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CE3C" w14:textId="77777777" w:rsidR="00A11D23" w:rsidRPr="00C15C05" w:rsidRDefault="00A11D23" w:rsidP="00A11D23">
      <w:pPr>
        <w:tabs>
          <w:tab w:val="left" w:pos="-1134"/>
          <w:tab w:val="right" w:pos="93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EE5090" wp14:editId="19958FC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CE02" w14:textId="77777777" w:rsidR="00A11D23" w:rsidRPr="00C15C05" w:rsidRDefault="00A11D23" w:rsidP="00A11D23">
      <w:pPr>
        <w:tabs>
          <w:tab w:val="left" w:pos="-1134"/>
          <w:tab w:val="right" w:pos="935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078EE006" w14:textId="77777777" w:rsidR="00A11D23" w:rsidRPr="003C684D" w:rsidRDefault="00A11D23" w:rsidP="00A11D23">
      <w:pPr>
        <w:pBdr>
          <w:bottom w:val="double" w:sz="12" w:space="1" w:color="auto"/>
        </w:pBd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3C684D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3C684D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14:paraId="0F34E9A0" w14:textId="77777777" w:rsidR="00A11D23" w:rsidRPr="00C15C05" w:rsidRDefault="00A11D23" w:rsidP="00A11D2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4D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14:paraId="1B8AEDA7" w14:textId="77777777" w:rsidR="00BC42FC" w:rsidRPr="00E667A1" w:rsidRDefault="00BC42FC" w:rsidP="00120D5A">
      <w:pPr>
        <w:tabs>
          <w:tab w:val="left" w:pos="6804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14:paraId="7BF34F60" w14:textId="423CCFB6" w:rsidR="00A11D23" w:rsidRPr="00E667A1" w:rsidRDefault="00A11D23" w:rsidP="00120D5A">
      <w:pPr>
        <w:tabs>
          <w:tab w:val="left" w:pos="6804"/>
        </w:tabs>
        <w:ind w:firstLine="0"/>
        <w:rPr>
          <w:rFonts w:ascii="Liberation Serif" w:hAnsi="Liberation Serif" w:cs="Liberation Serif"/>
          <w:sz w:val="28"/>
          <w:szCs w:val="28"/>
        </w:rPr>
      </w:pPr>
      <w:r w:rsidRPr="00E667A1">
        <w:rPr>
          <w:rFonts w:ascii="Liberation Serif" w:hAnsi="Liberation Serif" w:cs="Liberation Serif"/>
          <w:sz w:val="28"/>
          <w:szCs w:val="28"/>
        </w:rPr>
        <w:t xml:space="preserve">от _____________                                                                              </w:t>
      </w:r>
      <w:r w:rsidR="00BC42FC" w:rsidRPr="00E667A1">
        <w:rPr>
          <w:rFonts w:ascii="Liberation Serif" w:hAnsi="Liberation Serif" w:cs="Liberation Serif"/>
          <w:sz w:val="28"/>
          <w:szCs w:val="28"/>
        </w:rPr>
        <w:t xml:space="preserve">    </w:t>
      </w:r>
      <w:r w:rsidR="008B2534">
        <w:rPr>
          <w:rFonts w:ascii="Liberation Serif" w:hAnsi="Liberation Serif" w:cs="Liberation Serif"/>
          <w:sz w:val="28"/>
          <w:szCs w:val="28"/>
        </w:rPr>
        <w:t xml:space="preserve">   </w:t>
      </w:r>
      <w:r w:rsidRPr="00E667A1">
        <w:rPr>
          <w:rFonts w:ascii="Liberation Serif" w:hAnsi="Liberation Serif" w:cs="Liberation Serif"/>
          <w:sz w:val="28"/>
          <w:szCs w:val="28"/>
        </w:rPr>
        <w:t>№ _________</w:t>
      </w:r>
    </w:p>
    <w:p w14:paraId="3D55D99A" w14:textId="615B8172" w:rsidR="003128E2" w:rsidRPr="00E667A1" w:rsidRDefault="003128E2" w:rsidP="00A11D23">
      <w:pPr>
        <w:suppressAutoHyphens/>
        <w:ind w:firstLine="0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14:paraId="0E81DA1E" w14:textId="77777777" w:rsidR="007672C8" w:rsidRPr="00E667A1" w:rsidRDefault="007672C8" w:rsidP="00A11D23">
      <w:pPr>
        <w:suppressAutoHyphens/>
        <w:ind w:firstLine="0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14:paraId="2AC3095F" w14:textId="256E24B7" w:rsidR="0088212C" w:rsidRDefault="003128E2" w:rsidP="003128E2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667A1">
        <w:rPr>
          <w:rFonts w:ascii="Liberation Serif" w:hAnsi="Liberation Serif" w:cs="Liberation Serif"/>
          <w:b/>
          <w:i/>
          <w:sz w:val="28"/>
          <w:szCs w:val="28"/>
          <w:lang w:eastAsia="ar-SA"/>
        </w:rPr>
        <w:t xml:space="preserve">Об утверждении </w:t>
      </w:r>
      <w:r w:rsidR="0091767C" w:rsidRPr="00E667A1">
        <w:rPr>
          <w:rFonts w:ascii="Liberation Serif" w:hAnsi="Liberation Serif" w:cs="Liberation Serif"/>
          <w:b/>
          <w:i/>
          <w:sz w:val="28"/>
          <w:szCs w:val="28"/>
        </w:rPr>
        <w:t xml:space="preserve">Положения </w:t>
      </w:r>
      <w:r w:rsidR="00D02593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88212C">
        <w:rPr>
          <w:rFonts w:ascii="Liberation Serif" w:hAnsi="Liberation Serif" w:cs="Liberation Serif"/>
          <w:b/>
          <w:i/>
          <w:sz w:val="28"/>
          <w:szCs w:val="28"/>
        </w:rPr>
        <w:t>персонифицированно</w:t>
      </w:r>
      <w:r w:rsidR="00D02593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88212C">
        <w:rPr>
          <w:rFonts w:ascii="Liberation Serif" w:hAnsi="Liberation Serif" w:cs="Liberation Serif"/>
          <w:b/>
          <w:i/>
          <w:sz w:val="28"/>
          <w:szCs w:val="28"/>
        </w:rPr>
        <w:t xml:space="preserve"> учет</w:t>
      </w:r>
      <w:r w:rsidR="00D02593"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="0088212C">
        <w:rPr>
          <w:rFonts w:ascii="Liberation Serif" w:hAnsi="Liberation Serif" w:cs="Liberation Serif"/>
          <w:b/>
          <w:i/>
          <w:sz w:val="28"/>
          <w:szCs w:val="28"/>
        </w:rPr>
        <w:t xml:space="preserve"> детей</w:t>
      </w:r>
      <w:r w:rsidR="0091767C" w:rsidRPr="00E667A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67EB6EAE" w14:textId="7C33FD6F" w:rsidR="007672C8" w:rsidRPr="00E667A1" w:rsidRDefault="0088212C" w:rsidP="003128E2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по дополнительным общеобразовательным программам</w:t>
      </w:r>
      <w:r w:rsidR="0091767C" w:rsidRPr="00E667A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3C8C8FFF" w14:textId="060A7887" w:rsidR="003128E2" w:rsidRPr="00E667A1" w:rsidRDefault="0091767C" w:rsidP="003128E2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E667A1">
        <w:rPr>
          <w:rFonts w:ascii="Liberation Serif" w:hAnsi="Liberation Serif" w:cs="Liberation Serif"/>
          <w:b/>
          <w:i/>
          <w:sz w:val="28"/>
          <w:szCs w:val="28"/>
        </w:rPr>
        <w:t>на территории Артемовского городского округа</w:t>
      </w:r>
      <w:r w:rsidR="000879DD" w:rsidRPr="00E667A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 </w:t>
      </w:r>
    </w:p>
    <w:p w14:paraId="777CEC2C" w14:textId="24F21F71" w:rsidR="003128E2" w:rsidRPr="00E667A1" w:rsidRDefault="003128E2" w:rsidP="003128E2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14:paraId="77ACFCAD" w14:textId="77777777" w:rsidR="007672C8" w:rsidRPr="00E667A1" w:rsidRDefault="007672C8" w:rsidP="003128E2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14:paraId="27153AB6" w14:textId="22F4E5F8" w:rsidR="00A11D23" w:rsidRPr="005C24A2" w:rsidRDefault="00147D76" w:rsidP="00436F9E">
      <w:pPr>
        <w:suppressAutoHyphens/>
        <w:ind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В соответствии с </w:t>
      </w:r>
      <w:r w:rsidR="00D02593">
        <w:rPr>
          <w:rFonts w:ascii="Liberation Serif" w:hAnsi="Liberation Serif" w:cs="Liberation Serif"/>
          <w:sz w:val="28"/>
          <w:szCs w:val="28"/>
          <w:lang w:eastAsia="ar-SA"/>
        </w:rPr>
        <w:t>Федеральным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 xml:space="preserve"> закон</w:t>
      </w:r>
      <w:r w:rsidR="00D02593">
        <w:rPr>
          <w:rFonts w:ascii="Liberation Serif" w:hAnsi="Liberation Serif" w:cs="Liberation Serif"/>
          <w:sz w:val="28"/>
          <w:szCs w:val="28"/>
          <w:lang w:eastAsia="ar-SA"/>
        </w:rPr>
        <w:t>ом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 xml:space="preserve"> от 29</w:t>
      </w:r>
      <w:r w:rsidR="002E2B63">
        <w:rPr>
          <w:rFonts w:ascii="Liberation Serif" w:hAnsi="Liberation Serif" w:cs="Liberation Serif"/>
          <w:sz w:val="28"/>
          <w:szCs w:val="28"/>
          <w:lang w:eastAsia="ar-SA"/>
        </w:rPr>
        <w:t xml:space="preserve"> декабря 2012 года 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№ 273-ФЗ «Об образовании в Российской Феде</w:t>
      </w:r>
      <w:r w:rsidR="002E2B63">
        <w:rPr>
          <w:rFonts w:ascii="Liberation Serif" w:hAnsi="Liberation Serif" w:cs="Liberation Serif"/>
          <w:sz w:val="28"/>
          <w:szCs w:val="28"/>
          <w:lang w:eastAsia="ar-SA"/>
        </w:rPr>
        <w:t>рации»,</w:t>
      </w:r>
      <w:r w:rsidR="00D02593">
        <w:rPr>
          <w:rFonts w:ascii="Liberation Serif" w:hAnsi="Liberation Serif" w:cs="Liberation Serif"/>
          <w:sz w:val="28"/>
          <w:szCs w:val="28"/>
          <w:lang w:eastAsia="ar-SA"/>
        </w:rPr>
        <w:t xml:space="preserve"> Федеральным законом</w:t>
      </w:r>
      <w:r w:rsidR="002E2B63">
        <w:rPr>
          <w:rFonts w:ascii="Liberation Serif" w:hAnsi="Liberation Serif" w:cs="Liberation Serif"/>
          <w:sz w:val="28"/>
          <w:szCs w:val="28"/>
          <w:lang w:eastAsia="ar-SA"/>
        </w:rPr>
        <w:t xml:space="preserve"> от 13 июля 2020 года 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D02593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31.03.2022 № 678-р, приказом Министерства просвещения Российской Федерации от 21.04.2023 № 302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03 сентября 2019 г. № 467», паспортом федерального проекта «Успех каждого ребенка» (приложение к протоколу заседания проектного комитета по национальному проекту «Образование» от 07.12.2018 № 3), 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>постановлени</w:t>
      </w:r>
      <w:r w:rsidR="009D4034">
        <w:rPr>
          <w:rFonts w:ascii="Liberation Serif" w:hAnsi="Liberation Serif" w:cs="Liberation Serif"/>
          <w:sz w:val="28"/>
          <w:szCs w:val="28"/>
          <w:lang w:eastAsia="ar-SA"/>
        </w:rPr>
        <w:t>ями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Правител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ьства Свердловской области от 01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>.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06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.2023 № 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371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>-ПП</w:t>
      </w:r>
      <w:r w:rsidR="00A7252D">
        <w:rPr>
          <w:rFonts w:ascii="Liberation Serif" w:hAnsi="Liberation Serif" w:cs="Liberation Serif"/>
          <w:sz w:val="28"/>
          <w:szCs w:val="28"/>
          <w:lang w:eastAsia="ar-SA"/>
        </w:rPr>
        <w:t xml:space="preserve"> «Об организации оказания государственных услуг в социальной сфере на территории Свердловской области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185FBA">
        <w:rPr>
          <w:rFonts w:ascii="Liberation Serif" w:hAnsi="Liberation Serif" w:cs="Liberation Serif"/>
          <w:sz w:val="28"/>
          <w:szCs w:val="28"/>
          <w:lang w:eastAsia="ar-SA"/>
        </w:rPr>
        <w:t>,</w:t>
      </w:r>
      <w:r w:rsidR="00185FBA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AA4940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от 05.10.2023 № 713-ПП «О системе персонифицированного учета детей, осваивающих дополнительные общеобразовательные программы и персонифицированного финансирования </w:t>
      </w:r>
      <w:r w:rsidR="00F778D9" w:rsidRPr="005C24A2">
        <w:rPr>
          <w:rFonts w:ascii="Liberation Serif" w:hAnsi="Liberation Serif" w:cs="Liberation Serif"/>
          <w:sz w:val="28"/>
          <w:szCs w:val="28"/>
          <w:lang w:eastAsia="ar-SA"/>
        </w:rPr>
        <w:t>дополнительного образования детей на территории Свердловской области»,</w:t>
      </w:r>
      <w:r w:rsidR="00A7252D">
        <w:rPr>
          <w:rFonts w:ascii="Liberation Serif" w:hAnsi="Liberation Serif" w:cs="Liberation Serif"/>
          <w:sz w:val="28"/>
          <w:szCs w:val="28"/>
          <w:lang w:eastAsia="ar-SA"/>
        </w:rPr>
        <w:t xml:space="preserve"> от 05.10.2023 № 714</w:t>
      </w:r>
      <w:r w:rsidR="00A7252D" w:rsidRPr="005C24A2">
        <w:rPr>
          <w:rFonts w:ascii="Liberation Serif" w:hAnsi="Liberation Serif" w:cs="Liberation Serif"/>
          <w:sz w:val="28"/>
          <w:szCs w:val="28"/>
          <w:lang w:eastAsia="ar-SA"/>
        </w:rPr>
        <w:t>-ПП</w:t>
      </w:r>
      <w:r w:rsidR="00A7252D">
        <w:rPr>
          <w:rFonts w:ascii="Liberation Serif" w:hAnsi="Liberation Serif" w:cs="Liberation Serif"/>
          <w:sz w:val="28"/>
          <w:szCs w:val="28"/>
          <w:lang w:eastAsia="ar-SA"/>
        </w:rPr>
        <w:t xml:space="preserve"> «Об утверждении Порядка формирования в электронном виде социального сертификата на получение государственной услуги в социальной сфере «Реализация дополнительных общеразвивающих программ»,</w:t>
      </w:r>
      <w:r w:rsidR="00F778D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815CF" w:rsidRPr="002815CF">
        <w:rPr>
          <w:rFonts w:ascii="Liberation Serif" w:hAnsi="Liberation Serif" w:cs="Liberation Serif"/>
          <w:sz w:val="28"/>
          <w:szCs w:val="28"/>
          <w:lang w:eastAsia="ar-SA"/>
        </w:rPr>
        <w:t>приказом Министерства образования и молодежной политики Свердловской области от</w:t>
      </w:r>
      <w:r w:rsidR="002815CF">
        <w:rPr>
          <w:rFonts w:ascii="Liberation Serif" w:hAnsi="Liberation Serif" w:cs="Liberation Serif"/>
          <w:sz w:val="28"/>
          <w:szCs w:val="28"/>
          <w:lang w:eastAsia="ar-SA"/>
        </w:rPr>
        <w:t xml:space="preserve"> 27.11.2023 № 1321-Д «Об утверждении правил персонифицированного учета детей по дополнительным общеобразовательным </w:t>
      </w:r>
      <w:r w:rsidR="002815CF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программам в Свердловской области»,</w:t>
      </w:r>
      <w:r w:rsidR="002815CF" w:rsidRPr="002815CF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9D4034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Администрации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9D4034" w:rsidRPr="005C24A2">
        <w:rPr>
          <w:rFonts w:ascii="Liberation Serif" w:hAnsi="Liberation Serif" w:cs="Liberation Serif"/>
          <w:sz w:val="28"/>
          <w:szCs w:val="28"/>
          <w:lang w:eastAsia="ar-SA"/>
        </w:rPr>
        <w:t>Артемовского городского округа</w:t>
      </w:r>
      <w:r w:rsidR="00AB21EB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9D4034">
        <w:rPr>
          <w:rFonts w:ascii="Liberation Serif" w:hAnsi="Liberation Serif" w:cs="Liberation Serif"/>
          <w:sz w:val="28"/>
          <w:szCs w:val="28"/>
          <w:lang w:eastAsia="ar-SA"/>
        </w:rPr>
        <w:t>,</w:t>
      </w:r>
      <w:r w:rsidR="009D4034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98050A" w:rsidRPr="005C24A2">
        <w:rPr>
          <w:rFonts w:ascii="Liberation Serif" w:hAnsi="Liberation Serif" w:cs="Liberation Serif"/>
          <w:sz w:val="28"/>
          <w:szCs w:val="28"/>
          <w:lang w:eastAsia="ar-SA"/>
        </w:rPr>
        <w:t>руководствуясь статьями 30,</w:t>
      </w:r>
      <w:r w:rsidR="00F778D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98050A" w:rsidRPr="005C24A2">
        <w:rPr>
          <w:rFonts w:ascii="Liberation Serif" w:hAnsi="Liberation Serif" w:cs="Liberation Serif"/>
          <w:sz w:val="28"/>
          <w:szCs w:val="28"/>
          <w:lang w:eastAsia="ar-SA"/>
        </w:rPr>
        <w:t>31 Устава Артемовского городского округа,</w:t>
      </w:r>
    </w:p>
    <w:p w14:paraId="0E7D3937" w14:textId="3BF44EBB" w:rsidR="003128E2" w:rsidRPr="005C24A2" w:rsidRDefault="0098050A" w:rsidP="00A11D23">
      <w:pPr>
        <w:suppressAutoHyphens/>
        <w:ind w:firstLine="0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bCs/>
          <w:sz w:val="28"/>
          <w:szCs w:val="28"/>
        </w:rPr>
        <w:t>ПОСТАНОВЛЯЮ</w:t>
      </w:r>
      <w:r w:rsidR="00594729" w:rsidRPr="005C24A2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2FB8338" w14:textId="1681CC39" w:rsidR="00B669FD" w:rsidRPr="005C24A2" w:rsidRDefault="00A56162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Утвердить </w:t>
      </w:r>
      <w:r w:rsidR="0059472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Положение </w:t>
      </w:r>
      <w:r w:rsidR="00AB21EB">
        <w:rPr>
          <w:rFonts w:ascii="Liberation Serif" w:hAnsi="Liberation Serif" w:cs="Liberation Serif"/>
          <w:sz w:val="28"/>
          <w:szCs w:val="28"/>
          <w:lang w:eastAsia="ar-SA"/>
        </w:rPr>
        <w:t xml:space="preserve">о </w:t>
      </w:r>
      <w:r w:rsidR="00C3577B">
        <w:rPr>
          <w:rFonts w:ascii="Liberation Serif" w:hAnsi="Liberation Serif" w:cs="Liberation Serif"/>
          <w:sz w:val="28"/>
          <w:szCs w:val="28"/>
          <w:lang w:eastAsia="ar-SA"/>
        </w:rPr>
        <w:t>персонифицированно</w:t>
      </w:r>
      <w:r w:rsidR="00AB21EB">
        <w:rPr>
          <w:rFonts w:ascii="Liberation Serif" w:hAnsi="Liberation Serif" w:cs="Liberation Serif"/>
          <w:sz w:val="28"/>
          <w:szCs w:val="28"/>
          <w:lang w:eastAsia="ar-SA"/>
        </w:rPr>
        <w:t>м</w:t>
      </w:r>
      <w:r w:rsidR="00C3577B">
        <w:rPr>
          <w:rFonts w:ascii="Liberation Serif" w:hAnsi="Liberation Serif" w:cs="Liberation Serif"/>
          <w:sz w:val="28"/>
          <w:szCs w:val="28"/>
          <w:lang w:eastAsia="ar-SA"/>
        </w:rPr>
        <w:t xml:space="preserve"> учет</w:t>
      </w:r>
      <w:r w:rsidR="00AB21EB">
        <w:rPr>
          <w:rFonts w:ascii="Liberation Serif" w:hAnsi="Liberation Serif" w:cs="Liberation Serif"/>
          <w:sz w:val="28"/>
          <w:szCs w:val="28"/>
          <w:lang w:eastAsia="ar-SA"/>
        </w:rPr>
        <w:t>е</w:t>
      </w:r>
      <w:r w:rsidR="00C3577B">
        <w:rPr>
          <w:rFonts w:ascii="Liberation Serif" w:hAnsi="Liberation Serif" w:cs="Liberation Serif"/>
          <w:sz w:val="28"/>
          <w:szCs w:val="28"/>
          <w:lang w:eastAsia="ar-SA"/>
        </w:rPr>
        <w:t xml:space="preserve"> детей</w:t>
      </w:r>
      <w:r w:rsidR="0059472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C3577B">
        <w:rPr>
          <w:rFonts w:ascii="Liberation Serif" w:hAnsi="Liberation Serif" w:cs="Liberation Serif"/>
          <w:sz w:val="28"/>
          <w:szCs w:val="28"/>
          <w:lang w:eastAsia="ar-SA"/>
        </w:rPr>
        <w:t>по дополнительным общеобразовательным программам</w:t>
      </w:r>
      <w:r w:rsidR="0059472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на территории Артемовского городского округа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(далее - Положение)</w:t>
      </w:r>
      <w:r w:rsidR="00594729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(Приложение</w:t>
      </w: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>).</w:t>
      </w:r>
    </w:p>
    <w:p w14:paraId="5E46F42D" w14:textId="162C6F68" w:rsidR="007C3A8F" w:rsidRPr="005C24A2" w:rsidRDefault="00436F9E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Определить </w:t>
      </w:r>
      <w:r w:rsidR="00CE0316">
        <w:rPr>
          <w:rFonts w:ascii="Liberation Serif" w:hAnsi="Liberation Serif" w:cs="Liberation Serif"/>
          <w:sz w:val="28"/>
          <w:szCs w:val="28"/>
          <w:lang w:eastAsia="ar-SA"/>
        </w:rPr>
        <w:t>Управление образования</w:t>
      </w: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Артемовского городского округа оператором системы персонифицированного учета детей, осваивающих дополнительные общеобразовательные программы дополнительного образования на территории Артемовского городского округа.</w:t>
      </w:r>
    </w:p>
    <w:p w14:paraId="28CAA5F7" w14:textId="3DD31885" w:rsidR="000B6FFC" w:rsidRPr="005C24A2" w:rsidRDefault="00FB078C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Управлению образования</w:t>
      </w:r>
      <w:r w:rsidR="00B94226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Артемовского городского округа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,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при организации работы по внедрению системы персонифицированного уче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та детей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по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дополнительны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м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общеобразовательны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м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программ</w:t>
      </w:r>
      <w:r w:rsidR="00DB534E">
        <w:rPr>
          <w:rFonts w:ascii="Liberation Serif" w:hAnsi="Liberation Serif" w:cs="Liberation Serif"/>
          <w:sz w:val="28"/>
          <w:szCs w:val="28"/>
          <w:lang w:eastAsia="ar-SA"/>
        </w:rPr>
        <w:t>ам</w:t>
      </w:r>
      <w:r w:rsidR="007C3A8F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на территории Артемовского городского округа, руководствоваться Положением</w:t>
      </w:r>
      <w:r w:rsidR="006E6E78" w:rsidRPr="005C24A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78F072B7" w14:textId="3CF031B6" w:rsidR="00FB53A1" w:rsidRPr="005C24A2" w:rsidRDefault="000B6FFC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>Признать утратившим</w:t>
      </w:r>
      <w:r w:rsidR="00BC42FC" w:rsidRPr="005C24A2">
        <w:rPr>
          <w:rFonts w:ascii="Liberation Serif" w:hAnsi="Liberation Serif" w:cs="Liberation Serif"/>
          <w:sz w:val="28"/>
          <w:szCs w:val="28"/>
          <w:lang w:eastAsia="ar-SA"/>
        </w:rPr>
        <w:t>и</w:t>
      </w:r>
      <w:r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силу</w:t>
      </w:r>
      <w:r w:rsidR="008A09C0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постановление Администрации Артемовского городского округа от </w:t>
      </w:r>
      <w:r w:rsidR="0082419D" w:rsidRPr="005C24A2">
        <w:rPr>
          <w:rFonts w:ascii="Liberation Serif" w:hAnsi="Liberation Serif" w:cs="Liberation Serif"/>
          <w:sz w:val="28"/>
          <w:szCs w:val="28"/>
          <w:lang w:eastAsia="ar-SA"/>
        </w:rPr>
        <w:t>13.01</w:t>
      </w:r>
      <w:r w:rsidR="008A09C0" w:rsidRPr="005C24A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82419D" w:rsidRPr="005C24A2">
        <w:rPr>
          <w:rFonts w:ascii="Liberation Serif" w:hAnsi="Liberation Serif" w:cs="Liberation Serif"/>
          <w:sz w:val="28"/>
          <w:szCs w:val="28"/>
          <w:lang w:eastAsia="ar-SA"/>
        </w:rPr>
        <w:t>22</w:t>
      </w:r>
      <w:r w:rsidR="008A09C0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 w:rsidR="0082419D" w:rsidRPr="005C24A2">
        <w:rPr>
          <w:rFonts w:ascii="Liberation Serif" w:hAnsi="Liberation Serif" w:cs="Liberation Serif"/>
          <w:sz w:val="28"/>
          <w:szCs w:val="28"/>
          <w:lang w:eastAsia="ar-SA"/>
        </w:rPr>
        <w:t>27</w:t>
      </w:r>
      <w:r w:rsidR="008A09C0" w:rsidRPr="005C24A2">
        <w:rPr>
          <w:rFonts w:ascii="Liberation Serif" w:hAnsi="Liberation Serif" w:cs="Liberation Serif"/>
          <w:sz w:val="28"/>
          <w:szCs w:val="28"/>
          <w:lang w:eastAsia="ar-SA"/>
        </w:rPr>
        <w:t>-ПА «Об утверждении Положения о персонифицированном дополнительном образовании детей на территории Артемовского городского округа</w:t>
      </w:r>
      <w:r w:rsidR="00BC42FC" w:rsidRPr="005C24A2">
        <w:rPr>
          <w:rFonts w:ascii="Liberation Serif" w:hAnsi="Liberation Serif" w:cs="Liberation Serif"/>
          <w:sz w:val="28"/>
          <w:szCs w:val="28"/>
          <w:lang w:eastAsia="ar-SA"/>
        </w:rPr>
        <w:t>»,</w:t>
      </w:r>
      <w:r w:rsidR="00D418B4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постановление Администрации Артемовского городского округа от 22.09.2022 № 930-ПА «О внесении изменения в Положение о персонифицированном дополнительном образовании детей на территории Артемовского городского округа»,</w:t>
      </w:r>
      <w:r w:rsidR="0082419D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757403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 Администрации Артемовского городского округа от 23.01.2023 № 43-ПА «О внесении изменения в Положение о персонифицированном дополнительном образовании детей на территории Артемовского городского округа и 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Артемовского городского округа не осуществляются функции и полномочия учредителя, включенным в реестр исполнителей образовательных услуг в рамках системы 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 </w:t>
      </w:r>
    </w:p>
    <w:p w14:paraId="2BD2F608" w14:textId="6F1BB7E1" w:rsidR="00FB53A1" w:rsidRPr="005C24A2" w:rsidRDefault="00FB53A1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B94226">
        <w:rPr>
          <w:rFonts w:ascii="Liberation Serif" w:hAnsi="Liberation Serif" w:cs="Liberation Serif"/>
          <w:sz w:val="28"/>
          <w:szCs w:val="28"/>
          <w:lang w:eastAsia="ar-SA"/>
        </w:rPr>
        <w:t xml:space="preserve">Настоящее постановление распространяет свое действие на </w:t>
      </w:r>
      <w:r w:rsidR="00BE4648" w:rsidRPr="00B94226">
        <w:rPr>
          <w:rFonts w:ascii="Liberation Serif" w:hAnsi="Liberation Serif" w:cs="Liberation Serif"/>
          <w:sz w:val="28"/>
          <w:szCs w:val="28"/>
          <w:lang w:eastAsia="ar-SA"/>
        </w:rPr>
        <w:t>право</w:t>
      </w:r>
      <w:r w:rsidRPr="00B94226">
        <w:rPr>
          <w:rFonts w:ascii="Liberation Serif" w:hAnsi="Liberation Serif" w:cs="Liberation Serif"/>
          <w:sz w:val="28"/>
          <w:szCs w:val="28"/>
          <w:lang w:eastAsia="ar-SA"/>
        </w:rPr>
        <w:t>отношения, в</w:t>
      </w:r>
      <w:r w:rsidR="00AB21EB" w:rsidRPr="00B94226">
        <w:rPr>
          <w:rFonts w:ascii="Liberation Serif" w:hAnsi="Liberation Serif" w:cs="Liberation Serif"/>
          <w:sz w:val="28"/>
          <w:szCs w:val="28"/>
          <w:lang w:eastAsia="ar-SA"/>
        </w:rPr>
        <w:t>озникшие с 01 сентября 2023</w:t>
      </w:r>
      <w:r w:rsidRPr="00B94226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689CEA70" w14:textId="77777777" w:rsidR="00FB53A1" w:rsidRPr="005C24A2" w:rsidRDefault="00FB53A1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5C24A2">
          <w:rPr>
            <w:rFonts w:ascii="Liberation Serif" w:hAnsi="Liberation Serif" w:cs="Liberation Serif"/>
            <w:color w:val="0563C1" w:themeColor="hyperlink"/>
            <w:sz w:val="28"/>
            <w:szCs w:val="28"/>
            <w:u w:val="single"/>
          </w:rPr>
          <w:t>www.артемовский-право.рф</w:t>
        </w:r>
      </w:hyperlink>
      <w:r w:rsidRPr="005C24A2">
        <w:rPr>
          <w:rFonts w:ascii="Liberation Serif" w:hAnsi="Liberation Serif" w:cs="Liberation Serif"/>
          <w:sz w:val="28"/>
          <w:szCs w:val="28"/>
        </w:rPr>
        <w:t xml:space="preserve">) и на официальном сайте Артемовского городского округа в информационно-телекоммуникационной </w:t>
      </w:r>
      <w:r w:rsidRPr="005C24A2">
        <w:rPr>
          <w:rFonts w:ascii="Liberation Serif" w:hAnsi="Liberation Serif" w:cs="Liberation Serif"/>
          <w:sz w:val="28"/>
          <w:szCs w:val="28"/>
        </w:rPr>
        <w:lastRenderedPageBreak/>
        <w:t>сети «Интернет» (</w:t>
      </w:r>
      <w:hyperlink r:id="rId9" w:history="1">
        <w:r w:rsidRPr="005C24A2">
          <w:rPr>
            <w:rFonts w:ascii="Liberation Serif" w:hAnsi="Liberation Serif" w:cs="Liberation Serif"/>
            <w:color w:val="0563C1" w:themeColor="hyperlink"/>
            <w:sz w:val="28"/>
            <w:szCs w:val="28"/>
            <w:u w:val="single"/>
          </w:rPr>
          <w:t>www.artemovsky66.ru</w:t>
        </w:r>
      </w:hyperlink>
      <w:r w:rsidRPr="005C24A2">
        <w:rPr>
          <w:rFonts w:ascii="Liberation Serif" w:hAnsi="Liberation Serif" w:cs="Liberation Serif"/>
          <w:sz w:val="28"/>
          <w:szCs w:val="28"/>
        </w:rPr>
        <w:t>).</w:t>
      </w:r>
    </w:p>
    <w:p w14:paraId="7DA0B0CE" w14:textId="0BAD1ED6" w:rsidR="003639D5" w:rsidRPr="005C24A2" w:rsidRDefault="00FB53A1" w:rsidP="00436F9E">
      <w:pPr>
        <w:pStyle w:val="a9"/>
        <w:numPr>
          <w:ilvl w:val="0"/>
          <w:numId w:val="15"/>
        </w:numPr>
        <w:suppressAutoHyphens/>
        <w:ind w:left="0" w:firstLine="709"/>
        <w:rPr>
          <w:rFonts w:ascii="Liberation Serif" w:hAnsi="Liberation Serif" w:cs="Liberation Serif"/>
          <w:sz w:val="28"/>
          <w:szCs w:val="28"/>
          <w:lang w:eastAsia="ar-SA"/>
        </w:rPr>
      </w:pPr>
      <w:r w:rsidRPr="005C24A2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 w:rsidRPr="005C24A2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5C24A2">
        <w:rPr>
          <w:rFonts w:ascii="Liberation Serif" w:hAnsi="Liberation Serif" w:cs="Liberation Serif"/>
          <w:sz w:val="28"/>
          <w:szCs w:val="28"/>
        </w:rPr>
        <w:t xml:space="preserve"> Н.П.</w:t>
      </w:r>
      <w:r w:rsidR="000B6FFC" w:rsidRPr="005C24A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</w:p>
    <w:p w14:paraId="76EB0194" w14:textId="0B84A8D3" w:rsidR="003128E2" w:rsidRPr="005C24A2" w:rsidRDefault="003128E2" w:rsidP="003128E2">
      <w:pPr>
        <w:suppressAutoHyphens/>
        <w:ind w:firstLine="540"/>
        <w:rPr>
          <w:rFonts w:ascii="Liberation Serif" w:hAnsi="Liberation Serif" w:cs="Liberation Serif"/>
          <w:sz w:val="28"/>
          <w:szCs w:val="28"/>
          <w:lang w:eastAsia="ar-SA"/>
        </w:rPr>
      </w:pPr>
    </w:p>
    <w:p w14:paraId="4D35BA6C" w14:textId="42839155" w:rsidR="003128E2" w:rsidRPr="005C24A2" w:rsidRDefault="003128E2" w:rsidP="00BE65F4">
      <w:pPr>
        <w:suppressAutoHyphens/>
        <w:ind w:firstLine="540"/>
        <w:rPr>
          <w:rFonts w:ascii="Liberation Serif" w:hAnsi="Liberation Serif" w:cs="Liberation Serif"/>
          <w:sz w:val="28"/>
          <w:szCs w:val="28"/>
          <w:lang w:eastAsia="ar-SA"/>
        </w:rPr>
      </w:pPr>
    </w:p>
    <w:p w14:paraId="5F49D568" w14:textId="146501D7" w:rsidR="00B658DC" w:rsidRPr="00C15C05" w:rsidRDefault="00B658DC" w:rsidP="00B658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24A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5C24A2">
        <w:rPr>
          <w:rFonts w:ascii="Liberation Serif" w:hAnsi="Liberation Serif" w:cs="Liberation Serif"/>
          <w:sz w:val="28"/>
          <w:szCs w:val="28"/>
        </w:rPr>
        <w:tab/>
      </w:r>
      <w:r w:rsidRPr="005C24A2">
        <w:rPr>
          <w:rFonts w:ascii="Liberation Serif" w:hAnsi="Liberation Serif" w:cs="Liberation Serif"/>
          <w:sz w:val="28"/>
          <w:szCs w:val="28"/>
        </w:rPr>
        <w:tab/>
      </w:r>
      <w:r w:rsidRPr="005C24A2">
        <w:rPr>
          <w:rFonts w:ascii="Liberation Serif" w:hAnsi="Liberation Serif" w:cs="Liberation Serif"/>
          <w:sz w:val="28"/>
          <w:szCs w:val="28"/>
        </w:rPr>
        <w:tab/>
        <w:t xml:space="preserve">                  К.М.</w:t>
      </w:r>
      <w:r w:rsidR="00BE65F4" w:rsidRPr="005C24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4A2">
        <w:rPr>
          <w:rFonts w:ascii="Liberation Serif" w:hAnsi="Liberation Serif" w:cs="Liberation Serif"/>
          <w:sz w:val="28"/>
          <w:szCs w:val="28"/>
        </w:rPr>
        <w:t>Трофимов</w:t>
      </w:r>
    </w:p>
    <w:p w14:paraId="3E69C0F4" w14:textId="77777777" w:rsidR="00FD68D0" w:rsidRDefault="00FD68D0" w:rsidP="00137ACE">
      <w:pPr>
        <w:jc w:val="center"/>
        <w:rPr>
          <w:rFonts w:ascii="Times New Roman" w:hAnsi="Times New Roman" w:cs="Times New Roman"/>
          <w:sz w:val="28"/>
          <w:szCs w:val="28"/>
        </w:rPr>
        <w:sectPr w:rsidR="00FD68D0" w:rsidSect="002E2B63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560AFBB3" w14:textId="0D38282B" w:rsidR="003128E2" w:rsidRPr="00C15C05" w:rsidRDefault="003128E2" w:rsidP="00137A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511EC" w14:textId="77777777" w:rsidR="00701431" w:rsidRPr="00CA1756" w:rsidRDefault="00701431" w:rsidP="00701431">
      <w:pPr>
        <w:ind w:firstLine="567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14:paraId="59DD3C09" w14:textId="77777777" w:rsidR="00701431" w:rsidRPr="00C15C05" w:rsidRDefault="00701431" w:rsidP="00701431">
      <w:pPr>
        <w:suppressAutoHyphens/>
        <w:ind w:left="5812" w:hanging="142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УТВЕРЖДЕНО </w:t>
      </w:r>
    </w:p>
    <w:p w14:paraId="1755130B" w14:textId="77777777" w:rsidR="00701431" w:rsidRPr="00C15C05" w:rsidRDefault="00701431" w:rsidP="00701431">
      <w:pPr>
        <w:suppressAutoHyphens/>
        <w:ind w:left="5812" w:hanging="142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</w:t>
      </w:r>
      <w:r w:rsidRPr="00C15C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C15C0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</w:p>
    <w:p w14:paraId="35C84472" w14:textId="77777777" w:rsidR="00701431" w:rsidRPr="00C15C05" w:rsidRDefault="00701431" w:rsidP="00701431">
      <w:pPr>
        <w:suppressAutoHyphens/>
        <w:ind w:left="5812" w:hanging="142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C15C05">
        <w:rPr>
          <w:rFonts w:ascii="Times New Roman" w:hAnsi="Times New Roman" w:cs="Times New Roman"/>
          <w:sz w:val="28"/>
          <w:szCs w:val="28"/>
          <w:lang w:eastAsia="ar-SA"/>
        </w:rPr>
        <w:t>Артемовского городского округа</w:t>
      </w:r>
    </w:p>
    <w:p w14:paraId="69CA1C7A" w14:textId="1CD9CFE5" w:rsidR="003128E2" w:rsidRPr="00C15C05" w:rsidRDefault="00662D42" w:rsidP="00701431">
      <w:pPr>
        <w:ind w:firstLine="567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___________</w:t>
      </w:r>
      <w:r w:rsidR="00701431" w:rsidRPr="00C15C05">
        <w:rPr>
          <w:rFonts w:ascii="Times New Roman" w:hAnsi="Times New Roman" w:cs="Times New Roman"/>
          <w:sz w:val="28"/>
          <w:szCs w:val="28"/>
          <w:lang w:eastAsia="ar-SA"/>
        </w:rPr>
        <w:t xml:space="preserve"> №________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14:paraId="0A8F04C9" w14:textId="09B365EA" w:rsidR="003128E2" w:rsidRPr="00C15C05" w:rsidRDefault="003128E2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81AAE" w14:textId="77777777" w:rsidR="003128E2" w:rsidRPr="00C15C05" w:rsidRDefault="003128E2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AACB8" w14:textId="09D9E22E" w:rsidR="001A4E53" w:rsidRDefault="00C12B7C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C283D">
        <w:rPr>
          <w:rFonts w:ascii="Liberation Serif" w:hAnsi="Liberation Serif" w:cs="Times New Roman"/>
          <w:b/>
          <w:bCs/>
          <w:sz w:val="28"/>
          <w:szCs w:val="28"/>
        </w:rPr>
        <w:t>Положение</w:t>
      </w:r>
      <w:r w:rsidR="00662D42">
        <w:rPr>
          <w:rFonts w:ascii="Liberation Serif" w:hAnsi="Liberation Serif" w:cs="Times New Roman"/>
          <w:b/>
          <w:bCs/>
          <w:sz w:val="28"/>
          <w:szCs w:val="28"/>
        </w:rPr>
        <w:t xml:space="preserve"> о</w:t>
      </w:r>
      <w:r w:rsidRPr="001C283D">
        <w:rPr>
          <w:rFonts w:ascii="Liberation Serif" w:hAnsi="Liberation Serif" w:cs="Times New Roman"/>
          <w:b/>
          <w:bCs/>
          <w:sz w:val="28"/>
          <w:szCs w:val="28"/>
        </w:rPr>
        <w:t xml:space="preserve"> персонифицированно</w:t>
      </w:r>
      <w:r w:rsidR="00662D42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Pr="001C283D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910483">
        <w:rPr>
          <w:rFonts w:ascii="Liberation Serif" w:hAnsi="Liberation Serif" w:cs="Times New Roman"/>
          <w:b/>
          <w:bCs/>
          <w:sz w:val="28"/>
          <w:szCs w:val="28"/>
        </w:rPr>
        <w:t>учет</w:t>
      </w:r>
      <w:r w:rsidR="00662D42">
        <w:rPr>
          <w:rFonts w:ascii="Liberation Serif" w:hAnsi="Liberation Serif" w:cs="Times New Roman"/>
          <w:b/>
          <w:bCs/>
          <w:sz w:val="28"/>
          <w:szCs w:val="28"/>
        </w:rPr>
        <w:t>е</w:t>
      </w:r>
      <w:r w:rsidR="00910483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1C283D">
        <w:rPr>
          <w:rFonts w:ascii="Liberation Serif" w:hAnsi="Liberation Serif" w:cs="Times New Roman"/>
          <w:b/>
          <w:bCs/>
          <w:sz w:val="28"/>
          <w:szCs w:val="28"/>
        </w:rPr>
        <w:t>детей</w:t>
      </w:r>
      <w:r w:rsidR="00910483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14:paraId="524DA0A7" w14:textId="0BB087E9" w:rsidR="00910483" w:rsidRDefault="001A4E53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 дополнительным</w:t>
      </w:r>
      <w:r w:rsidR="00910483">
        <w:rPr>
          <w:rFonts w:ascii="Liberation Serif" w:hAnsi="Liberation Serif" w:cs="Times New Roman"/>
          <w:b/>
          <w:bCs/>
          <w:sz w:val="28"/>
          <w:szCs w:val="28"/>
        </w:rPr>
        <w:t xml:space="preserve"> общеобразовательны</w:t>
      </w:r>
      <w:r>
        <w:rPr>
          <w:rFonts w:ascii="Liberation Serif" w:hAnsi="Liberation Serif" w:cs="Times New Roman"/>
          <w:b/>
          <w:bCs/>
          <w:sz w:val="28"/>
          <w:szCs w:val="28"/>
        </w:rPr>
        <w:t>м программам</w:t>
      </w:r>
      <w:r w:rsidR="00910483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14:paraId="2C7E9157" w14:textId="020ADB56" w:rsidR="00C12B7C" w:rsidRDefault="00C12B7C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C283D">
        <w:rPr>
          <w:rFonts w:ascii="Liberation Serif" w:hAnsi="Liberation Serif" w:cs="Times New Roman"/>
          <w:b/>
          <w:bCs/>
          <w:sz w:val="28"/>
          <w:szCs w:val="28"/>
        </w:rPr>
        <w:t>на территории Артемовского городского округа</w:t>
      </w:r>
    </w:p>
    <w:p w14:paraId="0E9A82D9" w14:textId="77777777" w:rsidR="00C12B7C" w:rsidRDefault="00C12B7C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589A7E8F" w14:textId="77777777" w:rsidR="00C12B7C" w:rsidRPr="00DA3E48" w:rsidRDefault="00C12B7C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A3E48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</w:p>
    <w:p w14:paraId="39F60D3A" w14:textId="77777777" w:rsidR="00C12B7C" w:rsidRPr="001C283D" w:rsidRDefault="00C12B7C" w:rsidP="00C12B7C">
      <w:pPr>
        <w:shd w:val="clear" w:color="auto" w:fill="FFFFFF"/>
        <w:ind w:firstLine="567"/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2F6640FD" w14:textId="39761912" w:rsidR="00C12B7C" w:rsidRPr="001C283D" w:rsidRDefault="00BB2615" w:rsidP="00C12B7C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Положение </w:t>
      </w:r>
      <w:r>
        <w:rPr>
          <w:rFonts w:ascii="Liberation Serif" w:hAnsi="Liberation Serif" w:cs="Times New Roman"/>
          <w:sz w:val="28"/>
          <w:szCs w:val="28"/>
        </w:rPr>
        <w:t>персонифицированного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 w:rsidR="001A4E53">
        <w:rPr>
          <w:rFonts w:ascii="Liberation Serif" w:hAnsi="Liberation Serif" w:cs="Times New Roman"/>
          <w:sz w:val="28"/>
          <w:szCs w:val="28"/>
        </w:rPr>
        <w:t>учет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детей </w:t>
      </w:r>
      <w:r w:rsidR="001A4E53">
        <w:rPr>
          <w:rFonts w:ascii="Liberation Serif" w:hAnsi="Liberation Serif" w:cs="Times New Roman"/>
          <w:sz w:val="28"/>
          <w:szCs w:val="28"/>
        </w:rPr>
        <w:t xml:space="preserve">по дополнительным общеобразовательным программам 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(далее - Положение) </w:t>
      </w:r>
      <w:r w:rsidR="001A4E53">
        <w:rPr>
          <w:rFonts w:ascii="Liberation Serif" w:hAnsi="Liberation Serif" w:cs="Times New Roman"/>
          <w:sz w:val="28"/>
          <w:szCs w:val="28"/>
        </w:rPr>
        <w:t>устанавливает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порядок </w:t>
      </w:r>
      <w:r w:rsidR="00F2411C">
        <w:rPr>
          <w:rFonts w:ascii="Liberation Serif" w:hAnsi="Liberation Serif" w:cs="Times New Roman"/>
          <w:sz w:val="28"/>
          <w:szCs w:val="28"/>
        </w:rPr>
        <w:t>и условия функционирования системы персонифицированного учета детей по дополнительным общеобразовательным программам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F2411C">
        <w:rPr>
          <w:rFonts w:ascii="Liberation Serif" w:hAnsi="Liberation Serif" w:cs="Times New Roman"/>
          <w:sz w:val="28"/>
          <w:szCs w:val="28"/>
        </w:rPr>
        <w:t>Артемовского городского округа (далее – персонифицированный учет).</w:t>
      </w:r>
    </w:p>
    <w:p w14:paraId="00D7F85D" w14:textId="77777777" w:rsidR="00C12B7C" w:rsidRPr="001C283D" w:rsidRDefault="00C12B7C" w:rsidP="00C12B7C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785FC214" w14:textId="62B97D8F" w:rsidR="00C12B7C" w:rsidRDefault="00C12B7C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>образовательная услуга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– </w:t>
      </w:r>
      <w:r w:rsidR="00E071C4">
        <w:rPr>
          <w:rFonts w:ascii="Liberation Serif" w:hAnsi="Liberation Serif" w:cs="Times New Roman"/>
          <w:sz w:val="28"/>
          <w:szCs w:val="28"/>
        </w:rPr>
        <w:t>реализация дополнительной общеобразовательной программы</w:t>
      </w:r>
      <w:r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0112BD9B" w14:textId="04892D5D" w:rsidR="000B4593" w:rsidRPr="001C283D" w:rsidRDefault="000B4593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>автоматизированная информационная система «Навигатор дополнительного образования детей Свердловской области»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C283D">
        <w:rPr>
          <w:rFonts w:ascii="Liberation Serif" w:hAnsi="Liberation Serif" w:cs="Times New Roman"/>
          <w:sz w:val="28"/>
          <w:szCs w:val="28"/>
        </w:rPr>
        <w:t xml:space="preserve">– программно-коммуникационная среда, создаваемая и используемая с целью автоматизации процедур выбора </w:t>
      </w:r>
      <w:r>
        <w:rPr>
          <w:rFonts w:ascii="Liberation Serif" w:hAnsi="Liberation Serif" w:cs="Times New Roman"/>
          <w:sz w:val="28"/>
          <w:szCs w:val="28"/>
        </w:rPr>
        <w:t>потребителями услуг исполнителей услуг, дополнительных общеобразовательных программ, обеспечения персонифицированного учета в порядке</w:t>
      </w:r>
      <w:r w:rsidRPr="001C283D">
        <w:rPr>
          <w:rFonts w:ascii="Liberation Serif" w:hAnsi="Liberation Serif" w:cs="Times New Roman"/>
          <w:sz w:val="28"/>
          <w:szCs w:val="28"/>
        </w:rPr>
        <w:t>, предусмотренн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настоящим Положением</w:t>
      </w:r>
      <w:r>
        <w:rPr>
          <w:rFonts w:ascii="Liberation Serif" w:hAnsi="Liberation Serif" w:cs="Times New Roman"/>
          <w:sz w:val="28"/>
          <w:szCs w:val="28"/>
        </w:rPr>
        <w:t xml:space="preserve"> (далее – ИС «Навигатор»)</w:t>
      </w:r>
      <w:r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0CA55F3F" w14:textId="47B97D98" w:rsidR="00C12B7C" w:rsidRDefault="00C12B7C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>потребитель</w:t>
      </w:r>
      <w:r w:rsidR="00E071C4" w:rsidRPr="000B4593">
        <w:rPr>
          <w:rFonts w:ascii="Liberation Serif" w:hAnsi="Liberation Serif" w:cs="Times New Roman"/>
          <w:sz w:val="28"/>
          <w:szCs w:val="28"/>
        </w:rPr>
        <w:t xml:space="preserve"> услуги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– физическое лицо в возрасте от 5 до 18 лет, проживающее на территории Артемовского городского</w:t>
      </w:r>
      <w:r>
        <w:rPr>
          <w:rFonts w:ascii="Liberation Serif" w:hAnsi="Liberation Serif" w:cs="Times New Roman"/>
          <w:sz w:val="28"/>
          <w:szCs w:val="28"/>
        </w:rPr>
        <w:t xml:space="preserve"> округа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и имеющее право на получение образовательных услуг;</w:t>
      </w:r>
    </w:p>
    <w:p w14:paraId="32140EEE" w14:textId="59E94505" w:rsidR="000B4593" w:rsidRPr="001C283D" w:rsidRDefault="000B4593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>исполнители услуг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– </w:t>
      </w:r>
      <w:r>
        <w:rPr>
          <w:rFonts w:ascii="Liberation Serif" w:hAnsi="Liberation Serif" w:cs="Times New Roman"/>
          <w:sz w:val="28"/>
          <w:szCs w:val="28"/>
        </w:rPr>
        <w:t xml:space="preserve">образовательная организация, организация, осуществляющая обучение, в том числе, осуществляющая деятельность в сфере спорта, индивидуальный предприниматель, реализующие дополнительные общеобразовательные программы, сведения о которых внесены в ИС «Навигатор» в порядке, установленном настоящим Положением, а также юридические лица и индивидуальные предприниматели, включенные в реестр исполнителей государственной (муниципальной) услуги «Реализация дополнительных общеразвивающих программ» в целях обеспечения осуществления отбора обозначенным в социальном сертификате потребителем услуги либо его законным представителем исполнителя (исполнителей) услуги </w:t>
      </w:r>
      <w:r>
        <w:rPr>
          <w:rFonts w:ascii="Liberation Serif" w:hAnsi="Liberation Serif" w:cs="Times New Roman"/>
          <w:sz w:val="28"/>
          <w:szCs w:val="28"/>
        </w:rPr>
        <w:lastRenderedPageBreak/>
        <w:t>из реестра исполнителей государственной (муниципальной) услуги «Реализация дополнительных общеразвивающих программ»</w:t>
      </w:r>
      <w:r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3F43BB25" w14:textId="6E83551D" w:rsidR="00C12B7C" w:rsidRPr="001C283D" w:rsidRDefault="00677F45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 xml:space="preserve">социальный </w:t>
      </w:r>
      <w:r w:rsidR="00C12B7C" w:rsidRPr="000B4593">
        <w:rPr>
          <w:rFonts w:ascii="Liberation Serif" w:hAnsi="Liberation Serif" w:cs="Times New Roman"/>
          <w:sz w:val="28"/>
          <w:szCs w:val="28"/>
        </w:rPr>
        <w:t>сертификат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именной документ, удостоверяющий право потребителя услуги либо его законного представителя выбрать исполнителя (исполнителей) услуг для получения государственной (муниципальной) услуги в социальной сфере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«Реализация дополнительных общеразвивающих программ» в определенном объеме и на определенных условиях, а также в установленных нормативными правовыми актами случаях определенного качества и право исполнителя (исполнителей) услуг получить </w:t>
      </w:r>
      <w:r w:rsidRPr="000B4593">
        <w:rPr>
          <w:rFonts w:ascii="Liberation Serif" w:hAnsi="Liberation Serif" w:cs="Times New Roman"/>
          <w:sz w:val="28"/>
          <w:szCs w:val="28"/>
        </w:rPr>
        <w:t xml:space="preserve">из </w:t>
      </w:r>
      <w:r w:rsidR="00C12B7C" w:rsidRPr="000B4593">
        <w:rPr>
          <w:rFonts w:ascii="Liberation Serif" w:hAnsi="Liberation Serif" w:cs="Times New Roman"/>
          <w:sz w:val="28"/>
          <w:szCs w:val="28"/>
        </w:rPr>
        <w:t>бюджета Артемовского городского округа</w:t>
      </w:r>
      <w:r w:rsidR="00C12B7C"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 w:rsidR="001613AA">
        <w:rPr>
          <w:rFonts w:ascii="Liberation Serif" w:hAnsi="Liberation Serif" w:cs="Times New Roman"/>
          <w:sz w:val="28"/>
          <w:szCs w:val="28"/>
        </w:rPr>
        <w:t>средства на финансовое обеспечение (возмещение) затрат, связанных с оказанием соответствующей государственной (муниципальной) услуги в социальной сфере (государственных (муниципальных) услуг в социальной сфере) в соответствии с требованиями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от 13 июля 2020 года № 189-ФЗ)</w:t>
      </w:r>
      <w:r w:rsidR="00C12B7C"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246F4A51" w14:textId="41680E63" w:rsidR="00C12B7C" w:rsidRPr="000B4593" w:rsidRDefault="000B4593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B4593">
        <w:rPr>
          <w:rFonts w:ascii="Liberation Serif" w:hAnsi="Liberation Serif" w:cs="Times New Roman"/>
          <w:sz w:val="28"/>
          <w:szCs w:val="28"/>
        </w:rPr>
        <w:t>оператор персонифицированного учета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– региональный модельный центр </w:t>
      </w:r>
      <w:r>
        <w:rPr>
          <w:rFonts w:ascii="Liberation Serif" w:hAnsi="Liberation Serif" w:cs="Times New Roman"/>
          <w:sz w:val="28"/>
          <w:szCs w:val="28"/>
        </w:rPr>
        <w:t>дополнительного образования детей в Свердловской области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 базе г</w:t>
      </w:r>
      <w:r w:rsidRPr="001C283D">
        <w:rPr>
          <w:rFonts w:ascii="Liberation Serif" w:hAnsi="Liberation Serif" w:cs="Times New Roman"/>
          <w:sz w:val="28"/>
          <w:szCs w:val="28"/>
        </w:rPr>
        <w:t>осударственного автономного нетипового образовательного учреждения Свердловской области «Дворец молод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1C283D">
        <w:rPr>
          <w:rFonts w:ascii="Liberation Serif" w:hAnsi="Liberation Serif" w:cs="Times New Roman"/>
          <w:sz w:val="28"/>
          <w:szCs w:val="28"/>
        </w:rPr>
        <w:t>жи»</w:t>
      </w:r>
      <w:r>
        <w:rPr>
          <w:rFonts w:ascii="Liberation Serif" w:hAnsi="Liberation Serif" w:cs="Times New Roman"/>
          <w:sz w:val="28"/>
          <w:szCs w:val="28"/>
        </w:rPr>
        <w:t xml:space="preserve">, созданный в соответствии с </w:t>
      </w:r>
      <w:r w:rsidRPr="00662D42">
        <w:rPr>
          <w:rFonts w:ascii="Liberation Serif" w:hAnsi="Liberation Serif" w:cs="Times New Roman"/>
          <w:sz w:val="28"/>
          <w:szCs w:val="28"/>
        </w:rPr>
        <w:t>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осуществляющий организационное, методическое, информационное сопровождение персонифицированного учета и персонифицированного финансирования дополнительного образования детей, в том числе ведения реестров потребителей, сертификатов дополнительного образования, исполнителей услуг, образовательных программ в соответствии с настоящим Положением;</w:t>
      </w:r>
    </w:p>
    <w:p w14:paraId="4E21191B" w14:textId="577ABB65" w:rsidR="00C12B7C" w:rsidRPr="001C283D" w:rsidRDefault="00C12B7C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E65E7F">
        <w:rPr>
          <w:rFonts w:ascii="Liberation Serif" w:hAnsi="Liberation Serif" w:cs="Times New Roman"/>
          <w:sz w:val="28"/>
          <w:szCs w:val="28"/>
        </w:rPr>
        <w:t>реестр потребителей</w:t>
      </w:r>
      <w:r w:rsidR="008C525D" w:rsidRPr="00E65E7F">
        <w:rPr>
          <w:rFonts w:ascii="Liberation Serif" w:hAnsi="Liberation Serif" w:cs="Times New Roman"/>
          <w:sz w:val="28"/>
          <w:szCs w:val="28"/>
        </w:rPr>
        <w:t xml:space="preserve"> услуги</w:t>
      </w:r>
      <w:r w:rsidR="008C525D">
        <w:rPr>
          <w:rFonts w:ascii="Liberation Serif" w:hAnsi="Liberation Serif" w:cs="Times New Roman"/>
          <w:sz w:val="28"/>
          <w:szCs w:val="28"/>
        </w:rPr>
        <w:t xml:space="preserve"> в соответствии с социальным сертификатом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– перечень сведений о потребителях </w:t>
      </w:r>
      <w:r w:rsidR="008C525D">
        <w:rPr>
          <w:rFonts w:ascii="Liberation Serif" w:hAnsi="Liberation Serif" w:cs="Times New Roman"/>
          <w:sz w:val="28"/>
          <w:szCs w:val="28"/>
        </w:rPr>
        <w:t>услуги в ИС «Навигатор», имеющих право на получение социального сертификата в электронной форме (далее – реестр потребителей)</w:t>
      </w:r>
      <w:r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545D9040" w14:textId="1E57841A" w:rsidR="00C12B7C" w:rsidRPr="008D33D5" w:rsidRDefault="00C12B7C" w:rsidP="008D33D5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D33D5">
        <w:rPr>
          <w:rFonts w:ascii="Liberation Serif" w:hAnsi="Liberation Serif" w:cs="Times New Roman"/>
          <w:sz w:val="28"/>
          <w:szCs w:val="28"/>
        </w:rPr>
        <w:t>реестр исполнителей услуг</w:t>
      </w:r>
      <w:r w:rsidR="00B37FCF" w:rsidRPr="008D33D5">
        <w:rPr>
          <w:rFonts w:ascii="Liberation Serif" w:hAnsi="Liberation Serif" w:cs="Times New Roman"/>
          <w:sz w:val="28"/>
          <w:szCs w:val="28"/>
        </w:rPr>
        <w:t>и</w:t>
      </w:r>
      <w:r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 w:rsidR="00B37FCF">
        <w:rPr>
          <w:rFonts w:ascii="Liberation Serif" w:hAnsi="Liberation Serif" w:cs="Times New Roman"/>
          <w:sz w:val="28"/>
          <w:szCs w:val="28"/>
        </w:rPr>
        <w:t>в соответствии с социальным сертификатом</w:t>
      </w:r>
      <w:r w:rsidR="00B37FCF" w:rsidRPr="001C283D">
        <w:rPr>
          <w:rFonts w:ascii="Liberation Serif" w:hAnsi="Liberation Serif" w:cs="Times New Roman"/>
          <w:sz w:val="28"/>
          <w:szCs w:val="28"/>
        </w:rPr>
        <w:t xml:space="preserve"> </w:t>
      </w:r>
      <w:r w:rsidRPr="001C283D">
        <w:rPr>
          <w:rFonts w:ascii="Liberation Serif" w:hAnsi="Liberation Serif" w:cs="Times New Roman"/>
          <w:sz w:val="28"/>
          <w:szCs w:val="28"/>
        </w:rPr>
        <w:t xml:space="preserve">– </w:t>
      </w:r>
      <w:r w:rsidR="00B37FCF">
        <w:rPr>
          <w:rFonts w:ascii="Liberation Serif" w:hAnsi="Liberation Serif" w:cs="Times New Roman"/>
          <w:sz w:val="28"/>
          <w:szCs w:val="28"/>
        </w:rPr>
        <w:t>перечень сведений об исполнителях услуг, оказывающих государственные услуги в социальной сфере потребителям услуг в соответствии с социальным сертификатом (далее – реестр исполнителей)</w:t>
      </w:r>
      <w:r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192D661A" w14:textId="59B78173" w:rsidR="00C761B3" w:rsidRPr="00662D42" w:rsidRDefault="00C761B3" w:rsidP="008D33D5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D33D5">
        <w:rPr>
          <w:rFonts w:ascii="Liberation Serif" w:hAnsi="Liberation Serif" w:cs="Times New Roman"/>
          <w:sz w:val="28"/>
          <w:szCs w:val="28"/>
        </w:rPr>
        <w:t>единая система идентификации и аутентификации</w:t>
      </w:r>
      <w:r w:rsidRPr="00662D42">
        <w:rPr>
          <w:rFonts w:ascii="Liberation Serif" w:hAnsi="Liberation Serif" w:cs="Times New Roman"/>
          <w:sz w:val="28"/>
          <w:szCs w:val="28"/>
        </w:rPr>
        <w:t xml:space="preserve">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созданная в соответствии с Постановлением Правительства Российской Федерации от 28.11.2011 № 977 «О федеральной государственной </w:t>
      </w:r>
      <w:r w:rsidRPr="00662D42">
        <w:rPr>
          <w:rFonts w:ascii="Liberation Serif" w:hAnsi="Liberation Serif" w:cs="Times New Roman"/>
          <w:sz w:val="28"/>
          <w:szCs w:val="28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4657BD" w:rsidRPr="00662D42">
        <w:rPr>
          <w:rFonts w:ascii="Liberation Serif" w:hAnsi="Liberation Serif" w:cs="Times New Roman"/>
          <w:sz w:val="28"/>
          <w:szCs w:val="28"/>
        </w:rPr>
        <w:t>.</w:t>
      </w:r>
      <w:r w:rsidRPr="00662D4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2473BCF8" w14:textId="2BFFB10E" w:rsidR="00C12B7C" w:rsidRPr="001C283D" w:rsidRDefault="004657BD" w:rsidP="00C12B7C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662D42">
        <w:rPr>
          <w:rFonts w:ascii="Liberation Serif" w:hAnsi="Liberation Serif" w:cs="Times New Roman"/>
          <w:sz w:val="28"/>
          <w:szCs w:val="28"/>
        </w:rPr>
        <w:t>В основе системы персонифицированного</w:t>
      </w:r>
      <w:r>
        <w:rPr>
          <w:rFonts w:ascii="Liberation Serif" w:hAnsi="Liberation Serif" w:cs="Times New Roman"/>
          <w:sz w:val="28"/>
          <w:szCs w:val="28"/>
        </w:rPr>
        <w:t xml:space="preserve"> учета лежат следующие принципы</w:t>
      </w:r>
      <w:r w:rsidR="00C12B7C" w:rsidRPr="001C283D">
        <w:rPr>
          <w:rFonts w:ascii="Liberation Serif" w:hAnsi="Liberation Serif" w:cs="Times New Roman"/>
          <w:sz w:val="28"/>
          <w:szCs w:val="28"/>
        </w:rPr>
        <w:t>:</w:t>
      </w:r>
    </w:p>
    <w:p w14:paraId="2174DEBF" w14:textId="4EC3598E" w:rsidR="00883B16" w:rsidRDefault="00883B16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4657BD">
        <w:rPr>
          <w:rFonts w:ascii="Liberation Serif" w:hAnsi="Liberation Serif" w:cs="Times New Roman"/>
          <w:sz w:val="28"/>
          <w:szCs w:val="28"/>
        </w:rPr>
        <w:t>авный и свободный доступ детей к ИС «Навигатор»</w:t>
      </w:r>
      <w:r>
        <w:rPr>
          <w:rFonts w:ascii="Liberation Serif" w:hAnsi="Liberation Serif" w:cs="Times New Roman"/>
          <w:sz w:val="28"/>
          <w:szCs w:val="28"/>
        </w:rPr>
        <w:t>:</w:t>
      </w:r>
    </w:p>
    <w:p w14:paraId="07254825" w14:textId="1AD425AF" w:rsidR="00C12B7C" w:rsidRPr="00FB0332" w:rsidRDefault="00883B16" w:rsidP="00FB0332">
      <w:pPr>
        <w:widowControl/>
        <w:shd w:val="clear" w:color="auto" w:fill="FFFFFF"/>
        <w:autoSpaceDE/>
        <w:autoSpaceDN/>
        <w:adjustRightInd/>
        <w:ind w:firstLine="709"/>
        <w:rPr>
          <w:rFonts w:ascii="Liberation Serif" w:hAnsi="Liberation Serif" w:cs="Times New Roman"/>
          <w:sz w:val="28"/>
          <w:szCs w:val="28"/>
        </w:rPr>
      </w:pPr>
      <w:r w:rsidRPr="00FB0332">
        <w:rPr>
          <w:rFonts w:ascii="Liberation Serif" w:hAnsi="Liberation Serif" w:cs="Times New Roman"/>
          <w:sz w:val="28"/>
          <w:szCs w:val="28"/>
        </w:rPr>
        <w:t>для приема на обучение по дополнительным общеобразовательным программам в соответствии с порядком приема на обучение, установленном в соответствии с Федеральным законом от 29 декабря 2012 года № 273-ФЗ «Об образовании в Российской Федерации (далее - Федеральный закон от 29 декабря 2012 года № 273-ФЗ), и (или) продолжения обучения по указанным образовательным программам</w:t>
      </w:r>
      <w:r w:rsidR="00C12B7C" w:rsidRPr="00FB0332">
        <w:rPr>
          <w:rFonts w:ascii="Liberation Serif" w:hAnsi="Liberation Serif" w:cs="Times New Roman"/>
          <w:sz w:val="28"/>
          <w:szCs w:val="28"/>
        </w:rPr>
        <w:t>;</w:t>
      </w:r>
    </w:p>
    <w:p w14:paraId="57B657C1" w14:textId="08F073EB" w:rsidR="00883B16" w:rsidRPr="00883B16" w:rsidRDefault="00883B16" w:rsidP="00FB0332">
      <w:pPr>
        <w:pStyle w:val="a9"/>
        <w:widowControl/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для приема на обучение по дополнительным общеразвивающим программам с использованием социального сертификата;</w:t>
      </w:r>
    </w:p>
    <w:p w14:paraId="3C4D62F2" w14:textId="6B518804" w:rsidR="00C12B7C" w:rsidRPr="001C283D" w:rsidRDefault="00883B16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персонализированное предоставление и учет социальных сертификатов, включающих именную принадлежность социального сертификата, объем осваиваемой дополнительной обще</w:t>
      </w:r>
      <w:r w:rsidR="00C97AF4">
        <w:rPr>
          <w:rFonts w:ascii="Liberation Serif" w:hAnsi="Liberation Serif" w:cs="Times New Roman"/>
          <w:sz w:val="28"/>
          <w:szCs w:val="28"/>
        </w:rPr>
        <w:t>развивающей</w:t>
      </w:r>
      <w:r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97AF4">
        <w:rPr>
          <w:rFonts w:ascii="Liberation Serif" w:hAnsi="Liberation Serif" w:cs="Times New Roman"/>
          <w:sz w:val="28"/>
          <w:szCs w:val="28"/>
        </w:rPr>
        <w:t>ы и (или) объем финансового обеспечения (возмещения) затрат, связанных с реализацией дополнительной общеобразовательной программы, а также запрет (отсутствие возможности) передачи социального сертификата третьим лицам и (или) замены социального сертификата денежной компенсацией</w:t>
      </w:r>
      <w:r w:rsidR="00C12B7C"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7FD9BDE5" w14:textId="3369F610" w:rsidR="00C12B7C" w:rsidRPr="001C283D" w:rsidRDefault="00C97AF4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развитие конкуренции в сфере дополнительного образования детей посредством предоставления равных условий доступа организаций, индивидуальных предпринимателей, осуществляющих образовательную деятельность по дополнительным общеобразовательным программам, </w:t>
      </w:r>
      <w:r w:rsidRPr="00EA0531">
        <w:rPr>
          <w:rFonts w:ascii="Liberation Serif" w:hAnsi="Liberation Serif" w:cs="Times New Roman"/>
          <w:sz w:val="28"/>
          <w:szCs w:val="28"/>
        </w:rPr>
        <w:t>к средствам бюджета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, предусмотренных для реализации дополнительных общеобразовательных программ</w:t>
      </w:r>
      <w:r w:rsidR="00C12B7C" w:rsidRPr="001C283D">
        <w:rPr>
          <w:rFonts w:ascii="Liberation Serif" w:hAnsi="Liberation Serif" w:cs="Times New Roman"/>
          <w:sz w:val="28"/>
          <w:szCs w:val="28"/>
        </w:rPr>
        <w:t>;</w:t>
      </w:r>
    </w:p>
    <w:p w14:paraId="5F56EE2E" w14:textId="2B300109" w:rsidR="00C12B7C" w:rsidRDefault="0084353C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информационная открытость и общедоступность информации о порядке получения и использования социальных сертификатов в зависимости от выбранной</w:t>
      </w:r>
      <w:r w:rsidR="00311D05">
        <w:rPr>
          <w:rFonts w:ascii="Liberation Serif" w:hAnsi="Liberation Serif" w:cs="Times New Roman"/>
          <w:sz w:val="28"/>
          <w:szCs w:val="28"/>
        </w:rPr>
        <w:t xml:space="preserve"> дополнительной общеобразовательной программы, об организациях, реализующих выбранную дополнительную общеобразовательную программу, индивидуальных предпринимателях, осуществляющих образовательную деятельность по дополнительным общеобразовательным программам, иных параметрах реализации персонифицированного учета и персонифицированного финансирования </w:t>
      </w:r>
      <w:r w:rsidR="007A59D4">
        <w:rPr>
          <w:rFonts w:ascii="Liberation Serif" w:hAnsi="Liberation Serif" w:cs="Times New Roman"/>
          <w:sz w:val="28"/>
          <w:szCs w:val="28"/>
        </w:rPr>
        <w:t>дополнительного образования детей</w:t>
      </w:r>
      <w:r w:rsidR="00C12B7C" w:rsidRPr="001C283D">
        <w:rPr>
          <w:rFonts w:ascii="Liberation Serif" w:hAnsi="Liberation Serif" w:cs="Times New Roman"/>
          <w:sz w:val="28"/>
          <w:szCs w:val="28"/>
        </w:rPr>
        <w:t>.</w:t>
      </w:r>
    </w:p>
    <w:p w14:paraId="6BA47894" w14:textId="76ECCC08" w:rsidR="00965CA4" w:rsidRPr="001C283D" w:rsidRDefault="00965CA4" w:rsidP="00C12B7C">
      <w:pPr>
        <w:pStyle w:val="a9"/>
        <w:widowControl/>
        <w:numPr>
          <w:ilvl w:val="1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Обеспечение получения ребенком выбранной им (его родителями (законными представителями)) дополнительной общеразвивающей программы с использованием социального сертификата, финансовое обеспечение которого осуществляется </w:t>
      </w:r>
      <w:r w:rsidRPr="00EA0531">
        <w:rPr>
          <w:rFonts w:ascii="Liberation Serif" w:hAnsi="Liberation Serif" w:cs="Times New Roman"/>
          <w:sz w:val="28"/>
          <w:szCs w:val="28"/>
        </w:rPr>
        <w:t>за счет средств бюджета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, предусмотренных для реализации дополнительных общеобразовательных программ.</w:t>
      </w:r>
    </w:p>
    <w:p w14:paraId="7B814AFE" w14:textId="278CF5CC" w:rsidR="00C12B7C" w:rsidRDefault="00C12B7C" w:rsidP="00C12B7C">
      <w:pPr>
        <w:pStyle w:val="a9"/>
        <w:shd w:val="clear" w:color="auto" w:fill="FFFFFF"/>
        <w:ind w:left="709"/>
        <w:rPr>
          <w:rFonts w:ascii="Liberation Serif" w:hAnsi="Liberation Serif" w:cs="Times New Roman"/>
          <w:sz w:val="28"/>
          <w:szCs w:val="28"/>
        </w:rPr>
      </w:pPr>
    </w:p>
    <w:p w14:paraId="65BE55CB" w14:textId="77777777" w:rsidR="00F77237" w:rsidRPr="001C283D" w:rsidRDefault="00F77237" w:rsidP="00C12B7C">
      <w:pPr>
        <w:pStyle w:val="a9"/>
        <w:shd w:val="clear" w:color="auto" w:fill="FFFFFF"/>
        <w:ind w:left="709"/>
        <w:rPr>
          <w:rFonts w:ascii="Liberation Serif" w:hAnsi="Liberation Serif" w:cs="Times New Roman"/>
          <w:sz w:val="28"/>
          <w:szCs w:val="28"/>
        </w:rPr>
      </w:pPr>
    </w:p>
    <w:p w14:paraId="14B2C7AC" w14:textId="77777777" w:rsidR="00BE6489" w:rsidRDefault="00C12B7C" w:rsidP="00BE6489">
      <w:pPr>
        <w:pStyle w:val="1"/>
        <w:spacing w:before="0" w:after="0"/>
        <w:ind w:left="714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Глава 2. </w:t>
      </w:r>
      <w:r w:rsidRPr="001C283D">
        <w:rPr>
          <w:rFonts w:ascii="Liberation Serif" w:hAnsi="Liberation Serif" w:cs="Times New Roman"/>
          <w:color w:val="auto"/>
          <w:sz w:val="28"/>
          <w:szCs w:val="28"/>
        </w:rPr>
        <w:t xml:space="preserve">Порядок </w:t>
      </w:r>
      <w:r w:rsidR="00BE6489">
        <w:rPr>
          <w:rFonts w:ascii="Liberation Serif" w:hAnsi="Liberation Serif" w:cs="Times New Roman"/>
          <w:color w:val="auto"/>
          <w:sz w:val="28"/>
          <w:szCs w:val="28"/>
        </w:rPr>
        <w:t xml:space="preserve">внесения в ИС «Навигатор» сведений </w:t>
      </w:r>
    </w:p>
    <w:p w14:paraId="2A26F686" w14:textId="7F55ABF5" w:rsidR="00C12B7C" w:rsidRDefault="00BE6489" w:rsidP="00BE6489">
      <w:pPr>
        <w:pStyle w:val="1"/>
        <w:spacing w:before="0" w:after="0"/>
        <w:ind w:left="714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о потребителях услуги в целях осуществления персонифицированного учета детей</w:t>
      </w:r>
    </w:p>
    <w:p w14:paraId="33CC3D16" w14:textId="77777777" w:rsidR="00C12B7C" w:rsidRPr="00EB0158" w:rsidRDefault="00C12B7C" w:rsidP="00C12B7C"/>
    <w:p w14:paraId="3D5036A1" w14:textId="389D4315" w:rsidR="00C12B7C" w:rsidRPr="001C283D" w:rsidRDefault="002C2E6F" w:rsidP="00C12B7C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В целях осуществления персонифицированного учета оператором п</w:t>
      </w:r>
      <w:r w:rsidR="0013662D">
        <w:rPr>
          <w:rFonts w:ascii="Liberation Serif" w:hAnsi="Liberation Serif"/>
          <w:sz w:val="28"/>
          <w:szCs w:val="28"/>
        </w:rPr>
        <w:t>ерсонифицированного учета в ИС «Навигатор»</w:t>
      </w:r>
      <w:r w:rsidRPr="00704932">
        <w:rPr>
          <w:rFonts w:ascii="Liberation Serif" w:hAnsi="Liberation Serif"/>
          <w:sz w:val="28"/>
          <w:szCs w:val="28"/>
        </w:rPr>
        <w:t xml:space="preserve"> осуществляется сбор и обработка сведений о потребителях услуги:</w:t>
      </w:r>
      <w:r w:rsidR="007049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94C9CD3" w14:textId="103E99EC" w:rsidR="00C12B7C" w:rsidRPr="00704932" w:rsidRDefault="00704932" w:rsidP="00C12B7C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фамилия, имя, отчество (при наличии) потребителя услуги</w:t>
      </w:r>
      <w:r w:rsidR="00C12B7C"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1B29186E" w14:textId="53232048" w:rsidR="00C12B7C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дата рождения потребителя услуги</w:t>
      </w:r>
      <w:r w:rsidR="00C12B7C"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129AFC45" w14:textId="490B7F5E" w:rsidR="00C12B7C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место (адрес) проживания потребителя услуги</w:t>
      </w:r>
      <w:r w:rsidR="00C12B7C"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5ECCA168" w14:textId="4F25492B" w:rsidR="00C12B7C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данные страхового номера индивидуального лицевого счета (СНИЛС) потребителя услуги</w:t>
      </w:r>
      <w:r w:rsidR="00C12B7C"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6B58F16A" w14:textId="34CF995C" w:rsidR="00C12B7C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сведения о наличии заключения психолого-медико-педагогической комиссии потребителя услуги</w:t>
      </w:r>
      <w:r w:rsidR="00C12B7C"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4E325928" w14:textId="0CFBDA56" w:rsidR="00C12B7C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фамилия, имя, отчество (при наличии) родителя (законного представителя) потребителя услуги</w:t>
      </w:r>
      <w:r w:rsidRPr="00704932">
        <w:rPr>
          <w:rFonts w:ascii="Liberation Serif" w:hAnsi="Liberation Serif" w:cs="Times New Roman"/>
          <w:sz w:val="28"/>
          <w:szCs w:val="28"/>
        </w:rPr>
        <w:t>;</w:t>
      </w:r>
    </w:p>
    <w:p w14:paraId="34F3BBAE" w14:textId="16061298" w:rsidR="00704932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02041F99" w14:textId="70AE6F3A" w:rsidR="00704932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6EEE02FF" w14:textId="6A28FE63" w:rsidR="00704932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 xml:space="preserve">идентификационный номер дополнительной общеобразовательной программы, сведения о которой включены в ИС </w:t>
      </w:r>
      <w:r w:rsidR="00F77237">
        <w:rPr>
          <w:rFonts w:ascii="Liberation Serif" w:hAnsi="Liberation Serif"/>
          <w:sz w:val="28"/>
          <w:szCs w:val="28"/>
        </w:rPr>
        <w:t>«Навигатор»</w:t>
      </w:r>
      <w:r w:rsidRPr="00704932">
        <w:rPr>
          <w:rFonts w:ascii="Liberation Serif" w:hAnsi="Liberation Serif"/>
          <w:sz w:val="28"/>
          <w:szCs w:val="28"/>
        </w:rPr>
        <w:t>, по которой обучается или обучался потребитель услуги, сведения о приеме на обучение по такой программе (отчислении</w:t>
      </w:r>
      <w:r>
        <w:rPr>
          <w:rFonts w:ascii="Liberation Serif" w:hAnsi="Liberation Serif"/>
          <w:sz w:val="28"/>
          <w:szCs w:val="28"/>
        </w:rPr>
        <w:t>)</w:t>
      </w:r>
      <w:r w:rsidRPr="00704932">
        <w:rPr>
          <w:rFonts w:ascii="Liberation Serif" w:hAnsi="Liberation Serif"/>
          <w:sz w:val="28"/>
          <w:szCs w:val="28"/>
        </w:rPr>
        <w:t>;</w:t>
      </w:r>
    </w:p>
    <w:p w14:paraId="6994BFD4" w14:textId="50D7511A" w:rsidR="00704932" w:rsidRPr="00704932" w:rsidRDefault="00704932" w:rsidP="00C12B7C">
      <w:pPr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04932">
        <w:rPr>
          <w:rFonts w:ascii="Liberation Serif" w:hAnsi="Liberation Serif"/>
          <w:sz w:val="28"/>
          <w:szCs w:val="28"/>
        </w:rPr>
        <w:t xml:space="preserve">идентификатор (номер) социального сертификата, формируемого в электронном виде в ИС </w:t>
      </w:r>
      <w:r w:rsidR="00F77237">
        <w:rPr>
          <w:rFonts w:ascii="Liberation Serif" w:hAnsi="Liberation Serif"/>
          <w:sz w:val="28"/>
          <w:szCs w:val="28"/>
        </w:rPr>
        <w:t>«Навигатор»</w:t>
      </w:r>
      <w:r w:rsidRPr="00704932">
        <w:rPr>
          <w:rFonts w:ascii="Liberation Serif" w:hAnsi="Liberation Serif"/>
          <w:sz w:val="28"/>
          <w:szCs w:val="28"/>
        </w:rPr>
        <w:t>.</w:t>
      </w:r>
    </w:p>
    <w:p w14:paraId="7C9331DD" w14:textId="09FBA4E7" w:rsidR="00C12B7C" w:rsidRDefault="00704932" w:rsidP="00C12B7C">
      <w:pPr>
        <w:numPr>
          <w:ilvl w:val="0"/>
          <w:numId w:val="16"/>
        </w:numPr>
        <w:tabs>
          <w:tab w:val="left" w:pos="851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bookmarkStart w:id="0" w:name="_Ref80611796"/>
      <w:bookmarkStart w:id="1" w:name="_Ref36818521"/>
      <w:r w:rsidRPr="00704932">
        <w:rPr>
          <w:rFonts w:ascii="Liberation Serif" w:hAnsi="Liberation Serif"/>
          <w:sz w:val="28"/>
          <w:szCs w:val="28"/>
        </w:rPr>
        <w:t xml:space="preserve">Сведения, указанные в </w:t>
      </w:r>
      <w:hyperlink w:anchor="Par68" w:tooltip="1) фамилия, имя, отчество (при наличии) потребителя услуги;" w:history="1">
        <w:r w:rsidRPr="00704932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467C54">
          <w:rPr>
            <w:rFonts w:ascii="Liberation Serif" w:hAnsi="Liberation Serif"/>
            <w:color w:val="0000FF"/>
            <w:sz w:val="28"/>
            <w:szCs w:val="28"/>
          </w:rPr>
          <w:t>4</w:t>
        </w:r>
        <w:r w:rsidR="00F91518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04932">
          <w:rPr>
            <w:rFonts w:ascii="Liberation Serif" w:hAnsi="Liberation Serif"/>
            <w:color w:val="0000FF"/>
            <w:sz w:val="28"/>
            <w:szCs w:val="28"/>
          </w:rPr>
          <w:t>1</w:t>
        </w:r>
      </w:hyperlink>
      <w:r w:rsidR="00F91518">
        <w:rPr>
          <w:rFonts w:ascii="Liberation Serif" w:hAnsi="Liberation Serif"/>
          <w:sz w:val="28"/>
          <w:szCs w:val="28"/>
        </w:rPr>
        <w:t>.</w:t>
      </w:r>
      <w:r w:rsidRPr="00704932">
        <w:rPr>
          <w:rFonts w:ascii="Liberation Serif" w:hAnsi="Liberation Serif"/>
          <w:sz w:val="28"/>
          <w:szCs w:val="28"/>
        </w:rPr>
        <w:t xml:space="preserve"> </w:t>
      </w:r>
      <w:r w:rsidR="00F91518">
        <w:rPr>
          <w:rFonts w:ascii="Liberation Serif" w:hAnsi="Liberation Serif"/>
          <w:sz w:val="28"/>
          <w:szCs w:val="28"/>
        </w:rPr>
        <w:t>–</w:t>
      </w:r>
      <w:r w:rsidRPr="00704932">
        <w:rPr>
          <w:rFonts w:ascii="Liberation Serif" w:hAnsi="Liberation Serif"/>
          <w:sz w:val="28"/>
          <w:szCs w:val="28"/>
        </w:rPr>
        <w:t xml:space="preserve"> </w:t>
      </w:r>
      <w:r w:rsidR="00467C54">
        <w:rPr>
          <w:rFonts w:ascii="Liberation Serif" w:hAnsi="Liberation Serif"/>
          <w:color w:val="0000FF"/>
          <w:sz w:val="28"/>
          <w:szCs w:val="28"/>
        </w:rPr>
        <w:t>4</w:t>
      </w:r>
      <w:r w:rsidR="00F91518" w:rsidRPr="00F91518">
        <w:rPr>
          <w:rFonts w:ascii="Liberation Serif" w:hAnsi="Liberation Serif"/>
          <w:color w:val="0000FF"/>
          <w:sz w:val="28"/>
          <w:szCs w:val="28"/>
        </w:rPr>
        <w:t>.</w:t>
      </w:r>
      <w:hyperlink w:anchor="Par75" w:tooltip="8) данные страхового номера индивидуального лицевого счета (СНИЛС) родителя (законного представителя) потребителя услуги;" w:history="1">
        <w:r w:rsidRPr="00704932">
          <w:rPr>
            <w:rFonts w:ascii="Liberation Serif" w:hAnsi="Liberation Serif"/>
            <w:color w:val="0000FF"/>
            <w:sz w:val="28"/>
            <w:szCs w:val="28"/>
          </w:rPr>
          <w:t>8</w:t>
        </w:r>
        <w:r w:rsidR="00F91518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04932">
          <w:rPr>
            <w:rFonts w:ascii="Liberation Serif" w:hAnsi="Liberation Serif"/>
            <w:color w:val="0000FF"/>
            <w:sz w:val="28"/>
            <w:szCs w:val="28"/>
          </w:rPr>
          <w:t xml:space="preserve"> пункта </w:t>
        </w:r>
        <w:r w:rsidR="00467C54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704932">
        <w:rPr>
          <w:rFonts w:ascii="Liberation Serif" w:hAnsi="Liberation Serif"/>
          <w:sz w:val="28"/>
          <w:szCs w:val="28"/>
        </w:rPr>
        <w:t xml:space="preserve"> настоящ</w:t>
      </w:r>
      <w:r w:rsidR="00F91518">
        <w:rPr>
          <w:rFonts w:ascii="Liberation Serif" w:hAnsi="Liberation Serif"/>
          <w:sz w:val="28"/>
          <w:szCs w:val="28"/>
        </w:rPr>
        <w:t>его</w:t>
      </w:r>
      <w:r w:rsidRPr="00704932">
        <w:rPr>
          <w:rFonts w:ascii="Liberation Serif" w:hAnsi="Liberation Serif"/>
          <w:sz w:val="28"/>
          <w:szCs w:val="28"/>
        </w:rPr>
        <w:t xml:space="preserve"> </w:t>
      </w:r>
      <w:r w:rsidR="00F91518">
        <w:rPr>
          <w:rFonts w:ascii="Liberation Serif" w:hAnsi="Liberation Serif"/>
          <w:sz w:val="28"/>
          <w:szCs w:val="28"/>
        </w:rPr>
        <w:t>Положения</w:t>
      </w:r>
      <w:r w:rsidRPr="00704932">
        <w:rPr>
          <w:rFonts w:ascii="Liberation Serif" w:hAnsi="Liberation Serif"/>
          <w:sz w:val="28"/>
          <w:szCs w:val="28"/>
        </w:rPr>
        <w:t xml:space="preserve">, формируются оператором персонифицированного учета на основании заявлений о зачислении по дополнительной общеобразовательной программе (далее - заявление о зачислении) в соответствии с </w:t>
      </w:r>
      <w:hyperlink w:anchor="Par82" w:tooltip="1) подача потребителем услуги, его родителями (законными представителями) заявления о зачислении, содержащего следующие сведения:" w:history="1">
        <w:r w:rsidRPr="00704932">
          <w:rPr>
            <w:rFonts w:ascii="Liberation Serif" w:hAnsi="Liberation Serif"/>
            <w:color w:val="0000FF"/>
            <w:sz w:val="28"/>
            <w:szCs w:val="28"/>
          </w:rPr>
          <w:t xml:space="preserve">подпунктами </w:t>
        </w:r>
        <w:r w:rsidR="00467C54">
          <w:rPr>
            <w:rFonts w:ascii="Liberation Serif" w:hAnsi="Liberation Serif"/>
            <w:color w:val="0000FF"/>
            <w:sz w:val="28"/>
            <w:szCs w:val="28"/>
          </w:rPr>
          <w:t>6</w:t>
        </w:r>
        <w:r w:rsidR="0013662D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04932">
          <w:rPr>
            <w:rFonts w:ascii="Liberation Serif" w:hAnsi="Liberation Serif"/>
            <w:color w:val="0000FF"/>
            <w:sz w:val="28"/>
            <w:szCs w:val="28"/>
          </w:rPr>
          <w:t>1</w:t>
        </w:r>
      </w:hyperlink>
      <w:r w:rsidR="0013662D">
        <w:rPr>
          <w:rFonts w:ascii="Liberation Serif" w:hAnsi="Liberation Serif"/>
          <w:sz w:val="28"/>
          <w:szCs w:val="28"/>
        </w:rPr>
        <w:t>.</w:t>
      </w:r>
      <w:r w:rsidR="00FB436F">
        <w:rPr>
          <w:rFonts w:ascii="Liberation Serif" w:hAnsi="Liberation Serif"/>
          <w:sz w:val="28"/>
          <w:szCs w:val="28"/>
        </w:rPr>
        <w:t>-</w:t>
      </w:r>
      <w:r w:rsidRPr="00704932">
        <w:rPr>
          <w:rFonts w:ascii="Liberation Serif" w:hAnsi="Liberation Serif"/>
          <w:sz w:val="28"/>
          <w:szCs w:val="28"/>
        </w:rPr>
        <w:t xml:space="preserve"> </w:t>
      </w:r>
      <w:r w:rsidR="00467C54">
        <w:rPr>
          <w:rFonts w:ascii="Liberation Serif" w:hAnsi="Liberation Serif"/>
          <w:color w:val="0000FF"/>
          <w:sz w:val="28"/>
          <w:szCs w:val="28"/>
        </w:rPr>
        <w:t>6</w:t>
      </w:r>
      <w:r w:rsidR="0013662D" w:rsidRPr="0013662D">
        <w:rPr>
          <w:rFonts w:ascii="Liberation Serif" w:hAnsi="Liberation Serif"/>
          <w:color w:val="0000FF"/>
          <w:sz w:val="28"/>
          <w:szCs w:val="28"/>
        </w:rPr>
        <w:t>.</w:t>
      </w:r>
      <w:hyperlink w:anchor="Par91" w:tooltip="2) подача потребителем услуги, его родителем (законным представителем) заявления о зачислении в соответствии с социальным сертификатом, влекущее формирование потребителю услуги социального сертификата в электронном виде и включение сведений о потребителе услуг" w:history="1">
        <w:r w:rsidRPr="00704932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13662D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04932">
          <w:rPr>
            <w:rFonts w:ascii="Liberation Serif" w:hAnsi="Liberation Serif"/>
            <w:color w:val="0000FF"/>
            <w:sz w:val="28"/>
            <w:szCs w:val="28"/>
          </w:rPr>
          <w:t xml:space="preserve"> пункта </w:t>
        </w:r>
        <w:r w:rsidR="00467C54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704932">
        <w:rPr>
          <w:rFonts w:ascii="Liberation Serif" w:hAnsi="Liberation Serif"/>
          <w:sz w:val="28"/>
          <w:szCs w:val="28"/>
        </w:rPr>
        <w:t xml:space="preserve"> настоящего </w:t>
      </w:r>
      <w:bookmarkEnd w:id="0"/>
      <w:r w:rsidRPr="00704932">
        <w:rPr>
          <w:rFonts w:ascii="Liberation Serif" w:hAnsi="Liberation Serif"/>
          <w:sz w:val="28"/>
          <w:szCs w:val="28"/>
        </w:rPr>
        <w:t>Положения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2E8D269F" w14:textId="75F2AA93" w:rsidR="00EC2665" w:rsidRDefault="00EC2665" w:rsidP="00EC2665">
      <w:pPr>
        <w:tabs>
          <w:tab w:val="left" w:pos="851"/>
        </w:tabs>
        <w:ind w:firstLine="709"/>
        <w:rPr>
          <w:rFonts w:ascii="Liberation Serif" w:hAnsi="Liberation Serif"/>
          <w:sz w:val="28"/>
          <w:szCs w:val="28"/>
        </w:rPr>
      </w:pPr>
      <w:r w:rsidRPr="00EC2665">
        <w:rPr>
          <w:rFonts w:ascii="Liberation Serif" w:hAnsi="Liberation Serif"/>
          <w:sz w:val="28"/>
          <w:szCs w:val="28"/>
        </w:rPr>
        <w:t xml:space="preserve">Сведения, указанные в </w:t>
      </w:r>
      <w:hyperlink w:anchor="Par76" w:tooltip="9) идентификационный номер дополнительной общеобразовательной программы, сведения о которой включены в ИС &quot;Навигатор&quot;, по которой обучается или обучался потребитель услуги, сведения о приеме на обучение по такой программе (отчислении);" w:history="1">
        <w:r w:rsidRPr="00EC2665">
          <w:rPr>
            <w:rFonts w:ascii="Liberation Serif" w:hAnsi="Liberation Serif"/>
            <w:color w:val="0000FF"/>
            <w:sz w:val="28"/>
            <w:szCs w:val="28"/>
          </w:rPr>
          <w:t xml:space="preserve">подпункте </w:t>
        </w:r>
        <w:r w:rsidR="00E25334">
          <w:rPr>
            <w:rFonts w:ascii="Liberation Serif" w:hAnsi="Liberation Serif"/>
            <w:color w:val="0000FF"/>
            <w:sz w:val="28"/>
            <w:szCs w:val="28"/>
          </w:rPr>
          <w:t>4</w:t>
        </w:r>
        <w:r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EC2665">
          <w:rPr>
            <w:rFonts w:ascii="Liberation Serif" w:hAnsi="Liberation Serif"/>
            <w:color w:val="0000FF"/>
            <w:sz w:val="28"/>
            <w:szCs w:val="28"/>
          </w:rPr>
          <w:t>9</w:t>
        </w:r>
        <w:r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EC2665">
          <w:rPr>
            <w:rFonts w:ascii="Liberation Serif" w:hAnsi="Liberation Serif"/>
            <w:color w:val="0000FF"/>
            <w:sz w:val="28"/>
            <w:szCs w:val="28"/>
          </w:rPr>
          <w:t xml:space="preserve"> пункта </w:t>
        </w:r>
        <w:r w:rsidR="00E25334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EC2665">
        <w:rPr>
          <w:rFonts w:ascii="Liberation Serif" w:hAnsi="Liberation Serif"/>
          <w:sz w:val="28"/>
          <w:szCs w:val="28"/>
        </w:rPr>
        <w:t xml:space="preserve"> настоящ</w:t>
      </w:r>
      <w:r>
        <w:rPr>
          <w:rFonts w:ascii="Liberation Serif" w:hAnsi="Liberation Serif"/>
          <w:sz w:val="28"/>
          <w:szCs w:val="28"/>
        </w:rPr>
        <w:t>его</w:t>
      </w:r>
      <w:r w:rsidRPr="00EC26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Положения</w:t>
      </w:r>
      <w:r w:rsidRPr="00EC2665">
        <w:rPr>
          <w:rFonts w:ascii="Liberation Serif" w:hAnsi="Liberation Serif"/>
          <w:sz w:val="28"/>
          <w:szCs w:val="28"/>
        </w:rPr>
        <w:t>, формируются автоматизированным способом в случае приема потребителя услуги на обучение по соответствующей дополнительной общеобразовательной программе в соответствии с порядком приема на обучение, установле</w:t>
      </w:r>
      <w:r w:rsidRPr="00E25334">
        <w:rPr>
          <w:rFonts w:ascii="Liberation Serif" w:hAnsi="Liberation Serif"/>
          <w:sz w:val="28"/>
          <w:szCs w:val="28"/>
        </w:rPr>
        <w:t>нным</w:t>
      </w:r>
      <w:r w:rsidRPr="00EC2665">
        <w:rPr>
          <w:rFonts w:ascii="Liberation Serif" w:hAnsi="Liberation Serif"/>
          <w:sz w:val="28"/>
          <w:szCs w:val="28"/>
        </w:rPr>
        <w:t xml:space="preserve"> в соответствии с </w:t>
      </w:r>
      <w:r w:rsidRPr="002412C1">
        <w:rPr>
          <w:rFonts w:ascii="Liberation Serif" w:hAnsi="Liberation Serif"/>
          <w:sz w:val="28"/>
          <w:szCs w:val="28"/>
        </w:rPr>
        <w:t>Федеральным законом от 29 декабря 2012 года № 273-ФЗ,</w:t>
      </w:r>
      <w:r w:rsidRPr="00EC2665">
        <w:rPr>
          <w:rFonts w:ascii="Liberation Serif" w:hAnsi="Liberation Serif"/>
          <w:sz w:val="28"/>
          <w:szCs w:val="28"/>
        </w:rPr>
        <w:t xml:space="preserve"> либо в случае отчисления потребителя в порядке, установле</w:t>
      </w:r>
      <w:r w:rsidRPr="00E25334">
        <w:rPr>
          <w:rFonts w:ascii="Liberation Serif" w:hAnsi="Liberation Serif"/>
          <w:sz w:val="28"/>
          <w:szCs w:val="28"/>
        </w:rPr>
        <w:t>нном</w:t>
      </w:r>
      <w:r w:rsidRPr="00EC2665">
        <w:rPr>
          <w:rFonts w:ascii="Liberation Serif" w:hAnsi="Liberation Serif"/>
          <w:sz w:val="28"/>
          <w:szCs w:val="28"/>
        </w:rPr>
        <w:t xml:space="preserve"> в соответствии с Федеральным законом от 29 декабря 2012 года </w:t>
      </w:r>
      <w:r>
        <w:rPr>
          <w:rFonts w:ascii="Liberation Serif" w:hAnsi="Liberation Serif"/>
          <w:sz w:val="28"/>
          <w:szCs w:val="28"/>
        </w:rPr>
        <w:t>№</w:t>
      </w:r>
      <w:r w:rsidRPr="00EC2665">
        <w:rPr>
          <w:rFonts w:ascii="Liberation Serif" w:hAnsi="Liberation Serif"/>
          <w:sz w:val="28"/>
          <w:szCs w:val="28"/>
        </w:rPr>
        <w:t xml:space="preserve"> 273-ФЗ.</w:t>
      </w:r>
    </w:p>
    <w:p w14:paraId="29A51F50" w14:textId="7BF14119" w:rsidR="00C12B7C" w:rsidRPr="001C283D" w:rsidRDefault="002412C1" w:rsidP="00EC1714">
      <w:pPr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Сведения, указанные в подпункте </w:t>
      </w:r>
      <w:r w:rsidR="002E7D8D">
        <w:rPr>
          <w:rFonts w:ascii="Liberation Serif" w:hAnsi="Liberation Serif"/>
          <w:color w:val="0000FF"/>
          <w:sz w:val="28"/>
          <w:szCs w:val="28"/>
        </w:rPr>
        <w:t>4</w:t>
      </w:r>
      <w:r w:rsidRPr="00FB436F">
        <w:rPr>
          <w:rFonts w:ascii="Liberation Serif" w:hAnsi="Liberation Serif"/>
          <w:color w:val="0000FF"/>
          <w:sz w:val="28"/>
          <w:szCs w:val="28"/>
        </w:rPr>
        <w:t xml:space="preserve">.9. пункта </w:t>
      </w:r>
      <w:r w:rsidR="002E7D8D">
        <w:rPr>
          <w:rFonts w:ascii="Liberation Serif" w:hAnsi="Liberation Serif"/>
          <w:color w:val="0000F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настоящего Положения, формируются автоматизированным способом в порядке, указанном </w:t>
      </w:r>
      <w:r w:rsidR="00EC2665" w:rsidRPr="00EC2665">
        <w:rPr>
          <w:rFonts w:ascii="Liberation Serif" w:hAnsi="Liberation Serif"/>
          <w:sz w:val="28"/>
          <w:szCs w:val="28"/>
        </w:rPr>
        <w:t xml:space="preserve">в части 2 статьи 19 </w:t>
      </w:r>
      <w:r w:rsidR="00EC2665" w:rsidRPr="002412C1">
        <w:rPr>
          <w:rFonts w:ascii="Liberation Serif" w:hAnsi="Liberation Serif"/>
          <w:sz w:val="28"/>
          <w:szCs w:val="28"/>
        </w:rPr>
        <w:t>Федерального закона от 13 июля 2020 года № 189-ФЗ.</w:t>
      </w:r>
      <w:bookmarkEnd w:id="1"/>
    </w:p>
    <w:p w14:paraId="3EAF134F" w14:textId="21964EE0" w:rsidR="00C12B7C" w:rsidRPr="00090EB7" w:rsidRDefault="00EC1714" w:rsidP="00C12B7C">
      <w:pPr>
        <w:numPr>
          <w:ilvl w:val="0"/>
          <w:numId w:val="16"/>
        </w:numPr>
        <w:tabs>
          <w:tab w:val="left" w:pos="851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bookmarkStart w:id="2" w:name="_Ref36819298"/>
      <w:r w:rsidRPr="00090EB7">
        <w:rPr>
          <w:rFonts w:ascii="Liberation Serif" w:hAnsi="Liberation Serif"/>
          <w:sz w:val="28"/>
          <w:szCs w:val="28"/>
        </w:rPr>
        <w:t>Основаниями для включения сведений о потребителе услуги в рамках системы п</w:t>
      </w:r>
      <w:r w:rsidR="00567A5D">
        <w:rPr>
          <w:rFonts w:ascii="Liberation Serif" w:hAnsi="Liberation Serif"/>
          <w:sz w:val="28"/>
          <w:szCs w:val="28"/>
        </w:rPr>
        <w:t>ерсонифицированного учета в ИС «Навигатор»</w:t>
      </w:r>
      <w:r w:rsidRPr="00090EB7">
        <w:rPr>
          <w:rFonts w:ascii="Liberation Serif" w:hAnsi="Liberation Serif"/>
          <w:sz w:val="28"/>
          <w:szCs w:val="28"/>
        </w:rPr>
        <w:t xml:space="preserve"> являются</w:t>
      </w:r>
      <w:bookmarkEnd w:id="2"/>
      <w:r w:rsidRPr="00090EB7">
        <w:rPr>
          <w:rFonts w:ascii="Liberation Serif" w:hAnsi="Liberation Serif" w:cs="Times New Roman"/>
          <w:sz w:val="28"/>
          <w:szCs w:val="28"/>
        </w:rPr>
        <w:t>:</w:t>
      </w:r>
    </w:p>
    <w:p w14:paraId="63437693" w14:textId="3AF0BB4E" w:rsidR="00EC1714" w:rsidRPr="00090EB7" w:rsidRDefault="00592D23" w:rsidP="00EC1714">
      <w:pPr>
        <w:pStyle w:val="a9"/>
        <w:numPr>
          <w:ilvl w:val="1"/>
          <w:numId w:val="16"/>
        </w:numPr>
        <w:tabs>
          <w:tab w:val="left" w:pos="709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п</w:t>
      </w:r>
      <w:r w:rsidR="00EC1714" w:rsidRPr="00090EB7">
        <w:rPr>
          <w:rFonts w:ascii="Liberation Serif" w:hAnsi="Liberation Serif"/>
          <w:sz w:val="28"/>
          <w:szCs w:val="28"/>
        </w:rPr>
        <w:t xml:space="preserve">одача потребителем услуги, его родителями (законными </w:t>
      </w:r>
      <w:r w:rsidR="00EC1714" w:rsidRPr="00090EB7">
        <w:rPr>
          <w:rFonts w:ascii="Liberation Serif" w:hAnsi="Liberation Serif"/>
          <w:sz w:val="28"/>
          <w:szCs w:val="28"/>
        </w:rPr>
        <w:lastRenderedPageBreak/>
        <w:t>представителями) заявления о зачислении, содержащего следующие сведения:</w:t>
      </w:r>
    </w:p>
    <w:p w14:paraId="17B5AC23" w14:textId="4B0D61CD" w:rsidR="00EC1714" w:rsidRPr="00090EB7" w:rsidRDefault="00EC1714" w:rsidP="00EC1714">
      <w:pPr>
        <w:tabs>
          <w:tab w:val="left" w:pos="709"/>
        </w:tabs>
        <w:ind w:left="709" w:firstLine="0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фамилия, имя, отчество (при наличии) потребителя услуги;</w:t>
      </w:r>
    </w:p>
    <w:p w14:paraId="5B6DC8CB" w14:textId="45F52FAC" w:rsidR="00EC1714" w:rsidRPr="00090EB7" w:rsidRDefault="00EC1714" w:rsidP="00EC1714">
      <w:pPr>
        <w:tabs>
          <w:tab w:val="left" w:pos="709"/>
        </w:tabs>
        <w:ind w:left="709" w:firstLine="0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дата рождения потребителя услуги;</w:t>
      </w:r>
    </w:p>
    <w:p w14:paraId="6A32B4BF" w14:textId="578965B3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фамилия, имя, отчество (при наличии) родителя (законного представителя) потребителя услуги (в случае подачи заявления о зачислении родителем (законным представителем));</w:t>
      </w:r>
    </w:p>
    <w:p w14:paraId="4D0F64C2" w14:textId="7EB32850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3A1E93E0" w14:textId="343250FF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095A1A2F" w14:textId="60851F69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6E12DCF4" w14:textId="0E0C653A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информация об ознакомлении потребителя услуги, его родителя (закон</w:t>
      </w:r>
      <w:r w:rsidR="00820EB7">
        <w:rPr>
          <w:rFonts w:ascii="Liberation Serif" w:hAnsi="Liberation Serif"/>
          <w:sz w:val="28"/>
          <w:szCs w:val="28"/>
        </w:rPr>
        <w:t>ного представителя) с настоящим</w:t>
      </w:r>
      <w:r w:rsidRPr="00090EB7">
        <w:rPr>
          <w:rFonts w:ascii="Liberation Serif" w:hAnsi="Liberation Serif"/>
          <w:sz w:val="28"/>
          <w:szCs w:val="28"/>
        </w:rPr>
        <w:t xml:space="preserve"> </w:t>
      </w:r>
      <w:r w:rsidR="00820EB7">
        <w:rPr>
          <w:rFonts w:ascii="Liberation Serif" w:hAnsi="Liberation Serif"/>
          <w:sz w:val="28"/>
          <w:szCs w:val="28"/>
        </w:rPr>
        <w:t>Положением</w:t>
      </w:r>
      <w:r w:rsidRPr="00090EB7">
        <w:rPr>
          <w:rFonts w:ascii="Liberation Serif" w:hAnsi="Liberation Serif"/>
          <w:sz w:val="28"/>
          <w:szCs w:val="28"/>
        </w:rPr>
        <w:t>;</w:t>
      </w:r>
    </w:p>
    <w:p w14:paraId="40BB1FA5" w14:textId="7F9A86D2" w:rsidR="00EC1714" w:rsidRPr="00090EB7" w:rsidRDefault="00EC1714" w:rsidP="00EC1714">
      <w:pPr>
        <w:tabs>
          <w:tab w:val="left" w:pos="567"/>
        </w:tabs>
        <w:ind w:firstLine="709"/>
        <w:rPr>
          <w:rFonts w:ascii="Liberation Serif" w:hAnsi="Liberation Serif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наименование дополнительной общеобразовательной программы, св</w:t>
      </w:r>
      <w:r w:rsidR="00820EB7">
        <w:rPr>
          <w:rFonts w:ascii="Liberation Serif" w:hAnsi="Liberation Serif"/>
          <w:sz w:val="28"/>
          <w:szCs w:val="28"/>
        </w:rPr>
        <w:t>едения о которой включены в ИС «</w:t>
      </w:r>
      <w:r w:rsidRPr="00090EB7">
        <w:rPr>
          <w:rFonts w:ascii="Liberation Serif" w:hAnsi="Liberation Serif"/>
          <w:sz w:val="28"/>
          <w:szCs w:val="28"/>
        </w:rPr>
        <w:t>Навигатор</w:t>
      </w:r>
      <w:r w:rsidR="00820EB7">
        <w:rPr>
          <w:rFonts w:ascii="Liberation Serif" w:hAnsi="Liberation Serif"/>
          <w:sz w:val="28"/>
          <w:szCs w:val="28"/>
        </w:rPr>
        <w:t>»</w:t>
      </w:r>
      <w:r w:rsidRPr="00090EB7">
        <w:rPr>
          <w:rFonts w:ascii="Liberation Serif" w:hAnsi="Liberation Serif"/>
          <w:sz w:val="28"/>
          <w:szCs w:val="28"/>
        </w:rPr>
        <w:t>.</w:t>
      </w:r>
    </w:p>
    <w:p w14:paraId="64C280E0" w14:textId="5BE45449" w:rsidR="00EC1714" w:rsidRPr="00090EB7" w:rsidRDefault="00592D23" w:rsidP="00EC1714">
      <w:pPr>
        <w:pStyle w:val="a9"/>
        <w:numPr>
          <w:ilvl w:val="1"/>
          <w:numId w:val="16"/>
        </w:numPr>
        <w:tabs>
          <w:tab w:val="left" w:pos="567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п</w:t>
      </w:r>
      <w:r w:rsidR="00EC1714" w:rsidRPr="00090EB7">
        <w:rPr>
          <w:rFonts w:ascii="Liberation Serif" w:hAnsi="Liberation Serif"/>
          <w:sz w:val="28"/>
          <w:szCs w:val="28"/>
        </w:rPr>
        <w:t xml:space="preserve">одача потребителем услуги, его родителем (законным представителем) заявления о зачислении в соответствии с социальным сертификатом, влекущее формирование потребителю услуги социального сертификата в электронном виде и включение сведений о потребителе услуги в реестр потребителей услуги в соответствии с социальным сертификатом в соответствии с частью 2 статьи 19 </w:t>
      </w:r>
      <w:r w:rsidR="00EC1714" w:rsidRPr="00473070">
        <w:rPr>
          <w:rFonts w:ascii="Liberation Serif" w:hAnsi="Liberation Serif"/>
          <w:sz w:val="28"/>
          <w:szCs w:val="28"/>
        </w:rPr>
        <w:t xml:space="preserve">Федерального закона от 13 июля 2020 года </w:t>
      </w:r>
      <w:r w:rsidR="003F30B6">
        <w:rPr>
          <w:rFonts w:ascii="Liberation Serif" w:hAnsi="Liberation Serif"/>
          <w:sz w:val="28"/>
          <w:szCs w:val="28"/>
        </w:rPr>
        <w:t xml:space="preserve">   №</w:t>
      </w:r>
      <w:r w:rsidR="00EC1714" w:rsidRPr="00473070">
        <w:rPr>
          <w:rFonts w:ascii="Liberation Serif" w:hAnsi="Liberation Serif"/>
          <w:sz w:val="28"/>
          <w:szCs w:val="28"/>
        </w:rPr>
        <w:t xml:space="preserve"> 189-ФЗ.</w:t>
      </w:r>
    </w:p>
    <w:p w14:paraId="5D848FF8" w14:textId="60F24E56" w:rsidR="00C12B7C" w:rsidRPr="00090EB7" w:rsidRDefault="00EC1714" w:rsidP="00C12B7C">
      <w:pPr>
        <w:numPr>
          <w:ilvl w:val="0"/>
          <w:numId w:val="16"/>
        </w:numPr>
        <w:tabs>
          <w:tab w:val="left" w:pos="851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К заявлениям о зачислении, указанным в </w:t>
      </w:r>
      <w:hyperlink w:anchor="Par81" w:tooltip="6. Основаниями для включения сведений о потребителе услуги в рамках системы персонифицированного учета в ИС &quot;Навигатор&quot; являются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подаваемым впервые, прилагается согласие на обработку персональных данных потребителя услуги, родителя (законного представителя) потребителя услуги.</w:t>
      </w:r>
      <w:r w:rsidRPr="00090EB7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6FEA344" w14:textId="7C277903" w:rsidR="00C12B7C" w:rsidRPr="00090EB7" w:rsidRDefault="00EC1714" w:rsidP="00C12B7C">
      <w:pPr>
        <w:numPr>
          <w:ilvl w:val="0"/>
          <w:numId w:val="16"/>
        </w:numPr>
        <w:tabs>
          <w:tab w:val="left" w:pos="851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Заявления о зачислении, предусмотренные </w:t>
      </w:r>
      <w:hyperlink w:anchor="Par81" w:tooltip="6. Основаниями для включения сведений о потребителе услуги в рамках системы персонифицированного учета в ИС &quot;Навигатор&quot; являются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в адрес исполнителя услуги формируются в бумажном виде либо посредст</w:t>
      </w:r>
      <w:r w:rsidR="00370D8F">
        <w:rPr>
          <w:rFonts w:ascii="Liberation Serif" w:hAnsi="Liberation Serif"/>
          <w:sz w:val="28"/>
          <w:szCs w:val="28"/>
        </w:rPr>
        <w:t>вом заполнения информации в ИС «Навигатор»</w:t>
      </w:r>
      <w:r w:rsidRPr="00090EB7">
        <w:rPr>
          <w:rFonts w:ascii="Liberation Serif" w:hAnsi="Liberation Serif"/>
          <w:sz w:val="28"/>
          <w:szCs w:val="28"/>
        </w:rPr>
        <w:t>.</w:t>
      </w:r>
    </w:p>
    <w:p w14:paraId="51CA5CD1" w14:textId="32C787FD" w:rsidR="00C12B7C" w:rsidRPr="00090EB7" w:rsidRDefault="00EC1714" w:rsidP="00C12B7C">
      <w:pPr>
        <w:numPr>
          <w:ilvl w:val="0"/>
          <w:numId w:val="16"/>
        </w:numPr>
        <w:tabs>
          <w:tab w:val="left" w:pos="851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Потребитель услуги одновременно с заявлением о зачислении, предусмотренным </w:t>
      </w:r>
      <w:hyperlink w:anchor="Par82" w:tooltip="1) подача потребителем услуги, его родителями (законными представителями) заявления о зачислении, содержащего следующие сведения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.1. пункта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подаваемым впервые, предъявляет оператору персонифицированного учета следующие документы или их копии, заверенные в надлежащем порядке:</w:t>
      </w:r>
    </w:p>
    <w:p w14:paraId="5B579418" w14:textId="271C5920" w:rsidR="00C12B7C" w:rsidRPr="00090EB7" w:rsidRDefault="002E7D8D" w:rsidP="00C12B7C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12B7C" w:rsidRPr="00090EB7">
        <w:rPr>
          <w:rFonts w:ascii="Liberation Serif" w:hAnsi="Liberation Serif" w:cs="Times New Roman"/>
          <w:sz w:val="28"/>
          <w:szCs w:val="28"/>
        </w:rPr>
        <w:t xml:space="preserve">.1. </w:t>
      </w:r>
      <w:r w:rsidR="00EC1714" w:rsidRPr="00090EB7">
        <w:rPr>
          <w:rFonts w:ascii="Liberation Serif" w:hAnsi="Liberation Serif"/>
          <w:sz w:val="28"/>
          <w:szCs w:val="28"/>
        </w:rPr>
        <w:t>свидетельство о рождении или паспорт гражданина Российской Федерации, удостоверяющий личность, или временное удостоверение личности гражданина Российской Федерации, выдаваемое на период оформления паспорта, документ, удостоверяющий личность гражданина иностранного государства;</w:t>
      </w:r>
    </w:p>
    <w:p w14:paraId="49D93236" w14:textId="05C1B40D" w:rsidR="00C12B7C" w:rsidRPr="00090EB7" w:rsidRDefault="002E7D8D" w:rsidP="00C12B7C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12B7C" w:rsidRPr="00090EB7">
        <w:rPr>
          <w:rFonts w:ascii="Liberation Serif" w:hAnsi="Liberation Serif" w:cs="Times New Roman"/>
          <w:sz w:val="28"/>
          <w:szCs w:val="28"/>
        </w:rPr>
        <w:t xml:space="preserve">.2. </w:t>
      </w:r>
      <w:r w:rsidR="00592D23" w:rsidRPr="00090EB7">
        <w:rPr>
          <w:rFonts w:ascii="Liberation Serif" w:hAnsi="Liberation Serif"/>
          <w:sz w:val="28"/>
          <w:szCs w:val="28"/>
        </w:rPr>
        <w:t>документ, удостоверяющий личность родителя (законного представителя) потребителя услуги;</w:t>
      </w:r>
    </w:p>
    <w:p w14:paraId="2C682520" w14:textId="5C82CA1B" w:rsidR="00C12B7C" w:rsidRPr="00090EB7" w:rsidRDefault="002E7D8D" w:rsidP="00C12B7C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12B7C" w:rsidRPr="00090EB7">
        <w:rPr>
          <w:rFonts w:ascii="Liberation Serif" w:hAnsi="Liberation Serif" w:cs="Times New Roman"/>
          <w:sz w:val="28"/>
          <w:szCs w:val="28"/>
        </w:rPr>
        <w:t xml:space="preserve">.3.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592D23" w:rsidRPr="00090EB7">
        <w:rPr>
          <w:rFonts w:ascii="Liberation Serif" w:hAnsi="Liberation Serif"/>
          <w:sz w:val="28"/>
          <w:szCs w:val="28"/>
        </w:rPr>
        <w:t>свидетельство о регистрации потребителя услуги по месту жительства или по месту пребывания, или документ, содержащий сведения о регистрации потребителя услуги по месту жительства или по месту пребывания;</w:t>
      </w:r>
    </w:p>
    <w:p w14:paraId="3264F87E" w14:textId="12586543" w:rsidR="00C12B7C" w:rsidRPr="00090EB7" w:rsidRDefault="002E7D8D" w:rsidP="00C12B7C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9</w:t>
      </w:r>
      <w:r w:rsidR="00C12B7C" w:rsidRPr="00090EB7">
        <w:rPr>
          <w:rFonts w:ascii="Liberation Serif" w:hAnsi="Liberation Serif" w:cs="Times New Roman"/>
          <w:sz w:val="28"/>
          <w:szCs w:val="28"/>
        </w:rPr>
        <w:t xml:space="preserve">.4. </w:t>
      </w:r>
      <w:r w:rsidR="00592D23" w:rsidRPr="00090EB7">
        <w:rPr>
          <w:rFonts w:ascii="Liberation Serif" w:hAnsi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страхового номера индивидуального лицевого счета (СНИЛС) потребителя услуги.</w:t>
      </w:r>
    </w:p>
    <w:p w14:paraId="669DD8A1" w14:textId="5DE3BDF4" w:rsidR="00C12B7C" w:rsidRPr="00090EB7" w:rsidRDefault="00592D23" w:rsidP="00C12B7C">
      <w:pPr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В случае подачи заявления, предусмотренного </w:t>
      </w:r>
      <w:hyperlink w:anchor="Par82" w:tooltip="1) подача потребителем услуги, его родителями (законными представителями) заявления о зачислении, содержащего следующие сведения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.1. пункта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</w:t>
      </w:r>
      <w:r w:rsidR="00681BEB">
        <w:rPr>
          <w:rFonts w:ascii="Liberation Serif" w:hAnsi="Liberation Serif"/>
          <w:sz w:val="28"/>
          <w:szCs w:val="28"/>
        </w:rPr>
        <w:t>щего Положения, посредством ИС «Навигатор»</w:t>
      </w:r>
      <w:r w:rsidRPr="00090EB7">
        <w:rPr>
          <w:rFonts w:ascii="Liberation Serif" w:hAnsi="Liberation Serif"/>
          <w:sz w:val="28"/>
          <w:szCs w:val="28"/>
        </w:rPr>
        <w:t xml:space="preserve">, документы, указанные в </w:t>
      </w:r>
      <w:hyperlink w:anchor="Par94" w:tooltip="9. Потребитель услуги одновременно с заявлением о зачислении, предусмотренным подпунктом 1 пункта 6 настоящих правил, подаваемым впервые, предъявляет оператору персонифицированного учета следующие документы или их копии, заверенные в надлежащем порядке:" w:history="1">
        <w:r w:rsidR="002E7D8D">
          <w:rPr>
            <w:rFonts w:ascii="Liberation Serif" w:hAnsi="Liberation Serif"/>
            <w:color w:val="0000FF"/>
            <w:sz w:val="28"/>
            <w:szCs w:val="28"/>
          </w:rPr>
          <w:t>пункте 9</w:t>
        </w:r>
      </w:hyperlink>
      <w:r w:rsidRPr="00090EB7">
        <w:rPr>
          <w:rFonts w:ascii="Liberation Serif" w:hAnsi="Liberation Serif"/>
          <w:sz w:val="28"/>
          <w:szCs w:val="28"/>
        </w:rPr>
        <w:t>, должны быть представлены потребителем услуги при личном обращении к оператору персонифицированного учета в срок не позднее семи рабочих дней со дня подачи заявления о зачислении, за исключением случаев идентификации заявителя посредством применения Единой системы идентификации и аутентификации.</w:t>
      </w:r>
    </w:p>
    <w:p w14:paraId="508C970B" w14:textId="50D67E26" w:rsidR="00C12B7C" w:rsidRPr="00090EB7" w:rsidRDefault="00592D23" w:rsidP="00C12B7C">
      <w:pPr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>В случае если потребитель услуги при обращении к оператору персонифицированного учета отказывается от обраб</w:t>
      </w:r>
      <w:r w:rsidR="006B1264">
        <w:rPr>
          <w:rFonts w:ascii="Liberation Serif" w:hAnsi="Liberation Serif"/>
          <w:sz w:val="28"/>
          <w:szCs w:val="28"/>
        </w:rPr>
        <w:t>отки его данных посредством ИС «Навигатор»</w:t>
      </w:r>
      <w:r w:rsidRPr="00090EB7">
        <w:rPr>
          <w:rFonts w:ascii="Liberation Serif" w:hAnsi="Liberation Serif"/>
          <w:sz w:val="28"/>
          <w:szCs w:val="28"/>
        </w:rPr>
        <w:t xml:space="preserve">, реестровая запись о потребителе услуги обезличивается, данные о нем хранятся по месту подачи заявления о зачислении, копии документов, указанных в </w:t>
      </w:r>
      <w:hyperlink w:anchor="Par94" w:tooltip="9. Потребитель услуги одновременно с заявлением о зачислении, предусмотренным подпунктом 1 пункта 6 настоящих правил, подаваемым впервые, предъявляет оператору персонифицированного учета следующие документы или их копии, заверенные в надлежащем порядке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  <w:r w:rsidR="002E7D8D">
          <w:rPr>
            <w:rFonts w:ascii="Liberation Serif" w:hAnsi="Liberation Serif"/>
            <w:color w:val="0000FF"/>
            <w:sz w:val="28"/>
            <w:szCs w:val="28"/>
          </w:rPr>
          <w:t>9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хранятся по месту их предъявления.</w:t>
      </w:r>
    </w:p>
    <w:p w14:paraId="3C8B52D1" w14:textId="57B161C0" w:rsidR="00C12B7C" w:rsidRPr="00090EB7" w:rsidRDefault="00A646AE" w:rsidP="00C12B7C">
      <w:pPr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Оператор персонифицированного учета в течение 3 рабочих дней с момента получения заявления о зачислении, предусмотренного </w:t>
      </w:r>
      <w:hyperlink w:anchor="Par91" w:tooltip="2) подача потребителем услуги, его родителем (законным представителем) заявления о зачислении в соответствии с социальным сертификатом, влекущее формирование потребителю услуги социального сертификата в электронном виде и включение сведений о потребителе услуг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  <w:r w:rsidRPr="00090EB7">
          <w:rPr>
            <w:rFonts w:ascii="Liberation Serif" w:hAnsi="Liberation Serif"/>
            <w:color w:val="0000FF"/>
            <w:sz w:val="28"/>
            <w:szCs w:val="28"/>
          </w:rPr>
          <w:t xml:space="preserve">.2. пункта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а также заявления об изменении сведений о потребителе услуги в реестре потребителей и документов, перечисленных в </w:t>
      </w:r>
      <w:hyperlink w:anchor="Par108" w:tooltip="14. Сведения, указанные в подпунктах 1, 3 и 5 - 7 пункта 4 настоящих правил, могут быть изменены посредством обращения потребителя услуги в адрес оператора персонифицированного учета с заявлением об изменении сведений о потребителе услуги, содержащим:" w:history="1">
        <w:r w:rsidRPr="00090EB7">
          <w:rPr>
            <w:rFonts w:ascii="Liberation Serif" w:hAnsi="Liberation Serif"/>
            <w:color w:val="0000FF"/>
            <w:sz w:val="28"/>
            <w:szCs w:val="28"/>
          </w:rPr>
          <w:t>пункте 1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090EB7">
        <w:rPr>
          <w:rFonts w:ascii="Liberation Serif" w:hAnsi="Liberation Serif"/>
          <w:sz w:val="28"/>
          <w:szCs w:val="28"/>
        </w:rPr>
        <w:t xml:space="preserve"> настоящего Положения, включает сведения о потребителе услуги в реестр потребителей (изменяет либо оставляет без изменений сведения о потребителе услуги в реестре потребителей) либо направляет уведомление об отказе во включении сведений о потребителе услуги в реестре потребителей </w:t>
      </w:r>
      <w:r w:rsidR="006447AD">
        <w:rPr>
          <w:rFonts w:ascii="Liberation Serif" w:hAnsi="Liberation Serif"/>
          <w:sz w:val="28"/>
          <w:szCs w:val="28"/>
        </w:rPr>
        <w:t>посредством ИС «Навигатор»</w:t>
      </w:r>
      <w:r w:rsidRPr="00090EB7">
        <w:rPr>
          <w:rFonts w:ascii="Liberation Serif" w:hAnsi="Liberation Serif"/>
          <w:sz w:val="28"/>
          <w:szCs w:val="28"/>
        </w:rPr>
        <w:t xml:space="preserve"> с указанием причин отказа.</w:t>
      </w:r>
      <w:r w:rsidR="00C12B7C" w:rsidRPr="00090EB7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1CA3E23" w14:textId="7CE55646" w:rsidR="00C12B7C" w:rsidRPr="00090EB7" w:rsidRDefault="00A646AE" w:rsidP="00A646AE">
      <w:pPr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В случае принятия решения о включении сведений о потребителе услуги в ИС </w:t>
      </w:r>
      <w:r w:rsidR="006447AD">
        <w:rPr>
          <w:rFonts w:ascii="Liberation Serif" w:hAnsi="Liberation Serif"/>
          <w:sz w:val="28"/>
          <w:szCs w:val="28"/>
        </w:rPr>
        <w:t>«Навигатор»</w:t>
      </w:r>
      <w:r w:rsidRPr="00090EB7">
        <w:rPr>
          <w:rFonts w:ascii="Liberation Serif" w:hAnsi="Liberation Serif"/>
          <w:sz w:val="28"/>
          <w:szCs w:val="28"/>
        </w:rPr>
        <w:t xml:space="preserve"> (изменения сведений о потребителе услуги в ИС </w:t>
      </w:r>
      <w:r w:rsidR="006447AD">
        <w:rPr>
          <w:rFonts w:ascii="Liberation Serif" w:hAnsi="Liberation Serif"/>
          <w:sz w:val="28"/>
          <w:szCs w:val="28"/>
        </w:rPr>
        <w:t>«Навигатор»</w:t>
      </w:r>
      <w:r w:rsidRPr="00090EB7">
        <w:rPr>
          <w:rFonts w:ascii="Liberation Serif" w:hAnsi="Liberation Serif"/>
          <w:sz w:val="28"/>
          <w:szCs w:val="28"/>
        </w:rPr>
        <w:t xml:space="preserve">) оператор персонифицированного учета в течение 2 рабочих дней вносит соответствующую запись в ИС </w:t>
      </w:r>
      <w:r w:rsidR="006447AD">
        <w:rPr>
          <w:rFonts w:ascii="Liberation Serif" w:hAnsi="Liberation Serif"/>
          <w:sz w:val="28"/>
          <w:szCs w:val="28"/>
        </w:rPr>
        <w:t>«Навигатор»</w:t>
      </w:r>
      <w:r w:rsidRPr="00090EB7">
        <w:rPr>
          <w:rFonts w:ascii="Liberation Serif" w:hAnsi="Liberation Serif"/>
          <w:sz w:val="28"/>
          <w:szCs w:val="28"/>
        </w:rPr>
        <w:t xml:space="preserve"> (изменения в соответствующую запись в ИС </w:t>
      </w:r>
      <w:r w:rsidR="006447AD">
        <w:rPr>
          <w:rFonts w:ascii="Liberation Serif" w:hAnsi="Liberation Serif"/>
          <w:sz w:val="28"/>
          <w:szCs w:val="28"/>
        </w:rPr>
        <w:t>«Навигатор»</w:t>
      </w:r>
      <w:r w:rsidRPr="00090EB7">
        <w:rPr>
          <w:rFonts w:ascii="Liberation Serif" w:hAnsi="Liberation Serif"/>
          <w:sz w:val="28"/>
          <w:szCs w:val="28"/>
        </w:rPr>
        <w:t>).</w:t>
      </w:r>
    </w:p>
    <w:p w14:paraId="16BE769F" w14:textId="13255494" w:rsidR="00C12B7C" w:rsidRPr="005F7444" w:rsidRDefault="00A646AE" w:rsidP="005F7444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6167D">
        <w:rPr>
          <w:rFonts w:ascii="Liberation Serif" w:hAnsi="Liberation Serif"/>
          <w:sz w:val="28"/>
          <w:szCs w:val="28"/>
        </w:rPr>
        <w:t>Отказ</w:t>
      </w:r>
      <w:r w:rsidRPr="005F7444">
        <w:rPr>
          <w:rFonts w:ascii="Liberation Serif" w:hAnsi="Liberation Serif"/>
          <w:sz w:val="28"/>
          <w:szCs w:val="28"/>
        </w:rPr>
        <w:t xml:space="preserve"> во включении сведений о потребителе услуги в ИС </w:t>
      </w:r>
      <w:r w:rsidR="005F7444">
        <w:rPr>
          <w:rFonts w:ascii="Liberation Serif" w:hAnsi="Liberation Serif"/>
          <w:sz w:val="28"/>
          <w:szCs w:val="28"/>
        </w:rPr>
        <w:t>«Навигатор»</w:t>
      </w:r>
      <w:r w:rsidRPr="005F7444">
        <w:rPr>
          <w:rFonts w:ascii="Liberation Serif" w:hAnsi="Liberation Serif"/>
          <w:sz w:val="28"/>
          <w:szCs w:val="28"/>
        </w:rPr>
        <w:t xml:space="preserve"> (оставление без изменений сведений о потребителе услуги в ИС </w:t>
      </w:r>
      <w:r w:rsidR="005F7444">
        <w:rPr>
          <w:rFonts w:ascii="Liberation Serif" w:hAnsi="Liberation Serif"/>
          <w:sz w:val="28"/>
          <w:szCs w:val="28"/>
        </w:rPr>
        <w:t>«Навигатор»</w:t>
      </w:r>
      <w:r w:rsidRPr="005F7444">
        <w:rPr>
          <w:rFonts w:ascii="Liberation Serif" w:hAnsi="Liberation Serif"/>
          <w:sz w:val="28"/>
          <w:szCs w:val="28"/>
        </w:rPr>
        <w:t>) производится в следующих случаях:</w:t>
      </w:r>
    </w:p>
    <w:p w14:paraId="7752F75D" w14:textId="571DD053" w:rsidR="00A646AE" w:rsidRPr="005F7444" w:rsidRDefault="00A646AE" w:rsidP="005F7444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F7444">
        <w:rPr>
          <w:rFonts w:ascii="Liberation Serif" w:hAnsi="Liberation Serif"/>
          <w:sz w:val="28"/>
          <w:szCs w:val="28"/>
        </w:rPr>
        <w:t xml:space="preserve">ранее осуществленного включения сведений о потребителе услуги в ИС </w:t>
      </w:r>
      <w:r w:rsidR="005F7444" w:rsidRPr="005F7444">
        <w:rPr>
          <w:rFonts w:ascii="Liberation Serif" w:hAnsi="Liberation Serif"/>
          <w:sz w:val="28"/>
          <w:szCs w:val="28"/>
        </w:rPr>
        <w:t>«Навигатор»</w:t>
      </w:r>
      <w:r w:rsidRPr="005F7444">
        <w:rPr>
          <w:rFonts w:ascii="Liberation Serif" w:hAnsi="Liberation Serif"/>
          <w:sz w:val="28"/>
          <w:szCs w:val="28"/>
        </w:rPr>
        <w:t>;</w:t>
      </w:r>
    </w:p>
    <w:p w14:paraId="449EB2D7" w14:textId="1B8E102A" w:rsidR="00A646AE" w:rsidRPr="005F7444" w:rsidRDefault="00A646AE" w:rsidP="005F7444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F7444">
        <w:rPr>
          <w:rFonts w:ascii="Liberation Serif" w:hAnsi="Liberation Serif"/>
          <w:sz w:val="28"/>
          <w:szCs w:val="28"/>
        </w:rPr>
        <w:t xml:space="preserve">предоставления потребителем услуги неполных (недостоверных) сведений, указанных в заявлении о зачислении, предусмотренном </w:t>
      </w:r>
      <w:hyperlink w:anchor="Par82" w:tooltip="1) подача потребителем услуги, его родителями (законными представителями) заявления о зачислении, содержащего следующие сведения:" w:history="1">
        <w:r w:rsidRPr="005F7444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  <w:r w:rsidR="00FE08CC" w:rsidRPr="005F7444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5F7444">
          <w:rPr>
            <w:rFonts w:ascii="Liberation Serif" w:hAnsi="Liberation Serif"/>
            <w:color w:val="0000FF"/>
            <w:sz w:val="28"/>
            <w:szCs w:val="28"/>
          </w:rPr>
          <w:t>1</w:t>
        </w:r>
        <w:r w:rsidR="00FE08CC" w:rsidRPr="005F7444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5F7444">
          <w:rPr>
            <w:rFonts w:ascii="Liberation Serif" w:hAnsi="Liberation Serif"/>
            <w:color w:val="0000FF"/>
            <w:sz w:val="28"/>
            <w:szCs w:val="28"/>
          </w:rPr>
          <w:t xml:space="preserve"> пункта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5F7444">
        <w:rPr>
          <w:rFonts w:ascii="Liberation Serif" w:hAnsi="Liberation Serif"/>
          <w:sz w:val="28"/>
          <w:szCs w:val="28"/>
        </w:rPr>
        <w:t xml:space="preserve"> </w:t>
      </w:r>
      <w:r w:rsidR="004941E0" w:rsidRPr="005F7444">
        <w:rPr>
          <w:rFonts w:ascii="Liberation Serif" w:hAnsi="Liberation Serif"/>
          <w:sz w:val="28"/>
          <w:szCs w:val="28"/>
        </w:rPr>
        <w:t>настоящего Положения</w:t>
      </w:r>
      <w:r w:rsidRPr="005F7444">
        <w:rPr>
          <w:rFonts w:ascii="Liberation Serif" w:hAnsi="Liberation Serif"/>
          <w:sz w:val="28"/>
          <w:szCs w:val="28"/>
        </w:rPr>
        <w:t xml:space="preserve">, а также в заявлении об изменении сведений о потребителе услуги в ИС </w:t>
      </w:r>
      <w:r w:rsidR="005F7444" w:rsidRPr="005F7444">
        <w:rPr>
          <w:rFonts w:ascii="Liberation Serif" w:hAnsi="Liberation Serif"/>
          <w:sz w:val="28"/>
          <w:szCs w:val="28"/>
        </w:rPr>
        <w:t>«Навигатор»</w:t>
      </w:r>
      <w:r w:rsidRPr="005F7444">
        <w:rPr>
          <w:rFonts w:ascii="Liberation Serif" w:hAnsi="Liberation Serif"/>
          <w:sz w:val="28"/>
          <w:szCs w:val="28"/>
        </w:rPr>
        <w:t>;</w:t>
      </w:r>
    </w:p>
    <w:p w14:paraId="3D12A384" w14:textId="5909DE60" w:rsidR="004941E0" w:rsidRPr="00A80F8C" w:rsidRDefault="004941E0" w:rsidP="00A80F8C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A80F8C">
        <w:rPr>
          <w:rFonts w:ascii="Liberation Serif" w:hAnsi="Liberation Serif"/>
          <w:sz w:val="28"/>
          <w:szCs w:val="28"/>
        </w:rPr>
        <w:t>отсутствия места (адреса) проживания потребителя услуги на территории Артемовского городского округа;</w:t>
      </w:r>
    </w:p>
    <w:p w14:paraId="74274C7A" w14:textId="59C65702" w:rsidR="004941E0" w:rsidRPr="00E42224" w:rsidRDefault="004941E0" w:rsidP="00E42224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E42224">
        <w:rPr>
          <w:rFonts w:ascii="Liberation Serif" w:hAnsi="Liberation Serif"/>
          <w:sz w:val="28"/>
          <w:szCs w:val="28"/>
        </w:rPr>
        <w:t xml:space="preserve">отсутствия согласия потребителя услуги с настоящим Положением, </w:t>
      </w:r>
      <w:r w:rsidRPr="00E42224">
        <w:rPr>
          <w:rFonts w:ascii="Liberation Serif" w:hAnsi="Liberation Serif"/>
          <w:sz w:val="28"/>
          <w:szCs w:val="28"/>
        </w:rPr>
        <w:lastRenderedPageBreak/>
        <w:t>отсутствие согласия потребителя услуги на обработку персональных данных по формам, установленным оператором персонифицированного учета.</w:t>
      </w:r>
    </w:p>
    <w:p w14:paraId="23D96431" w14:textId="082B1E40" w:rsidR="00C12B7C" w:rsidRPr="00E42224" w:rsidRDefault="0033759C" w:rsidP="00E42224">
      <w:pPr>
        <w:pStyle w:val="a9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Liberation Serif" w:hAnsi="Liberation Serif" w:cs="Times New Roman"/>
          <w:sz w:val="28"/>
          <w:szCs w:val="28"/>
        </w:rPr>
      </w:pPr>
      <w:bookmarkStart w:id="3" w:name="_Ref82806172"/>
      <w:r w:rsidRPr="00E42224">
        <w:rPr>
          <w:rFonts w:ascii="Liberation Serif" w:hAnsi="Liberation Serif"/>
          <w:sz w:val="28"/>
          <w:szCs w:val="28"/>
        </w:rPr>
        <w:t xml:space="preserve">Сведения, указанные в </w:t>
      </w:r>
      <w:hyperlink w:anchor="Par68" w:tooltip="1) фамилия, имя, отчество (при наличии) потребителя услуги;" w:history="1">
        <w:r w:rsidRPr="00E42224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4</w:t>
        </w:r>
        <w:r w:rsidRPr="00E42224">
          <w:rPr>
            <w:rFonts w:ascii="Liberation Serif" w:hAnsi="Liberation Serif"/>
            <w:color w:val="0000FF"/>
            <w:sz w:val="28"/>
            <w:szCs w:val="28"/>
          </w:rPr>
          <w:t>.1</w:t>
        </w:r>
      </w:hyperlink>
      <w:r w:rsidRPr="00E42224">
        <w:rPr>
          <w:rFonts w:ascii="Liberation Serif" w:hAnsi="Liberation Serif"/>
          <w:sz w:val="28"/>
          <w:szCs w:val="28"/>
        </w:rPr>
        <w:t xml:space="preserve">., </w:t>
      </w:r>
      <w:r w:rsidR="000977F2">
        <w:rPr>
          <w:rFonts w:ascii="Liberation Serif" w:hAnsi="Liberation Serif"/>
          <w:color w:val="0000FF"/>
          <w:sz w:val="28"/>
          <w:szCs w:val="28"/>
        </w:rPr>
        <w:t>4</w:t>
      </w:r>
      <w:r w:rsidRPr="00E42224">
        <w:rPr>
          <w:rFonts w:ascii="Liberation Serif" w:hAnsi="Liberation Serif"/>
          <w:color w:val="0000FF"/>
          <w:sz w:val="28"/>
          <w:szCs w:val="28"/>
        </w:rPr>
        <w:t>.</w:t>
      </w:r>
      <w:hyperlink w:anchor="Par70" w:tooltip="3) место (адрес) проживания потребителя услуги;" w:history="1">
        <w:r w:rsidRPr="00E42224">
          <w:rPr>
            <w:rFonts w:ascii="Liberation Serif" w:hAnsi="Liberation Serif"/>
            <w:color w:val="0000FF"/>
            <w:sz w:val="28"/>
            <w:szCs w:val="28"/>
          </w:rPr>
          <w:t>3</w:t>
        </w:r>
      </w:hyperlink>
      <w:r w:rsidRPr="00E42224">
        <w:rPr>
          <w:rFonts w:ascii="Liberation Serif" w:hAnsi="Liberation Serif"/>
          <w:color w:val="0000FF"/>
          <w:sz w:val="28"/>
          <w:szCs w:val="28"/>
        </w:rPr>
        <w:t xml:space="preserve">. и </w:t>
      </w:r>
      <w:hyperlink w:anchor="Par72" w:tooltip="5) сведения о наличии заключения психолого-медико-педагогической комиссии потребителя услуги;" w:history="1">
        <w:r w:rsidR="000977F2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E42224">
        <w:rPr>
          <w:rFonts w:ascii="Liberation Serif" w:hAnsi="Liberation Serif"/>
          <w:color w:val="0000FF"/>
          <w:sz w:val="28"/>
          <w:szCs w:val="28"/>
        </w:rPr>
        <w:t>.5.</w:t>
      </w:r>
      <w:r w:rsidR="00E42224">
        <w:rPr>
          <w:rFonts w:ascii="Liberation Serif" w:hAnsi="Liberation Serif"/>
          <w:color w:val="0000FF"/>
          <w:sz w:val="28"/>
          <w:szCs w:val="28"/>
        </w:rPr>
        <w:t>-</w:t>
      </w:r>
      <w:r w:rsidR="000977F2">
        <w:rPr>
          <w:rFonts w:ascii="Liberation Serif" w:hAnsi="Liberation Serif"/>
          <w:color w:val="0000FF"/>
          <w:sz w:val="28"/>
          <w:szCs w:val="28"/>
        </w:rPr>
        <w:t>4</w:t>
      </w:r>
      <w:r w:rsidRPr="00E42224">
        <w:rPr>
          <w:rFonts w:ascii="Liberation Serif" w:hAnsi="Liberation Serif"/>
          <w:sz w:val="28"/>
          <w:szCs w:val="28"/>
        </w:rPr>
        <w:t>.</w:t>
      </w:r>
      <w:hyperlink w:anchor="Par74" w:tooltip="7) контактная информация родителя (законного представителя) потребителя услуги (адрес электронной почты, телефон);" w:history="1">
        <w:r w:rsidRPr="00E42224">
          <w:rPr>
            <w:rFonts w:ascii="Liberation Serif" w:hAnsi="Liberation Serif"/>
            <w:color w:val="0000FF"/>
            <w:sz w:val="28"/>
            <w:szCs w:val="28"/>
          </w:rPr>
          <w:t xml:space="preserve">7. пункта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E42224">
        <w:rPr>
          <w:rFonts w:ascii="Liberation Serif" w:hAnsi="Liberation Serif"/>
          <w:sz w:val="28"/>
          <w:szCs w:val="28"/>
        </w:rPr>
        <w:t xml:space="preserve"> настоящего Положения, могут быть изменены посредством обращения потребителя услуги в адрес оператора персонифицированного учета с заявлением об изменении сведений о потребителе услуги, содержащим:</w:t>
      </w:r>
    </w:p>
    <w:p w14:paraId="65E568A4" w14:textId="12D09357" w:rsidR="00C12B7C" w:rsidRPr="00E42224" w:rsidRDefault="0033759C" w:rsidP="00E42224">
      <w:pPr>
        <w:pStyle w:val="a9"/>
        <w:widowControl/>
        <w:numPr>
          <w:ilvl w:val="1"/>
          <w:numId w:val="16"/>
        </w:numPr>
        <w:autoSpaceDE/>
        <w:autoSpaceDN/>
        <w:adjustRightInd/>
        <w:ind w:hanging="291"/>
        <w:rPr>
          <w:rFonts w:ascii="Liberation Serif" w:hAnsi="Liberation Serif" w:cs="Times New Roman"/>
          <w:sz w:val="28"/>
          <w:szCs w:val="28"/>
        </w:rPr>
      </w:pPr>
      <w:r w:rsidRPr="00E42224">
        <w:rPr>
          <w:rFonts w:ascii="Liberation Serif" w:hAnsi="Liberation Serif"/>
          <w:sz w:val="28"/>
          <w:szCs w:val="28"/>
        </w:rPr>
        <w:t>перечень сведений, подлежащих изменению;</w:t>
      </w:r>
    </w:p>
    <w:p w14:paraId="2CEC484D" w14:textId="36B0E542" w:rsidR="00C12B7C" w:rsidRPr="00E42224" w:rsidRDefault="0033759C" w:rsidP="00E42224">
      <w:pPr>
        <w:pStyle w:val="a9"/>
        <w:widowControl/>
        <w:numPr>
          <w:ilvl w:val="1"/>
          <w:numId w:val="16"/>
        </w:numPr>
        <w:autoSpaceDE/>
        <w:autoSpaceDN/>
        <w:adjustRightInd/>
        <w:ind w:hanging="291"/>
        <w:rPr>
          <w:rFonts w:ascii="Liberation Serif" w:hAnsi="Liberation Serif" w:cs="Times New Roman"/>
          <w:sz w:val="28"/>
          <w:szCs w:val="28"/>
        </w:rPr>
      </w:pPr>
      <w:r w:rsidRPr="00E42224">
        <w:rPr>
          <w:rFonts w:ascii="Liberation Serif" w:hAnsi="Liberation Serif"/>
          <w:sz w:val="28"/>
          <w:szCs w:val="28"/>
        </w:rPr>
        <w:t>причину(ы) изменения сведений.</w:t>
      </w:r>
    </w:p>
    <w:p w14:paraId="7B546DCF" w14:textId="2FA29BCD" w:rsidR="0033759C" w:rsidRPr="00090EB7" w:rsidRDefault="0033759C" w:rsidP="0033759C">
      <w:pPr>
        <w:widowControl/>
        <w:autoSpaceDE/>
        <w:autoSpaceDN/>
        <w:adjustRightInd/>
        <w:ind w:firstLine="709"/>
        <w:rPr>
          <w:rFonts w:ascii="Liberation Serif" w:hAnsi="Liberation Serif" w:cs="Times New Roman"/>
          <w:sz w:val="28"/>
          <w:szCs w:val="28"/>
        </w:rPr>
      </w:pPr>
      <w:r w:rsidRPr="00090EB7">
        <w:rPr>
          <w:rFonts w:ascii="Liberation Serif" w:hAnsi="Liberation Serif"/>
          <w:sz w:val="28"/>
          <w:szCs w:val="28"/>
        </w:rPr>
        <w:t xml:space="preserve">Заявление об изменении сведений может быть подано потребителем услуги в адрес оператора персонифицированного учета в бумажном виде либо посредством ИС </w:t>
      </w:r>
      <w:r w:rsidR="00D746FF">
        <w:rPr>
          <w:rFonts w:ascii="Liberation Serif" w:hAnsi="Liberation Serif"/>
          <w:sz w:val="28"/>
          <w:szCs w:val="28"/>
        </w:rPr>
        <w:t>«Навигатор»</w:t>
      </w:r>
      <w:r w:rsidRPr="00090EB7">
        <w:rPr>
          <w:rFonts w:ascii="Liberation Serif" w:hAnsi="Liberation Serif"/>
          <w:sz w:val="28"/>
          <w:szCs w:val="28"/>
        </w:rPr>
        <w:t>.</w:t>
      </w:r>
    </w:p>
    <w:p w14:paraId="7F9E7AF3" w14:textId="7F4119D2" w:rsidR="00C12B7C" w:rsidRPr="0025212D" w:rsidRDefault="0025212D" w:rsidP="0025212D">
      <w:pPr>
        <w:pStyle w:val="a9"/>
        <w:numPr>
          <w:ilvl w:val="0"/>
          <w:numId w:val="16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3759C" w:rsidRPr="0025212D">
        <w:rPr>
          <w:rFonts w:ascii="Liberation Serif" w:hAnsi="Liberation Serif"/>
          <w:sz w:val="28"/>
          <w:szCs w:val="28"/>
        </w:rPr>
        <w:t xml:space="preserve">Исключение сведений о потребителе услуги из ИС </w:t>
      </w:r>
      <w:r w:rsidRPr="0025212D">
        <w:rPr>
          <w:rFonts w:ascii="Liberation Serif" w:hAnsi="Liberation Serif"/>
          <w:sz w:val="28"/>
          <w:szCs w:val="28"/>
        </w:rPr>
        <w:t>«Навигатор»</w:t>
      </w:r>
      <w:r w:rsidR="0033759C" w:rsidRPr="0025212D">
        <w:rPr>
          <w:rFonts w:ascii="Liberation Serif" w:hAnsi="Liberation Serif"/>
          <w:sz w:val="28"/>
          <w:szCs w:val="28"/>
        </w:rPr>
        <w:t xml:space="preserve"> осуществляется в следующих случаях:</w:t>
      </w:r>
    </w:p>
    <w:p w14:paraId="2224F993" w14:textId="7D9732EC" w:rsidR="0033759C" w:rsidRPr="004361A6" w:rsidRDefault="0033759C" w:rsidP="004361A6">
      <w:pPr>
        <w:pStyle w:val="a9"/>
        <w:numPr>
          <w:ilvl w:val="1"/>
          <w:numId w:val="16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 w:rsidRPr="004361A6">
        <w:rPr>
          <w:rFonts w:ascii="Liberation Serif" w:hAnsi="Liberation Serif"/>
          <w:sz w:val="28"/>
          <w:szCs w:val="28"/>
        </w:rPr>
        <w:t xml:space="preserve">заявление потребителя услуги об отказе от включения сведений о нем в реестр потребителей, поданное в бумажном виде оператору персонифицированного учета либо в электронном виде посредством ИС </w:t>
      </w:r>
      <w:r w:rsidR="0025212D" w:rsidRPr="004361A6">
        <w:rPr>
          <w:rFonts w:ascii="Liberation Serif" w:hAnsi="Liberation Serif"/>
          <w:sz w:val="28"/>
          <w:szCs w:val="28"/>
        </w:rPr>
        <w:t>«Навигатор»</w:t>
      </w:r>
      <w:r w:rsidRPr="004361A6">
        <w:rPr>
          <w:rFonts w:ascii="Liberation Serif" w:hAnsi="Liberation Serif"/>
          <w:sz w:val="28"/>
          <w:szCs w:val="28"/>
        </w:rPr>
        <w:t>;</w:t>
      </w:r>
    </w:p>
    <w:p w14:paraId="43D6901A" w14:textId="43D4B8DC" w:rsidR="0033759C" w:rsidRPr="004361A6" w:rsidRDefault="0033759C" w:rsidP="004361A6">
      <w:pPr>
        <w:pStyle w:val="a9"/>
        <w:numPr>
          <w:ilvl w:val="1"/>
          <w:numId w:val="16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 w:rsidRPr="004361A6">
        <w:rPr>
          <w:rFonts w:ascii="Liberation Serif" w:hAnsi="Liberation Serif"/>
          <w:sz w:val="28"/>
          <w:szCs w:val="28"/>
        </w:rPr>
        <w:t xml:space="preserve">изменение места (адреса) проживания потребителя услуги на адрес, находящийся за пределами территории </w:t>
      </w:r>
      <w:r w:rsidRPr="001205C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4361A6">
        <w:rPr>
          <w:rFonts w:ascii="Liberation Serif" w:hAnsi="Liberation Serif"/>
          <w:sz w:val="28"/>
          <w:szCs w:val="28"/>
        </w:rPr>
        <w:t>.</w:t>
      </w:r>
    </w:p>
    <w:p w14:paraId="7DDFB954" w14:textId="150D5470" w:rsidR="00C12B7C" w:rsidRPr="00036581" w:rsidRDefault="00036581" w:rsidP="00036581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3759C" w:rsidRPr="00036581">
        <w:rPr>
          <w:rFonts w:ascii="Liberation Serif" w:hAnsi="Liberation Serif"/>
          <w:sz w:val="28"/>
          <w:szCs w:val="28"/>
        </w:rPr>
        <w:t xml:space="preserve">Оператор персонифицированного учета направляет потребителю услуги уведомление об исключении сведений о потребителе услуги из ИС </w:t>
      </w:r>
      <w:r>
        <w:rPr>
          <w:rFonts w:ascii="Liberation Serif" w:hAnsi="Liberation Serif"/>
          <w:sz w:val="28"/>
          <w:szCs w:val="28"/>
        </w:rPr>
        <w:t>«Навигатор»</w:t>
      </w:r>
      <w:r w:rsidR="0033759C" w:rsidRPr="00036581">
        <w:rPr>
          <w:rFonts w:ascii="Liberation Serif" w:hAnsi="Liberation Serif"/>
          <w:sz w:val="28"/>
          <w:szCs w:val="28"/>
        </w:rPr>
        <w:t xml:space="preserve"> в соответствии с </w:t>
      </w:r>
      <w:hyperlink w:anchor="Par112" w:tooltip="15. Исключение сведений о потребителе услуги из ИС &quot;Навигатор&quot; осуществляется в следующих случаях:" w:history="1">
        <w:r w:rsidR="0033759C" w:rsidRPr="00036581">
          <w:rPr>
            <w:rFonts w:ascii="Liberation Serif" w:hAnsi="Liberation Serif"/>
            <w:color w:val="0000FF"/>
            <w:sz w:val="28"/>
            <w:szCs w:val="28"/>
          </w:rPr>
          <w:t>пунктом 1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5</w:t>
        </w:r>
      </w:hyperlink>
      <w:r w:rsidR="0033759C" w:rsidRPr="00036581">
        <w:rPr>
          <w:rFonts w:ascii="Liberation Serif" w:hAnsi="Liberation Serif"/>
          <w:sz w:val="28"/>
          <w:szCs w:val="28"/>
        </w:rPr>
        <w:t xml:space="preserve"> настоящего Положения посредством функционала ИС </w:t>
      </w:r>
      <w:r>
        <w:rPr>
          <w:rFonts w:ascii="Liberation Serif" w:hAnsi="Liberation Serif"/>
          <w:sz w:val="28"/>
          <w:szCs w:val="28"/>
        </w:rPr>
        <w:t>«Навигатор»</w:t>
      </w:r>
      <w:r w:rsidR="0033759C" w:rsidRPr="00036581">
        <w:rPr>
          <w:rFonts w:ascii="Liberation Serif" w:hAnsi="Liberation Serif"/>
          <w:sz w:val="28"/>
          <w:szCs w:val="28"/>
        </w:rPr>
        <w:t xml:space="preserve"> в порядке, устанавливаемом оператором персонифицированного учета.</w:t>
      </w:r>
    </w:p>
    <w:p w14:paraId="47E0D8FC" w14:textId="4922C2FF" w:rsidR="00C12B7C" w:rsidRPr="00A71082" w:rsidRDefault="00A71082" w:rsidP="00A71082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E4B17" w:rsidRPr="00A71082">
        <w:rPr>
          <w:rFonts w:ascii="Liberation Serif" w:hAnsi="Liberation Serif"/>
          <w:sz w:val="28"/>
          <w:szCs w:val="28"/>
        </w:rPr>
        <w:t xml:space="preserve">Формы и порядок работы с заявлениями, уведомлением, согласием, указанными в </w:t>
      </w:r>
      <w:hyperlink w:anchor="Par82" w:tooltip="1) подача потребителем услуги, его родителями (законными представителями) заявления о зачислении, содержащего следующие сведения:" w:history="1"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 xml:space="preserve">подпункте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 xml:space="preserve">.1. пункта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="006E4B17" w:rsidRPr="00A71082">
        <w:rPr>
          <w:rFonts w:ascii="Liberation Serif" w:hAnsi="Liberation Serif"/>
          <w:sz w:val="28"/>
          <w:szCs w:val="28"/>
        </w:rPr>
        <w:t xml:space="preserve">, </w:t>
      </w:r>
      <w:hyperlink w:anchor="Par92" w:tooltip="7. К заявлениям о зачислении, указанным в пункте 6 настоящих правил, подаваемым впервые, прилагается согласие на обработку персональных данных потребителя услуги, родителя (законного представителя) потребителя услуги." w:history="1"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 xml:space="preserve">пунктах 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7</w:t>
        </w:r>
      </w:hyperlink>
      <w:r w:rsidR="006E4B17" w:rsidRPr="00A71082">
        <w:rPr>
          <w:rFonts w:ascii="Liberation Serif" w:hAnsi="Liberation Serif"/>
          <w:sz w:val="28"/>
          <w:szCs w:val="28"/>
        </w:rPr>
        <w:t xml:space="preserve">, </w:t>
      </w:r>
      <w:hyperlink w:anchor="Par101" w:tooltip="11. Оператор персонифицированного учета в течение 3 рабочих дней с момента получения заявления о зачислении, предусмотренного подпунктом 2 пункта 6 настоящих правил, а также заявления об изменении сведений о потребителе услуги в реестре потребителей и документ" w:history="1"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>1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1</w:t>
        </w:r>
      </w:hyperlink>
      <w:r w:rsidR="006E4B17" w:rsidRPr="00A71082">
        <w:rPr>
          <w:rFonts w:ascii="Liberation Serif" w:hAnsi="Liberation Serif"/>
          <w:sz w:val="28"/>
          <w:szCs w:val="28"/>
        </w:rPr>
        <w:t xml:space="preserve">, </w:t>
      </w:r>
      <w:hyperlink w:anchor="Par108" w:tooltip="14. Сведения, указанные в подпунктах 1, 3 и 5 - 7 пункта 4 настоящих правил, могут быть изменены посредством обращения потребителя услуги в адрес оператора персонифицированного учета с заявлением об изменении сведений о потребителе услуги, содержащим:" w:history="1"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>1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="006E4B17" w:rsidRPr="00A71082">
        <w:rPr>
          <w:rFonts w:ascii="Liberation Serif" w:hAnsi="Liberation Serif"/>
          <w:sz w:val="28"/>
          <w:szCs w:val="28"/>
        </w:rPr>
        <w:t xml:space="preserve"> и </w:t>
      </w:r>
      <w:hyperlink w:anchor="Par115" w:tooltip="16. Оператор персонифицированного учета направляет потребителю услуги уведомление об исключении сведений о потребителе услуги из ИС &quot;Навигатор&quot; в соответствии с пунктом 15 настоящих правил посредством функционала ИС &quot;Навигатор&quot; в порядке, устанавливаемом опера" w:history="1">
        <w:r w:rsidR="006E4B17" w:rsidRPr="00A71082">
          <w:rPr>
            <w:rFonts w:ascii="Liberation Serif" w:hAnsi="Liberation Serif"/>
            <w:color w:val="0000FF"/>
            <w:sz w:val="28"/>
            <w:szCs w:val="28"/>
          </w:rPr>
          <w:t>1</w:t>
        </w:r>
        <w:r w:rsidR="000977F2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="006E4B17" w:rsidRPr="00A71082">
        <w:rPr>
          <w:rFonts w:ascii="Liberation Serif" w:hAnsi="Liberation Serif"/>
          <w:sz w:val="28"/>
          <w:szCs w:val="28"/>
        </w:rPr>
        <w:t xml:space="preserve"> настоящего Положения, устанавливаются оператором персонифицированного учета.</w:t>
      </w:r>
    </w:p>
    <w:p w14:paraId="17F12340" w14:textId="50AE15AC" w:rsidR="00C12B7C" w:rsidRPr="007B20F0" w:rsidRDefault="006E4B17" w:rsidP="007B20F0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B20F0">
        <w:rPr>
          <w:rFonts w:ascii="Liberation Serif" w:hAnsi="Liberation Serif"/>
          <w:sz w:val="28"/>
          <w:szCs w:val="28"/>
        </w:rPr>
        <w:t xml:space="preserve">Порядок обработки заявления, предусмотренного </w:t>
      </w:r>
      <w:hyperlink w:anchor="Par91" w:tooltip="2) подача потребителем услуги, его родителем (законным представителем) заявления о зачислении в соответствии с социальным сертификатом, влекущее формирование потребителю услуги социального сертификата в электронном виде и включение сведений о потребителе услуг" w:history="1">
        <w:r w:rsidRPr="007B20F0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="00916265">
          <w:rPr>
            <w:rFonts w:ascii="Liberation Serif" w:hAnsi="Liberation Serif"/>
            <w:color w:val="0000FF"/>
            <w:sz w:val="28"/>
            <w:szCs w:val="28"/>
          </w:rPr>
          <w:t>6</w:t>
        </w:r>
        <w:r w:rsidRPr="007B20F0">
          <w:rPr>
            <w:rFonts w:ascii="Liberation Serif" w:hAnsi="Liberation Serif"/>
            <w:color w:val="0000FF"/>
            <w:sz w:val="28"/>
            <w:szCs w:val="28"/>
          </w:rPr>
          <w:t xml:space="preserve">.2. пункта </w:t>
        </w:r>
        <w:r w:rsidR="00916265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7B20F0">
        <w:rPr>
          <w:rFonts w:ascii="Liberation Serif" w:hAnsi="Liberation Serif"/>
          <w:sz w:val="28"/>
          <w:szCs w:val="28"/>
        </w:rPr>
        <w:t xml:space="preserve"> настоящего Положения, а также внесения в ИС </w:t>
      </w:r>
      <w:r w:rsidR="00C96AD4">
        <w:rPr>
          <w:rFonts w:ascii="Liberation Serif" w:hAnsi="Liberation Serif"/>
          <w:sz w:val="28"/>
          <w:szCs w:val="28"/>
        </w:rPr>
        <w:t>«Навигатор»</w:t>
      </w:r>
      <w:r w:rsidRPr="007B20F0">
        <w:rPr>
          <w:rFonts w:ascii="Liberation Serif" w:hAnsi="Liberation Serif"/>
          <w:sz w:val="28"/>
          <w:szCs w:val="28"/>
        </w:rPr>
        <w:t xml:space="preserve"> сведений о потребителе услуги в случае подачи указанного заявления, устанавливается актами, указанными в части 2 статьи 19 Федерального закона от 13 июля 2020 года № 189-ФЗ.</w:t>
      </w:r>
    </w:p>
    <w:bookmarkEnd w:id="3"/>
    <w:p w14:paraId="1BDD3CCA" w14:textId="77777777" w:rsidR="00C12B7C" w:rsidRPr="00090EB7" w:rsidRDefault="00C12B7C" w:rsidP="00C12B7C">
      <w:pPr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14:paraId="0F3D4FC8" w14:textId="77777777" w:rsidR="00BE0C0E" w:rsidRDefault="00C12B7C" w:rsidP="00C12B7C">
      <w:pPr>
        <w:pStyle w:val="a9"/>
        <w:tabs>
          <w:tab w:val="left" w:pos="1134"/>
        </w:tabs>
        <w:ind w:left="927"/>
        <w:jc w:val="center"/>
        <w:rPr>
          <w:rFonts w:ascii="Liberation Serif" w:eastAsiaTheme="majorEastAsia" w:hAnsi="Liberation Serif" w:cs="Times New Roman"/>
          <w:b/>
          <w:bCs/>
          <w:sz w:val="28"/>
          <w:szCs w:val="28"/>
        </w:rPr>
      </w:pPr>
      <w:r>
        <w:rPr>
          <w:rFonts w:ascii="Liberation Serif" w:eastAsiaTheme="majorEastAsia" w:hAnsi="Liberation Serif" w:cs="Times New Roman"/>
          <w:b/>
          <w:bCs/>
          <w:sz w:val="28"/>
          <w:szCs w:val="28"/>
        </w:rPr>
        <w:t xml:space="preserve">Глава 3. </w:t>
      </w:r>
      <w:r w:rsidRPr="001C283D">
        <w:rPr>
          <w:rFonts w:ascii="Liberation Serif" w:eastAsiaTheme="majorEastAsia" w:hAnsi="Liberation Serif" w:cs="Times New Roman"/>
          <w:b/>
          <w:bCs/>
          <w:sz w:val="28"/>
          <w:szCs w:val="28"/>
        </w:rPr>
        <w:t xml:space="preserve">Порядок </w:t>
      </w:r>
      <w:r w:rsidR="00BE0C0E">
        <w:rPr>
          <w:rFonts w:ascii="Liberation Serif" w:eastAsiaTheme="majorEastAsia" w:hAnsi="Liberation Serif" w:cs="Times New Roman"/>
          <w:b/>
          <w:bCs/>
          <w:sz w:val="28"/>
          <w:szCs w:val="28"/>
        </w:rPr>
        <w:t xml:space="preserve">включения в ИС «Навигатор» </w:t>
      </w:r>
    </w:p>
    <w:p w14:paraId="1171CF5A" w14:textId="213D9509" w:rsidR="00C12B7C" w:rsidRDefault="00BE0C0E" w:rsidP="00C12B7C">
      <w:pPr>
        <w:pStyle w:val="a9"/>
        <w:tabs>
          <w:tab w:val="left" w:pos="1134"/>
        </w:tabs>
        <w:ind w:left="927"/>
        <w:jc w:val="center"/>
        <w:rPr>
          <w:rFonts w:ascii="Liberation Serif" w:eastAsiaTheme="majorEastAsia" w:hAnsi="Liberation Serif" w:cs="Times New Roman"/>
          <w:b/>
          <w:bCs/>
          <w:sz w:val="28"/>
          <w:szCs w:val="28"/>
        </w:rPr>
      </w:pPr>
      <w:r>
        <w:rPr>
          <w:rFonts w:ascii="Liberation Serif" w:eastAsiaTheme="majorEastAsia" w:hAnsi="Liberation Serif" w:cs="Times New Roman"/>
          <w:b/>
          <w:bCs/>
          <w:sz w:val="28"/>
          <w:szCs w:val="28"/>
        </w:rPr>
        <w:t>сведений об исполнителях услуг</w:t>
      </w:r>
    </w:p>
    <w:p w14:paraId="562C6B7D" w14:textId="77777777" w:rsidR="00C12B7C" w:rsidRPr="001C283D" w:rsidRDefault="00C12B7C" w:rsidP="00C12B7C">
      <w:pPr>
        <w:pStyle w:val="a9"/>
        <w:tabs>
          <w:tab w:val="left" w:pos="1134"/>
        </w:tabs>
        <w:ind w:left="927"/>
        <w:jc w:val="center"/>
        <w:rPr>
          <w:rFonts w:ascii="Liberation Serif" w:eastAsiaTheme="majorEastAsia" w:hAnsi="Liberation Serif" w:cs="Times New Roman"/>
          <w:b/>
          <w:bCs/>
          <w:sz w:val="28"/>
          <w:szCs w:val="28"/>
        </w:rPr>
      </w:pPr>
    </w:p>
    <w:p w14:paraId="0124724E" w14:textId="2565A65E" w:rsidR="00C12B7C" w:rsidRPr="00C96AD4" w:rsidRDefault="00090EB7" w:rsidP="00C96AD4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C96AD4">
        <w:rPr>
          <w:rFonts w:ascii="Liberation Serif" w:hAnsi="Liberation Serif"/>
          <w:sz w:val="28"/>
          <w:szCs w:val="28"/>
        </w:rPr>
        <w:t xml:space="preserve">В целях учета организаций, осуществляющих образовательную деятельность по дополнительным общеобразовательным программам, вне зависимости от ведомственной принадлежности и формы собственности и индивидуальных предпринимателей, осуществляющих образовательную деятельность, участвующих в реализации персонифицированного учета, в ИС </w:t>
      </w:r>
      <w:r w:rsidR="00C96AD4">
        <w:rPr>
          <w:rFonts w:ascii="Liberation Serif" w:hAnsi="Liberation Serif"/>
          <w:sz w:val="28"/>
          <w:szCs w:val="28"/>
        </w:rPr>
        <w:t>«Навигатор»</w:t>
      </w:r>
      <w:r w:rsidRPr="00C96AD4">
        <w:rPr>
          <w:rFonts w:ascii="Liberation Serif" w:hAnsi="Liberation Serif"/>
          <w:sz w:val="28"/>
          <w:szCs w:val="28"/>
        </w:rPr>
        <w:t xml:space="preserve"> включаются следующие сведения:</w:t>
      </w:r>
    </w:p>
    <w:p w14:paraId="506484A7" w14:textId="350C7CDC" w:rsidR="00090EB7" w:rsidRPr="00AA289C" w:rsidRDefault="00090EB7" w:rsidP="00AA289C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AA289C">
        <w:rPr>
          <w:rFonts w:ascii="Liberation Serif" w:hAnsi="Liberation Serif"/>
          <w:sz w:val="28"/>
          <w:szCs w:val="28"/>
        </w:rPr>
        <w:t xml:space="preserve">идентификатор (номер) исполнителя услуг, определяемый оператором персонифицированного учета в виде порядкового номера записи об </w:t>
      </w:r>
      <w:r w:rsidRPr="00AA289C">
        <w:rPr>
          <w:rFonts w:ascii="Liberation Serif" w:hAnsi="Liberation Serif"/>
          <w:sz w:val="28"/>
          <w:szCs w:val="28"/>
        </w:rPr>
        <w:lastRenderedPageBreak/>
        <w:t xml:space="preserve">исполнителе услуг в ИС </w:t>
      </w:r>
      <w:r w:rsidR="00C96AD4" w:rsidRPr="00AA289C">
        <w:rPr>
          <w:rFonts w:ascii="Liberation Serif" w:hAnsi="Liberation Serif"/>
          <w:sz w:val="28"/>
          <w:szCs w:val="28"/>
        </w:rPr>
        <w:t>«Навигатор»</w:t>
      </w:r>
      <w:r w:rsidRPr="00AA289C">
        <w:rPr>
          <w:rFonts w:ascii="Liberation Serif" w:hAnsi="Liberation Serif"/>
          <w:sz w:val="28"/>
          <w:szCs w:val="28"/>
        </w:rPr>
        <w:t>;</w:t>
      </w:r>
    </w:p>
    <w:p w14:paraId="5EAB43D0" w14:textId="75684ACC" w:rsidR="00090EB7" w:rsidRPr="00AA289C" w:rsidRDefault="00090EB7" w:rsidP="00AA289C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AA289C">
        <w:rPr>
          <w:rFonts w:ascii="Liberation Serif" w:hAnsi="Liberation Serif"/>
          <w:sz w:val="28"/>
          <w:szCs w:val="28"/>
        </w:rPr>
        <w:t xml:space="preserve">дата включения сведений об исполнителе услуг в ИС </w:t>
      </w:r>
      <w:r w:rsidR="00C96AD4" w:rsidRPr="00AA289C">
        <w:rPr>
          <w:rFonts w:ascii="Liberation Serif" w:hAnsi="Liberation Serif"/>
          <w:sz w:val="28"/>
          <w:szCs w:val="28"/>
        </w:rPr>
        <w:t>«Навигатор»</w:t>
      </w:r>
      <w:r w:rsidRPr="00AA289C">
        <w:rPr>
          <w:rFonts w:ascii="Liberation Serif" w:hAnsi="Liberation Serif"/>
          <w:sz w:val="28"/>
          <w:szCs w:val="28"/>
        </w:rPr>
        <w:t xml:space="preserve">, которая соответствует дате принятия оператором персонифицированного учета решения о включении сведений об исполнителе услуг в ИС </w:t>
      </w:r>
      <w:r w:rsidR="00C96AD4" w:rsidRPr="00AA289C">
        <w:rPr>
          <w:rFonts w:ascii="Liberation Serif" w:hAnsi="Liberation Serif"/>
          <w:sz w:val="28"/>
          <w:szCs w:val="28"/>
        </w:rPr>
        <w:t>«Навигатор»</w:t>
      </w:r>
      <w:r w:rsidRPr="00AA289C">
        <w:rPr>
          <w:rFonts w:ascii="Liberation Serif" w:hAnsi="Liberation Serif"/>
          <w:sz w:val="28"/>
          <w:szCs w:val="28"/>
        </w:rPr>
        <w:t>;</w:t>
      </w:r>
    </w:p>
    <w:p w14:paraId="6CB7564F" w14:textId="157A68C9" w:rsidR="00090EB7" w:rsidRPr="00150369" w:rsidRDefault="00090EB7" w:rsidP="00150369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50369">
        <w:rPr>
          <w:rFonts w:ascii="Liberation Serif" w:hAnsi="Liberation Serif"/>
          <w:sz w:val="28"/>
          <w:szCs w:val="28"/>
        </w:rPr>
        <w:t xml:space="preserve">определяемый оператором персонифицированного учета на основании решения о включении (о восстановлении, об исключении) исполнителя услуг в (из) ИС </w:t>
      </w:r>
      <w:r w:rsidR="00C96AD4" w:rsidRPr="00150369">
        <w:rPr>
          <w:rFonts w:ascii="Liberation Serif" w:hAnsi="Liberation Serif"/>
          <w:sz w:val="28"/>
          <w:szCs w:val="28"/>
        </w:rPr>
        <w:t>«Навигатор»</w:t>
      </w:r>
      <w:r w:rsidR="00150369">
        <w:rPr>
          <w:rFonts w:ascii="Liberation Serif" w:hAnsi="Liberation Serif"/>
          <w:sz w:val="28"/>
          <w:szCs w:val="28"/>
        </w:rPr>
        <w:t xml:space="preserve"> </w:t>
      </w:r>
      <w:r w:rsidRPr="00150369">
        <w:rPr>
          <w:rFonts w:ascii="Liberation Serif" w:hAnsi="Liberation Serif"/>
          <w:sz w:val="28"/>
          <w:szCs w:val="28"/>
        </w:rPr>
        <w:t>статус реестровой записи, который может принимать одно из следующих значений:</w:t>
      </w:r>
    </w:p>
    <w:p w14:paraId="07566814" w14:textId="3C0EF1A7" w:rsidR="00090EB7" w:rsidRPr="00752B59" w:rsidRDefault="00090EB7" w:rsidP="00090EB7">
      <w:pPr>
        <w:tabs>
          <w:tab w:val="left" w:pos="0"/>
        </w:tabs>
        <w:ind w:firstLine="709"/>
        <w:rPr>
          <w:rFonts w:ascii="Liberation Serif" w:hAnsi="Liberation Serif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>актуальная первичная, указывается в отношении впервые сформированных реестровых записей;</w:t>
      </w:r>
    </w:p>
    <w:p w14:paraId="24596A23" w14:textId="00162E13" w:rsidR="00090EB7" w:rsidRPr="00752B59" w:rsidRDefault="00090EB7" w:rsidP="00090EB7">
      <w:pPr>
        <w:tabs>
          <w:tab w:val="left" w:pos="0"/>
        </w:tabs>
        <w:ind w:firstLine="709"/>
        <w:rPr>
          <w:rFonts w:ascii="Liberation Serif" w:hAnsi="Liberation Serif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 xml:space="preserve">неактуальная архивная, указывается в отношении реестровых записей, помещенных в архив ИС </w:t>
      </w:r>
      <w:r w:rsidR="00C96AD4">
        <w:rPr>
          <w:rFonts w:ascii="Liberation Serif" w:hAnsi="Liberation Serif"/>
          <w:sz w:val="28"/>
          <w:szCs w:val="28"/>
        </w:rPr>
        <w:t>«Навигатор»</w:t>
      </w:r>
      <w:r w:rsidRPr="00752B59">
        <w:rPr>
          <w:rFonts w:ascii="Liberation Serif" w:hAnsi="Liberation Serif"/>
          <w:sz w:val="28"/>
          <w:szCs w:val="28"/>
        </w:rPr>
        <w:t>;</w:t>
      </w:r>
    </w:p>
    <w:p w14:paraId="799AF075" w14:textId="1559B444" w:rsidR="00090EB7" w:rsidRPr="008606B8" w:rsidRDefault="00090EB7" w:rsidP="008606B8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606B8">
        <w:rPr>
          <w:rFonts w:ascii="Liberation Serif" w:hAnsi="Liberation Serif"/>
          <w:sz w:val="28"/>
          <w:szCs w:val="28"/>
        </w:rPr>
        <w:t xml:space="preserve">основание для исключения сведений об исполнителе услуг из ИС </w:t>
      </w:r>
      <w:r w:rsidR="00C96AD4" w:rsidRPr="008606B8">
        <w:rPr>
          <w:rFonts w:ascii="Liberation Serif" w:hAnsi="Liberation Serif"/>
          <w:sz w:val="28"/>
          <w:szCs w:val="28"/>
        </w:rPr>
        <w:t>«Навигатор»</w:t>
      </w:r>
      <w:r w:rsidRPr="008606B8">
        <w:rPr>
          <w:rFonts w:ascii="Liberation Serif" w:hAnsi="Liberation Serif"/>
          <w:sz w:val="28"/>
          <w:szCs w:val="28"/>
        </w:rPr>
        <w:t xml:space="preserve"> и дата исключения таких сведений (если сведения об исполнителе услуг были исключены из реестра исполнителей в порядке, предусмотренном </w:t>
      </w:r>
      <w:hyperlink w:anchor="Par169" w:tooltip="29. Основаниями для исключения сведений об исполнителе услуг из ИС &quot;Навигатор&quot; являются:" w:history="1">
        <w:r w:rsidRPr="008606B8">
          <w:rPr>
            <w:rFonts w:ascii="Liberation Serif" w:hAnsi="Liberation Serif"/>
            <w:color w:val="0000FF"/>
            <w:sz w:val="28"/>
            <w:szCs w:val="28"/>
          </w:rPr>
          <w:t xml:space="preserve">пунктами </w:t>
        </w:r>
        <w:r w:rsidR="00916265">
          <w:rPr>
            <w:rFonts w:ascii="Liberation Serif" w:hAnsi="Liberation Serif"/>
            <w:color w:val="0000FF"/>
            <w:sz w:val="28"/>
            <w:szCs w:val="28"/>
          </w:rPr>
          <w:t>29</w:t>
        </w:r>
      </w:hyperlink>
      <w:r w:rsidRPr="008606B8">
        <w:rPr>
          <w:rFonts w:ascii="Liberation Serif" w:hAnsi="Liberation Serif"/>
          <w:sz w:val="28"/>
          <w:szCs w:val="28"/>
        </w:rPr>
        <w:t xml:space="preserve"> - </w:t>
      </w:r>
      <w:hyperlink w:anchor="Par174" w:tooltip="31. Оператор персонифицированного учета в течение 3 рабочих дней со дня получения заявления об исключении сведений, указанного в пункте 30 настоящих правил, направляет исполнителю услуг уведомление об исключении сведений (за исключением случаев, предусмотренны" w:history="1">
        <w:r w:rsidRPr="007C7BF6">
          <w:rPr>
            <w:rFonts w:ascii="Liberation Serif" w:hAnsi="Liberation Serif"/>
            <w:color w:val="0000FF"/>
            <w:sz w:val="28"/>
            <w:szCs w:val="28"/>
          </w:rPr>
          <w:t>3</w:t>
        </w:r>
        <w:r w:rsidR="00916265">
          <w:rPr>
            <w:rFonts w:ascii="Liberation Serif" w:hAnsi="Liberation Serif"/>
            <w:color w:val="0000FF"/>
            <w:sz w:val="28"/>
            <w:szCs w:val="28"/>
          </w:rPr>
          <w:t>1</w:t>
        </w:r>
      </w:hyperlink>
      <w:r w:rsidRPr="008606B8">
        <w:rPr>
          <w:rFonts w:ascii="Liberation Serif" w:hAnsi="Liberation Serif"/>
          <w:sz w:val="28"/>
          <w:szCs w:val="28"/>
        </w:rPr>
        <w:t xml:space="preserve"> настоящего Положения);</w:t>
      </w:r>
    </w:p>
    <w:p w14:paraId="3A86CD7D" w14:textId="46E1C3B1" w:rsidR="00090EB7" w:rsidRPr="007C7BF6" w:rsidRDefault="00090EB7" w:rsidP="007C7BF6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C7BF6">
        <w:rPr>
          <w:rFonts w:ascii="Liberation Serif" w:hAnsi="Liberation Serif"/>
          <w:sz w:val="28"/>
          <w:szCs w:val="28"/>
        </w:rPr>
        <w:t>полное наименование юридического лица в соответствии со сведениями Единого государственного реестра юридических лиц (далее - ЕГРЮЛ),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- ЕГРИП);</w:t>
      </w:r>
    </w:p>
    <w:p w14:paraId="74B42117" w14:textId="7C241090" w:rsidR="00451380" w:rsidRPr="002E4A10" w:rsidRDefault="0045138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2E4A10">
        <w:rPr>
          <w:rFonts w:ascii="Liberation Serif" w:hAnsi="Liberation Serif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ЕГРЮЛ, основной государственный регистрационный номер индивидуального предпринимателя в соответствии со сведениями ЕГРИП;</w:t>
      </w:r>
    </w:p>
    <w:p w14:paraId="2640FCF8" w14:textId="08AB7A31" w:rsidR="00451380" w:rsidRPr="002E4A10" w:rsidRDefault="00451380" w:rsidP="002E4A10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2E4A10">
        <w:rPr>
          <w:rFonts w:ascii="Liberation Serif" w:hAnsi="Liberation Serif"/>
          <w:sz w:val="28"/>
          <w:szCs w:val="28"/>
        </w:rPr>
        <w:t>идентификационный номер налогоплательщика;</w:t>
      </w:r>
    </w:p>
    <w:p w14:paraId="67469553" w14:textId="743CA93A" w:rsidR="00451380" w:rsidRPr="002E4A10" w:rsidRDefault="0045138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2E4A10">
        <w:rPr>
          <w:rFonts w:ascii="Liberation Serif" w:hAnsi="Liberation Serif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ЕГРЮЛ;</w:t>
      </w:r>
    </w:p>
    <w:p w14:paraId="1C7DB5C6" w14:textId="52B1B1FC" w:rsidR="00451380" w:rsidRPr="002E4A10" w:rsidRDefault="0045138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2E4A10">
        <w:rPr>
          <w:rFonts w:ascii="Liberation Serif" w:hAnsi="Liberation Serif"/>
          <w:sz w:val="28"/>
          <w:szCs w:val="28"/>
        </w:rPr>
        <w:t>адрес (место нахождения) юридического лица в соответствии со сведениями ЕГРЮЛ;</w:t>
      </w:r>
    </w:p>
    <w:p w14:paraId="1767F7B6" w14:textId="36E37884" w:rsidR="00451380" w:rsidRPr="002E4A10" w:rsidRDefault="002E4A1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2E4A10">
        <w:rPr>
          <w:rFonts w:ascii="Liberation Serif" w:hAnsi="Liberation Serif"/>
          <w:sz w:val="28"/>
          <w:szCs w:val="28"/>
        </w:rPr>
        <w:t>контактный номер телефона руководителя исполнителя услуг (индивидуального предпринимателя);</w:t>
      </w:r>
    </w:p>
    <w:p w14:paraId="783A6AD1" w14:textId="7232E20D" w:rsidR="00451380" w:rsidRPr="002E4A10" w:rsidRDefault="002E4A10" w:rsidP="002E4A10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2E4A10">
        <w:rPr>
          <w:rFonts w:ascii="Liberation Serif" w:hAnsi="Liberation Serif"/>
          <w:sz w:val="28"/>
          <w:szCs w:val="28"/>
        </w:rPr>
        <w:t>адрес электронной почты (при наличии);</w:t>
      </w:r>
    </w:p>
    <w:p w14:paraId="6AB5842E" w14:textId="47F55E8A" w:rsidR="00451380" w:rsidRPr="002E4A10" w:rsidRDefault="002E4A1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2E4A10">
        <w:rPr>
          <w:rFonts w:ascii="Liberation Serif" w:hAnsi="Liberation Serif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6CCCB401" w14:textId="0E4DF0F1" w:rsidR="00451380" w:rsidRPr="002E4A10" w:rsidRDefault="002E4A1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2E4A10">
        <w:rPr>
          <w:rFonts w:ascii="Liberation Serif" w:hAnsi="Liberation Serif"/>
          <w:sz w:val="28"/>
          <w:szCs w:val="28"/>
        </w:rPr>
        <w:t>число образовательных услуг, оказанных исполнителем услуг в текущем календарном году;</w:t>
      </w:r>
    </w:p>
    <w:p w14:paraId="21125D19" w14:textId="00B9A98B" w:rsidR="00451380" w:rsidRPr="002E4A10" w:rsidRDefault="002E4A10" w:rsidP="002E4A10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2E4A10">
        <w:rPr>
          <w:rFonts w:ascii="Liberation Serif" w:hAnsi="Liberation Serif"/>
          <w:sz w:val="28"/>
          <w:szCs w:val="28"/>
        </w:rPr>
        <w:t>число образовательных услуг, оказываемых исполнителем услуг в текущем календарном году;</w:t>
      </w:r>
    </w:p>
    <w:p w14:paraId="16C07942" w14:textId="172009B5" w:rsidR="00451380" w:rsidRPr="00A64D52" w:rsidRDefault="00A64D52" w:rsidP="00A64D52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451380" w:rsidRPr="00A64D52">
        <w:rPr>
          <w:rFonts w:ascii="Liberation Serif" w:hAnsi="Liberation Serif"/>
          <w:sz w:val="28"/>
          <w:szCs w:val="28"/>
        </w:rPr>
        <w:t>минимальный и предельный объемы образовательных услуг, оказываемых исполнителем услуг в текущем календарном году;</w:t>
      </w:r>
    </w:p>
    <w:p w14:paraId="4AB40B0F" w14:textId="3BB71CBC" w:rsidR="00451380" w:rsidRPr="00A64D52" w:rsidRDefault="00A64D52" w:rsidP="00A64D52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51380" w:rsidRPr="00870D5A">
        <w:rPr>
          <w:rFonts w:ascii="Liberation Serif" w:hAnsi="Liberation Serif"/>
          <w:sz w:val="28"/>
          <w:szCs w:val="28"/>
        </w:rPr>
        <w:t>перечень муниципальных образований, расположенных на территории Свердловской области, на территории которых исполнитель услуг включен в реестр исполнителей.</w:t>
      </w:r>
      <w:r w:rsidR="00451380" w:rsidRPr="00A64D52">
        <w:rPr>
          <w:rFonts w:ascii="Liberation Serif" w:hAnsi="Liberation Serif"/>
          <w:sz w:val="28"/>
          <w:szCs w:val="28"/>
          <w:highlight w:val="red"/>
        </w:rPr>
        <w:t xml:space="preserve"> </w:t>
      </w:r>
    </w:p>
    <w:p w14:paraId="5D39511A" w14:textId="4EE304CE" w:rsidR="00451380" w:rsidRPr="00752B59" w:rsidRDefault="00451380" w:rsidP="00451380">
      <w:pPr>
        <w:tabs>
          <w:tab w:val="left" w:pos="0"/>
        </w:tabs>
        <w:ind w:firstLine="709"/>
        <w:rPr>
          <w:rFonts w:ascii="Liberation Serif" w:hAnsi="Liberation Serif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 xml:space="preserve">Сведения, перечисленные в </w:t>
      </w:r>
      <w:hyperlink w:anchor="Par129" w:tooltip="5) полное наименование юридического лица в соответствии со сведениями Единого государственного реестра юридических лиц (далее - ЕГРЮЛ), фамилия, имя, отчество (при наличии) индивидуального предпринимателя, осуществляющего образовательную деятельность, в соотве" w:history="1">
        <w:r w:rsidRPr="00752B59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975DCC">
          <w:rPr>
            <w:rFonts w:ascii="Liberation Serif" w:hAnsi="Liberation Serif"/>
            <w:color w:val="0000FF"/>
            <w:sz w:val="28"/>
            <w:szCs w:val="28"/>
          </w:rPr>
          <w:t>19</w:t>
        </w:r>
        <w:r w:rsidR="00A64D52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52B59">
          <w:rPr>
            <w:rFonts w:ascii="Liberation Serif" w:hAnsi="Liberation Serif"/>
            <w:color w:val="0000FF"/>
            <w:sz w:val="28"/>
            <w:szCs w:val="28"/>
          </w:rPr>
          <w:t>5</w:t>
        </w:r>
      </w:hyperlink>
      <w:r w:rsidR="00A64D52">
        <w:rPr>
          <w:rFonts w:ascii="Liberation Serif" w:hAnsi="Liberation Serif"/>
          <w:sz w:val="28"/>
          <w:szCs w:val="28"/>
        </w:rPr>
        <w:t>.</w:t>
      </w:r>
      <w:r w:rsidR="00975DCC">
        <w:rPr>
          <w:rFonts w:ascii="Liberation Serif" w:hAnsi="Liberation Serif"/>
          <w:sz w:val="28"/>
          <w:szCs w:val="28"/>
        </w:rPr>
        <w:t>-</w:t>
      </w:r>
      <w:r w:rsidR="00975DCC">
        <w:rPr>
          <w:rFonts w:ascii="Liberation Serif" w:hAnsi="Liberation Serif"/>
          <w:color w:val="0000FF"/>
          <w:sz w:val="28"/>
          <w:szCs w:val="28"/>
        </w:rPr>
        <w:t>19</w:t>
      </w:r>
      <w:r w:rsidR="00A64D52">
        <w:rPr>
          <w:rFonts w:ascii="Liberation Serif" w:hAnsi="Liberation Serif"/>
          <w:sz w:val="28"/>
          <w:szCs w:val="28"/>
        </w:rPr>
        <w:t>.</w:t>
      </w:r>
      <w:hyperlink w:anchor="Par136" w:tooltip="12) 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" w:history="1">
        <w:r w:rsidRPr="00752B59">
          <w:rPr>
            <w:rFonts w:ascii="Liberation Serif" w:hAnsi="Liberation Serif"/>
            <w:color w:val="0000FF"/>
            <w:sz w:val="28"/>
            <w:szCs w:val="28"/>
          </w:rPr>
          <w:t>12</w:t>
        </w:r>
        <w:r w:rsidR="00A64D52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52B59">
          <w:rPr>
            <w:rFonts w:ascii="Liberation Serif" w:hAnsi="Liberation Serif"/>
            <w:color w:val="0000FF"/>
            <w:sz w:val="28"/>
            <w:szCs w:val="28"/>
          </w:rPr>
          <w:t xml:space="preserve"> части первой</w:t>
        </w:r>
      </w:hyperlink>
      <w:r w:rsidRPr="00752B59">
        <w:rPr>
          <w:rFonts w:ascii="Liberation Serif" w:hAnsi="Liberation Serif"/>
          <w:sz w:val="28"/>
          <w:szCs w:val="28"/>
        </w:rPr>
        <w:t xml:space="preserve"> настоящего пункта, вносятся в ИС </w:t>
      </w:r>
      <w:r w:rsidR="00A64D52">
        <w:rPr>
          <w:rFonts w:ascii="Liberation Serif" w:hAnsi="Liberation Serif"/>
          <w:sz w:val="28"/>
          <w:szCs w:val="28"/>
        </w:rPr>
        <w:t xml:space="preserve">«Навигатор» </w:t>
      </w:r>
      <w:r w:rsidRPr="00752B59">
        <w:rPr>
          <w:rFonts w:ascii="Liberation Serif" w:hAnsi="Liberation Serif"/>
          <w:sz w:val="28"/>
          <w:szCs w:val="28"/>
        </w:rPr>
        <w:t xml:space="preserve">автоматизированным способом на основании информации, содержащейся в заявлениях, направляемых исполнителем услуг в соответствии с </w:t>
      </w:r>
      <w:hyperlink w:anchor="Par145" w:tooltip="20. Основанием для включения сведений об исполнителе услуг в ИС &quot;Навигатор&quot; (для восстановления сведений об исполнителе услуг в ИС &quot;Навигатор&quot;) является соответствующее заявление, поданное исполнителем услуг оператору персонифицированного учета посредством ИС " w:history="1">
        <w:r w:rsidRPr="00752B59">
          <w:rPr>
            <w:rFonts w:ascii="Liberation Serif" w:hAnsi="Liberation Serif"/>
            <w:color w:val="0000FF"/>
            <w:sz w:val="28"/>
            <w:szCs w:val="28"/>
          </w:rPr>
          <w:t xml:space="preserve">пунктами </w:t>
        </w:r>
        <w:r w:rsidR="00A64D52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975DCC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752B59">
        <w:rPr>
          <w:rFonts w:ascii="Liberation Serif" w:hAnsi="Liberation Serif"/>
          <w:sz w:val="28"/>
          <w:szCs w:val="28"/>
        </w:rPr>
        <w:t xml:space="preserve"> и </w:t>
      </w:r>
      <w:hyperlink w:anchor="Par167" w:tooltip="27. В случае изменения сведений об исполнителе услуг, указанных в подпунктах 5 - 12 части первой пункта 19 настоящих правил, исполнитель услуг в течение трех рабочих дней с даты вступления таких изменений направляет оператору персонифицированного учета заявлен" w:history="1">
        <w:r w:rsidRPr="00A64D52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975DCC">
          <w:rPr>
            <w:rFonts w:ascii="Liberation Serif" w:hAnsi="Liberation Serif"/>
            <w:color w:val="0000FF"/>
            <w:sz w:val="28"/>
            <w:szCs w:val="28"/>
          </w:rPr>
          <w:t>7</w:t>
        </w:r>
      </w:hyperlink>
      <w:r w:rsidRPr="00752B59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14:paraId="21EF1279" w14:textId="310BD668" w:rsidR="00BA04BB" w:rsidRPr="00752B59" w:rsidRDefault="00BA04BB" w:rsidP="00451380">
      <w:pPr>
        <w:tabs>
          <w:tab w:val="left" w:pos="0"/>
        </w:tabs>
        <w:ind w:firstLine="709"/>
        <w:rPr>
          <w:rFonts w:ascii="Liberation Serif" w:hAnsi="Liberation Serif" w:cs="Times New Roman"/>
          <w:sz w:val="28"/>
          <w:szCs w:val="28"/>
          <w:highlight w:val="red"/>
        </w:rPr>
      </w:pPr>
      <w:r w:rsidRPr="00752B59">
        <w:rPr>
          <w:rFonts w:ascii="Liberation Serif" w:hAnsi="Liberation Serif"/>
          <w:sz w:val="28"/>
          <w:szCs w:val="28"/>
        </w:rPr>
        <w:t xml:space="preserve">Сведения, перечисленные в </w:t>
      </w:r>
      <w:hyperlink w:anchor="Par137" w:tooltip="13) число образовательных услуг, оказанных исполнителем услуг в текущем календарном году;" w:history="1">
        <w:r w:rsidRPr="00752B59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975DCC">
          <w:rPr>
            <w:rFonts w:ascii="Liberation Serif" w:hAnsi="Liberation Serif"/>
            <w:color w:val="0000FF"/>
            <w:sz w:val="28"/>
            <w:szCs w:val="28"/>
          </w:rPr>
          <w:t>19</w:t>
        </w:r>
        <w:r w:rsidR="00A64D52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752B59">
          <w:rPr>
            <w:rFonts w:ascii="Liberation Serif" w:hAnsi="Liberation Serif"/>
            <w:color w:val="0000FF"/>
            <w:sz w:val="28"/>
            <w:szCs w:val="28"/>
          </w:rPr>
          <w:t>13</w:t>
        </w:r>
      </w:hyperlink>
      <w:r w:rsidR="00A64D52">
        <w:rPr>
          <w:rFonts w:ascii="Liberation Serif" w:hAnsi="Liberation Serif"/>
          <w:sz w:val="28"/>
          <w:szCs w:val="28"/>
        </w:rPr>
        <w:t>.</w:t>
      </w:r>
      <w:r w:rsidRPr="00752B59">
        <w:rPr>
          <w:rFonts w:ascii="Liberation Serif" w:hAnsi="Liberation Serif"/>
          <w:sz w:val="28"/>
          <w:szCs w:val="28"/>
        </w:rPr>
        <w:t xml:space="preserve">, </w:t>
      </w:r>
      <w:r w:rsidR="00975DCC">
        <w:rPr>
          <w:rFonts w:ascii="Liberation Serif" w:hAnsi="Liberation Serif"/>
          <w:color w:val="0000FF"/>
          <w:sz w:val="28"/>
          <w:szCs w:val="28"/>
        </w:rPr>
        <w:t>19</w:t>
      </w:r>
      <w:r w:rsidR="00A64D52" w:rsidRPr="00A64D52">
        <w:rPr>
          <w:rFonts w:ascii="Liberation Serif" w:hAnsi="Liberation Serif"/>
          <w:color w:val="0000FF"/>
          <w:sz w:val="28"/>
          <w:szCs w:val="28"/>
        </w:rPr>
        <w:t>.</w:t>
      </w:r>
      <w:hyperlink w:anchor="Par138" w:tooltip="14) число образовательных услуг, оказываемых исполнителем услуг в текущем календарном году;" w:history="1">
        <w:r w:rsidRPr="00752B59">
          <w:rPr>
            <w:rFonts w:ascii="Liberation Serif" w:hAnsi="Liberation Serif"/>
            <w:color w:val="0000FF"/>
            <w:sz w:val="28"/>
            <w:szCs w:val="28"/>
          </w:rPr>
          <w:t>14</w:t>
        </w:r>
      </w:hyperlink>
      <w:r w:rsidR="00A64D52">
        <w:rPr>
          <w:rFonts w:ascii="Liberation Serif" w:hAnsi="Liberation Serif"/>
          <w:sz w:val="28"/>
          <w:szCs w:val="28"/>
        </w:rPr>
        <w:t>.</w:t>
      </w:r>
      <w:r w:rsidRPr="00752B59">
        <w:rPr>
          <w:rFonts w:ascii="Liberation Serif" w:hAnsi="Liberation Serif"/>
          <w:sz w:val="28"/>
          <w:szCs w:val="28"/>
        </w:rPr>
        <w:t xml:space="preserve"> и </w:t>
      </w:r>
      <w:r w:rsidR="00975DCC" w:rsidRPr="00870D5A">
        <w:rPr>
          <w:rFonts w:ascii="Liberation Serif" w:hAnsi="Liberation Serif"/>
          <w:color w:val="0000FF"/>
          <w:sz w:val="28"/>
          <w:szCs w:val="28"/>
        </w:rPr>
        <w:t>19</w:t>
      </w:r>
      <w:r w:rsidR="00A64D52" w:rsidRPr="00870D5A">
        <w:rPr>
          <w:rFonts w:ascii="Liberation Serif" w:hAnsi="Liberation Serif"/>
          <w:color w:val="0000FF"/>
          <w:sz w:val="28"/>
          <w:szCs w:val="28"/>
        </w:rPr>
        <w:t>.</w:t>
      </w:r>
      <w:hyperlink w:anchor="Par140" w:tooltip="16) перечень муниципальных образований, расположенных на территории Свердловской области, на территории которых исполнитель услуг включен в реестр исполнителей." w:history="1">
        <w:r w:rsidRPr="00870D5A">
          <w:rPr>
            <w:rFonts w:ascii="Liberation Serif" w:hAnsi="Liberation Serif"/>
            <w:color w:val="0000FF"/>
            <w:sz w:val="28"/>
            <w:szCs w:val="28"/>
          </w:rPr>
          <w:t>16</w:t>
        </w:r>
        <w:r w:rsidR="00A64D52" w:rsidRPr="00870D5A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870D5A">
          <w:rPr>
            <w:rFonts w:ascii="Liberation Serif" w:hAnsi="Liberation Serif"/>
            <w:color w:val="0000FF"/>
            <w:sz w:val="28"/>
            <w:szCs w:val="28"/>
          </w:rPr>
          <w:t xml:space="preserve"> части первой</w:t>
        </w:r>
      </w:hyperlink>
      <w:bookmarkStart w:id="4" w:name="_GoBack"/>
      <w:bookmarkEnd w:id="4"/>
      <w:r w:rsidRPr="00752B59">
        <w:rPr>
          <w:rFonts w:ascii="Liberation Serif" w:hAnsi="Liberation Serif"/>
          <w:sz w:val="28"/>
          <w:szCs w:val="28"/>
        </w:rPr>
        <w:t xml:space="preserve"> настоящего пункта, вносятся в ИС </w:t>
      </w:r>
      <w:r w:rsidR="00AC130A">
        <w:rPr>
          <w:rFonts w:ascii="Liberation Serif" w:hAnsi="Liberation Serif"/>
          <w:sz w:val="28"/>
          <w:szCs w:val="28"/>
        </w:rPr>
        <w:t>«Навигатор»</w:t>
      </w:r>
      <w:r w:rsidRPr="00752B59">
        <w:rPr>
          <w:rFonts w:ascii="Liberation Serif" w:hAnsi="Liberation Serif"/>
          <w:sz w:val="28"/>
          <w:szCs w:val="28"/>
        </w:rPr>
        <w:t xml:space="preserve"> автоматизированным способом на основе учета данных об обучении потребителей услуги по дополнительным общеобразовательным программам, а также на основе сведений, формируемых в реестрах исполнителей в ИС </w:t>
      </w:r>
      <w:r w:rsidR="00AC130A">
        <w:rPr>
          <w:rFonts w:ascii="Liberation Serif" w:hAnsi="Liberation Serif"/>
          <w:sz w:val="28"/>
          <w:szCs w:val="28"/>
        </w:rPr>
        <w:t xml:space="preserve">«Навигатор» </w:t>
      </w:r>
      <w:r w:rsidRPr="00752B59">
        <w:rPr>
          <w:rFonts w:ascii="Liberation Serif" w:hAnsi="Liberation Serif"/>
          <w:sz w:val="28"/>
          <w:szCs w:val="28"/>
        </w:rPr>
        <w:t xml:space="preserve">в порядке, установленном актами, указанными в части 2 статьи 19 Федерального закона от 13 июля 2020 года </w:t>
      </w:r>
      <w:r w:rsidR="00AC130A">
        <w:rPr>
          <w:rFonts w:ascii="Liberation Serif" w:hAnsi="Liberation Serif"/>
          <w:sz w:val="28"/>
          <w:szCs w:val="28"/>
        </w:rPr>
        <w:t xml:space="preserve">          </w:t>
      </w:r>
      <w:r w:rsidRPr="00752B59">
        <w:rPr>
          <w:rFonts w:ascii="Liberation Serif" w:hAnsi="Liberation Serif"/>
          <w:sz w:val="28"/>
          <w:szCs w:val="28"/>
        </w:rPr>
        <w:t>№ 189-ФЗ.</w:t>
      </w:r>
    </w:p>
    <w:p w14:paraId="3E6C3F94" w14:textId="5C49189A" w:rsidR="00C12B7C" w:rsidRPr="00557A57" w:rsidRDefault="00BA04BB" w:rsidP="00557A57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57A57">
        <w:rPr>
          <w:rFonts w:ascii="Liberation Serif" w:hAnsi="Liberation Serif"/>
          <w:sz w:val="28"/>
          <w:szCs w:val="28"/>
        </w:rPr>
        <w:t xml:space="preserve">Основанием для включения сведений об исполнителе услуг в ИС </w:t>
      </w:r>
      <w:r w:rsidR="00557A57">
        <w:rPr>
          <w:rFonts w:ascii="Liberation Serif" w:hAnsi="Liberation Serif"/>
          <w:sz w:val="28"/>
          <w:szCs w:val="28"/>
        </w:rPr>
        <w:t>«Навигатор»</w:t>
      </w:r>
      <w:r w:rsidRPr="00557A57">
        <w:rPr>
          <w:rFonts w:ascii="Liberation Serif" w:hAnsi="Liberation Serif"/>
          <w:sz w:val="28"/>
          <w:szCs w:val="28"/>
        </w:rPr>
        <w:t xml:space="preserve"> (для восстановления сведений об исполнителе услуг в ИС </w:t>
      </w:r>
      <w:r w:rsidR="00557A57">
        <w:rPr>
          <w:rFonts w:ascii="Liberation Serif" w:hAnsi="Liberation Serif"/>
          <w:sz w:val="28"/>
          <w:szCs w:val="28"/>
        </w:rPr>
        <w:t>«Навигатор»</w:t>
      </w:r>
      <w:r w:rsidRPr="00557A57">
        <w:rPr>
          <w:rFonts w:ascii="Liberation Serif" w:hAnsi="Liberation Serif"/>
          <w:sz w:val="28"/>
          <w:szCs w:val="28"/>
        </w:rPr>
        <w:t xml:space="preserve">) является соответствующее заявление, поданное исполнителем услуг оператору персонифицированного учета посредством ИС </w:t>
      </w:r>
      <w:r w:rsidR="00557A57">
        <w:rPr>
          <w:rFonts w:ascii="Liberation Serif" w:hAnsi="Liberation Serif"/>
          <w:sz w:val="28"/>
          <w:szCs w:val="28"/>
        </w:rPr>
        <w:t>«Навигатор»</w:t>
      </w:r>
      <w:r w:rsidRPr="00557A57">
        <w:rPr>
          <w:rFonts w:ascii="Liberation Serif" w:hAnsi="Liberation Serif"/>
          <w:sz w:val="28"/>
          <w:szCs w:val="28"/>
        </w:rPr>
        <w:t>, содержащее следующие сведения:</w:t>
      </w:r>
    </w:p>
    <w:p w14:paraId="62727107" w14:textId="761F3D08" w:rsidR="00BA04BB" w:rsidRPr="00557A57" w:rsidRDefault="00BA04BB" w:rsidP="00557A57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57A57">
        <w:rPr>
          <w:rFonts w:ascii="Liberation Serif" w:hAnsi="Liberation Serif"/>
          <w:sz w:val="28"/>
          <w:szCs w:val="28"/>
        </w:rPr>
        <w:t>полное наименование юридического лица в соответствии со сведениями ЕГРЮЛ,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ЕГРИП;</w:t>
      </w:r>
    </w:p>
    <w:p w14:paraId="0A0D10C8" w14:textId="5B18566E" w:rsidR="00BA04BB" w:rsidRPr="00557A57" w:rsidRDefault="00BA04BB" w:rsidP="00557A57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57A57">
        <w:rPr>
          <w:rFonts w:ascii="Liberation Serif" w:hAnsi="Liberation Serif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ЕГРЮЛ, основной государственный регистрационный номер индивидуального предпринимателя в соответствии со сведениями ЕГРИП;</w:t>
      </w:r>
    </w:p>
    <w:p w14:paraId="602D3A52" w14:textId="7658A6FB" w:rsidR="00BA04BB" w:rsidRPr="001C0DEB" w:rsidRDefault="00BA04BB" w:rsidP="001C0DEB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1C0DEB">
        <w:rPr>
          <w:rFonts w:ascii="Liberation Serif" w:hAnsi="Liberation Serif"/>
          <w:sz w:val="28"/>
          <w:szCs w:val="28"/>
        </w:rPr>
        <w:t>идентификационный номер налогоплательщика;</w:t>
      </w:r>
    </w:p>
    <w:p w14:paraId="627A2360" w14:textId="0322FD86" w:rsidR="00BA04BB" w:rsidRPr="001C0DEB" w:rsidRDefault="00BA04BB" w:rsidP="001C0DEB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0DEB">
        <w:rPr>
          <w:rFonts w:ascii="Liberation Serif" w:hAnsi="Liberation Serif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ЕГРЮЛ;</w:t>
      </w:r>
    </w:p>
    <w:p w14:paraId="3B6E7112" w14:textId="01C63016" w:rsidR="00BA04BB" w:rsidRPr="001C0DEB" w:rsidRDefault="00BA04BB" w:rsidP="001C0DEB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0DEB">
        <w:rPr>
          <w:rFonts w:ascii="Liberation Serif" w:hAnsi="Liberation Serif"/>
          <w:sz w:val="28"/>
          <w:szCs w:val="28"/>
        </w:rPr>
        <w:t>адрес (место нахождения) юридического лица в соответствии со сведениями ЕГРЮЛ;</w:t>
      </w:r>
    </w:p>
    <w:p w14:paraId="19F3E9CB" w14:textId="13E322B2" w:rsidR="00BA04BB" w:rsidRPr="001C0DEB" w:rsidRDefault="00BA04BB" w:rsidP="001C0DEB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0DEB">
        <w:rPr>
          <w:rFonts w:ascii="Liberation Serif" w:hAnsi="Liberation Serif"/>
          <w:sz w:val="28"/>
          <w:szCs w:val="28"/>
        </w:rPr>
        <w:t>контактный номер телефона руководителя исполнителя услуг (индивидуального предпринимателя);</w:t>
      </w:r>
    </w:p>
    <w:p w14:paraId="4B9C1129" w14:textId="6B0CB648" w:rsidR="00BA04BB" w:rsidRPr="001C0DEB" w:rsidRDefault="00BA04BB" w:rsidP="001C0DEB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1C0DEB">
        <w:rPr>
          <w:rFonts w:ascii="Liberation Serif" w:hAnsi="Liberation Serif"/>
          <w:sz w:val="28"/>
          <w:szCs w:val="28"/>
        </w:rPr>
        <w:t>адрес электронной почты (при наличии);</w:t>
      </w:r>
    </w:p>
    <w:p w14:paraId="19BF8534" w14:textId="1D101C38" w:rsidR="00783320" w:rsidRPr="00752B59" w:rsidRDefault="00783320" w:rsidP="00F223A4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6688BD4A" w14:textId="64A7F9EB" w:rsidR="00BA04BB" w:rsidRPr="00447C88" w:rsidRDefault="00783320" w:rsidP="00447C88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447C88">
        <w:rPr>
          <w:rFonts w:ascii="Liberation Serif" w:hAnsi="Liberation Serif"/>
          <w:sz w:val="28"/>
          <w:szCs w:val="28"/>
        </w:rPr>
        <w:t xml:space="preserve">контактные данные руководителя исполнителя услуг </w:t>
      </w:r>
      <w:r w:rsidRPr="00447C88">
        <w:rPr>
          <w:rFonts w:ascii="Liberation Serif" w:hAnsi="Liberation Serif"/>
          <w:sz w:val="28"/>
          <w:szCs w:val="28"/>
        </w:rPr>
        <w:lastRenderedPageBreak/>
        <w:t>(индивидуального предпринимателя);</w:t>
      </w:r>
    </w:p>
    <w:p w14:paraId="73415AEA" w14:textId="580A703D" w:rsidR="00783320" w:rsidRPr="00447C88" w:rsidRDefault="00447C88" w:rsidP="00447C88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83320" w:rsidRPr="00447C88">
        <w:rPr>
          <w:rFonts w:ascii="Liberation Serif" w:hAnsi="Liberation Serif"/>
          <w:sz w:val="28"/>
          <w:szCs w:val="28"/>
        </w:rPr>
        <w:t>согласие исполнителя услуг с настоящим Положением;</w:t>
      </w:r>
    </w:p>
    <w:p w14:paraId="6F75F757" w14:textId="2A88A37E" w:rsidR="00783320" w:rsidRPr="007C42C2" w:rsidRDefault="007C42C2" w:rsidP="007C42C2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83320" w:rsidRPr="007C42C2">
        <w:rPr>
          <w:rFonts w:ascii="Liberation Serif" w:hAnsi="Liberation Serif"/>
          <w:sz w:val="28"/>
          <w:szCs w:val="28"/>
        </w:rPr>
        <w:t>минимальный и предельный объемы образовательных услуг, оказываемых исполнителем в текущем календарном году.</w:t>
      </w:r>
    </w:p>
    <w:p w14:paraId="75CCD0C2" w14:textId="5BA2A2F2" w:rsidR="00E24564" w:rsidRPr="007C42C2" w:rsidRDefault="00E24564" w:rsidP="007C42C2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C42C2">
        <w:rPr>
          <w:rFonts w:ascii="Liberation Serif" w:hAnsi="Liberation Serif"/>
          <w:sz w:val="28"/>
          <w:szCs w:val="28"/>
        </w:rPr>
        <w:t xml:space="preserve">В целях проверки сведений, указанных исполнителем услуг в заявлении, предусмотренном </w:t>
      </w:r>
      <w:hyperlink w:anchor="Par145" w:tooltip="20. Основанием для включения сведений об исполнителе услуг в ИС &quot;Навигатор&quot; (для восстановления сведений об исполнителе услуг в ИС &quot;Навигатор&quot;) является соответствующее заявление, поданное исполнителем услуг оператору персонифицированного учета посредством ИС " w:history="1">
        <w:r w:rsidRPr="007C42C2">
          <w:rPr>
            <w:rFonts w:ascii="Liberation Serif" w:hAnsi="Liberation Serif"/>
            <w:color w:val="0000FF"/>
            <w:sz w:val="28"/>
            <w:szCs w:val="28"/>
          </w:rPr>
          <w:t>пунктом 2</w:t>
        </w:r>
        <w:r w:rsidR="00975DCC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7C42C2">
        <w:rPr>
          <w:rFonts w:ascii="Liberation Serif" w:hAnsi="Liberation Serif"/>
          <w:sz w:val="28"/>
          <w:szCs w:val="28"/>
        </w:rPr>
        <w:t xml:space="preserve"> настоящ</w:t>
      </w:r>
      <w:r w:rsidR="007C42C2">
        <w:rPr>
          <w:rFonts w:ascii="Liberation Serif" w:hAnsi="Liberation Serif"/>
          <w:sz w:val="28"/>
          <w:szCs w:val="28"/>
        </w:rPr>
        <w:t>его</w:t>
      </w:r>
      <w:r w:rsidRPr="007C42C2">
        <w:rPr>
          <w:rFonts w:ascii="Liberation Serif" w:hAnsi="Liberation Serif"/>
          <w:sz w:val="28"/>
          <w:szCs w:val="28"/>
        </w:rPr>
        <w:t xml:space="preserve"> </w:t>
      </w:r>
      <w:r w:rsidR="007C42C2">
        <w:rPr>
          <w:rFonts w:ascii="Liberation Serif" w:hAnsi="Liberation Serif"/>
          <w:sz w:val="28"/>
          <w:szCs w:val="28"/>
        </w:rPr>
        <w:t>Положения</w:t>
      </w:r>
      <w:r w:rsidRPr="007C42C2">
        <w:rPr>
          <w:rFonts w:ascii="Liberation Serif" w:hAnsi="Liberation Serif"/>
          <w:sz w:val="28"/>
          <w:szCs w:val="28"/>
        </w:rPr>
        <w:t>, оператор персонифицированного учета запрашивает в порядке электронного межведомственного взаимодействия данные о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непосредственно).</w:t>
      </w:r>
    </w:p>
    <w:p w14:paraId="74305F6E" w14:textId="046A7EF6" w:rsidR="00C12B7C" w:rsidRPr="00752B59" w:rsidRDefault="00E24564" w:rsidP="00E24564">
      <w:pPr>
        <w:tabs>
          <w:tab w:val="left" w:pos="0"/>
        </w:tabs>
        <w:ind w:firstLine="709"/>
        <w:rPr>
          <w:rFonts w:ascii="Liberation Serif" w:hAnsi="Liberation Serif" w:cs="Times New Roman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>Исполнитель услуг вправе представить оператору персонифицированного учета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 услуг.</w:t>
      </w:r>
      <w:r w:rsidR="00C12B7C" w:rsidRPr="00752B5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EC9FFE9" w14:textId="107842C8" w:rsidR="00C12B7C" w:rsidRPr="007C42C2" w:rsidRDefault="00E24564" w:rsidP="007C42C2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7C42C2">
        <w:rPr>
          <w:rFonts w:ascii="Liberation Serif" w:hAnsi="Liberation Serif"/>
          <w:sz w:val="28"/>
          <w:szCs w:val="28"/>
        </w:rPr>
        <w:t xml:space="preserve">Оператор персонифицированного учета в течение 5 рабочих дней с момента получения заявления исполнителя услуг о включении сведений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 xml:space="preserve"> (о восстановлении сведений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 xml:space="preserve">) включает сведения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 xml:space="preserve"> (восстанавливает сведения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 xml:space="preserve">) либо направляет уведомление об отказе во включении сведений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 xml:space="preserve"> (в восстановлении сведений об исполнителе услуг в ИС </w:t>
      </w:r>
      <w:r w:rsidR="007C42C2">
        <w:rPr>
          <w:rFonts w:ascii="Liberation Serif" w:hAnsi="Liberation Serif"/>
          <w:sz w:val="28"/>
          <w:szCs w:val="28"/>
        </w:rPr>
        <w:t>«Навигатор»</w:t>
      </w:r>
      <w:r w:rsidRPr="007C42C2">
        <w:rPr>
          <w:rFonts w:ascii="Liberation Serif" w:hAnsi="Liberation Serif"/>
          <w:sz w:val="28"/>
          <w:szCs w:val="28"/>
        </w:rPr>
        <w:t>) с указанием причины такого отказа.</w:t>
      </w:r>
    </w:p>
    <w:p w14:paraId="7FA7601D" w14:textId="1419F9B8" w:rsidR="006F411F" w:rsidRPr="00001B2D" w:rsidRDefault="006F411F" w:rsidP="00001B2D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001B2D">
        <w:rPr>
          <w:rFonts w:ascii="Liberation Serif" w:hAnsi="Liberation Serif"/>
          <w:sz w:val="28"/>
          <w:szCs w:val="28"/>
        </w:rPr>
        <w:t xml:space="preserve">Оператор персонифицированного учета уведомляет исполнителя услуг о включении сведений об исполнителе услуг в ИС </w:t>
      </w:r>
      <w:r w:rsidR="00001B2D">
        <w:rPr>
          <w:rFonts w:ascii="Liberation Serif" w:hAnsi="Liberation Serif"/>
          <w:sz w:val="28"/>
          <w:szCs w:val="28"/>
        </w:rPr>
        <w:t>«Навигатор»</w:t>
      </w:r>
      <w:r w:rsidRPr="00001B2D">
        <w:rPr>
          <w:rFonts w:ascii="Liberation Serif" w:hAnsi="Liberation Serif"/>
          <w:sz w:val="28"/>
          <w:szCs w:val="28"/>
        </w:rPr>
        <w:t xml:space="preserve"> (о восстановлении сведений об исполнителе услуг в ИС </w:t>
      </w:r>
      <w:r w:rsidR="00001B2D">
        <w:rPr>
          <w:rFonts w:ascii="Liberation Serif" w:hAnsi="Liberation Serif"/>
          <w:sz w:val="28"/>
          <w:szCs w:val="28"/>
        </w:rPr>
        <w:t>«Навигатор»</w:t>
      </w:r>
      <w:r w:rsidRPr="00001B2D">
        <w:rPr>
          <w:rFonts w:ascii="Liberation Serif" w:hAnsi="Liberation Serif"/>
          <w:sz w:val="28"/>
          <w:szCs w:val="28"/>
        </w:rPr>
        <w:t xml:space="preserve">) либо об отказе в таком включении (в восстановлении) посредством изменения статуса запроса в ИС </w:t>
      </w:r>
      <w:r w:rsidR="00001B2D">
        <w:rPr>
          <w:rFonts w:ascii="Liberation Serif" w:hAnsi="Liberation Serif"/>
          <w:sz w:val="28"/>
          <w:szCs w:val="28"/>
        </w:rPr>
        <w:t>«Навигатор»</w:t>
      </w:r>
      <w:r w:rsidRPr="00001B2D">
        <w:rPr>
          <w:rFonts w:ascii="Liberation Serif" w:hAnsi="Liberation Serif"/>
          <w:sz w:val="28"/>
          <w:szCs w:val="28"/>
        </w:rPr>
        <w:t>.</w:t>
      </w:r>
    </w:p>
    <w:p w14:paraId="17A1D073" w14:textId="4435BC53" w:rsidR="006F411F" w:rsidRPr="00AC1445" w:rsidRDefault="006F411F" w:rsidP="00AC1445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AC1445">
        <w:rPr>
          <w:rFonts w:ascii="Liberation Serif" w:hAnsi="Liberation Serif"/>
          <w:sz w:val="28"/>
          <w:szCs w:val="28"/>
        </w:rPr>
        <w:t xml:space="preserve">Оператор персонифицированного учета в течение 2 рабочих дней после включения сведений об исполнителе услуг в ИС </w:t>
      </w:r>
      <w:r w:rsidR="00001B2D" w:rsidRPr="00AC1445">
        <w:rPr>
          <w:rFonts w:ascii="Liberation Serif" w:hAnsi="Liberation Serif"/>
          <w:sz w:val="28"/>
          <w:szCs w:val="28"/>
        </w:rPr>
        <w:t>«Навигатор»</w:t>
      </w:r>
      <w:r w:rsidRPr="00AC1445">
        <w:rPr>
          <w:rFonts w:ascii="Liberation Serif" w:hAnsi="Liberation Serif"/>
          <w:sz w:val="28"/>
          <w:szCs w:val="28"/>
        </w:rPr>
        <w:t xml:space="preserve"> (о восстановлении сведений об исполнителе услуг в ИС </w:t>
      </w:r>
      <w:r w:rsidR="00001B2D" w:rsidRPr="00AC1445">
        <w:rPr>
          <w:rFonts w:ascii="Liberation Serif" w:hAnsi="Liberation Serif"/>
          <w:sz w:val="28"/>
          <w:szCs w:val="28"/>
        </w:rPr>
        <w:t>«Навигатор»</w:t>
      </w:r>
      <w:r w:rsidRPr="00AC1445">
        <w:rPr>
          <w:rFonts w:ascii="Liberation Serif" w:hAnsi="Liberation Serif"/>
          <w:sz w:val="28"/>
          <w:szCs w:val="28"/>
        </w:rPr>
        <w:t xml:space="preserve">) направляет исполнителю услуг информацию об уникальном пароле для входа в личный кабинет посредством ИС </w:t>
      </w:r>
      <w:r w:rsidR="00001B2D" w:rsidRPr="00AC1445">
        <w:rPr>
          <w:rFonts w:ascii="Liberation Serif" w:hAnsi="Liberation Serif"/>
          <w:sz w:val="28"/>
          <w:szCs w:val="28"/>
        </w:rPr>
        <w:t>«Навигатор»</w:t>
      </w:r>
      <w:r w:rsidRPr="00AC1445">
        <w:rPr>
          <w:rFonts w:ascii="Liberation Serif" w:hAnsi="Liberation Serif"/>
          <w:sz w:val="28"/>
          <w:szCs w:val="28"/>
        </w:rPr>
        <w:t>.</w:t>
      </w:r>
    </w:p>
    <w:p w14:paraId="77191FE8" w14:textId="566CDA18" w:rsidR="006F411F" w:rsidRPr="005823A7" w:rsidRDefault="006F411F" w:rsidP="005823A7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823A7">
        <w:rPr>
          <w:rFonts w:ascii="Liberation Serif" w:hAnsi="Liberation Serif"/>
          <w:sz w:val="28"/>
          <w:szCs w:val="28"/>
        </w:rPr>
        <w:t xml:space="preserve">Отказ во включении сведений об исполнителе услуг в ИС </w:t>
      </w:r>
      <w:r w:rsidR="00001B2D" w:rsidRPr="005823A7">
        <w:rPr>
          <w:rFonts w:ascii="Liberation Serif" w:hAnsi="Liberation Serif"/>
          <w:sz w:val="28"/>
          <w:szCs w:val="28"/>
        </w:rPr>
        <w:t>«Навигатор»</w:t>
      </w:r>
      <w:r w:rsidRPr="005823A7">
        <w:rPr>
          <w:rFonts w:ascii="Liberation Serif" w:hAnsi="Liberation Serif"/>
          <w:sz w:val="28"/>
          <w:szCs w:val="28"/>
        </w:rPr>
        <w:t xml:space="preserve"> (в восстановлении сведений об исполнителе услуг в ИС </w:t>
      </w:r>
      <w:r w:rsidR="00001B2D" w:rsidRPr="005823A7">
        <w:rPr>
          <w:rFonts w:ascii="Liberation Serif" w:hAnsi="Liberation Serif"/>
          <w:sz w:val="28"/>
          <w:szCs w:val="28"/>
        </w:rPr>
        <w:t>«Навигатор»</w:t>
      </w:r>
      <w:r w:rsidRPr="005823A7">
        <w:rPr>
          <w:rFonts w:ascii="Liberation Serif" w:hAnsi="Liberation Serif"/>
          <w:sz w:val="28"/>
          <w:szCs w:val="28"/>
        </w:rPr>
        <w:t>) возможен в следующих случаях:</w:t>
      </w:r>
    </w:p>
    <w:p w14:paraId="449081A8" w14:textId="24836F5E" w:rsidR="006F411F" w:rsidRPr="005823A7" w:rsidRDefault="006F411F" w:rsidP="005823A7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5823A7">
        <w:rPr>
          <w:rFonts w:ascii="Liberation Serif" w:hAnsi="Liberation Serif"/>
          <w:sz w:val="28"/>
          <w:szCs w:val="28"/>
        </w:rPr>
        <w:t xml:space="preserve">наличие в ИС </w:t>
      </w:r>
      <w:r w:rsidR="00001B2D" w:rsidRPr="005823A7">
        <w:rPr>
          <w:rFonts w:ascii="Liberation Serif" w:hAnsi="Liberation Serif"/>
          <w:sz w:val="28"/>
          <w:szCs w:val="28"/>
        </w:rPr>
        <w:t>«Навигатор»</w:t>
      </w:r>
      <w:r w:rsidRPr="005823A7">
        <w:rPr>
          <w:rFonts w:ascii="Liberation Serif" w:hAnsi="Liberation Serif"/>
          <w:sz w:val="28"/>
          <w:szCs w:val="28"/>
        </w:rPr>
        <w:t xml:space="preserve"> сведений об исполнителе услуг;</w:t>
      </w:r>
    </w:p>
    <w:p w14:paraId="4D8B7C15" w14:textId="465E2644" w:rsidR="006F411F" w:rsidRPr="00752B59" w:rsidRDefault="006F411F" w:rsidP="00C64763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52B59">
        <w:rPr>
          <w:rFonts w:ascii="Liberation Serif" w:hAnsi="Liberation Serif"/>
          <w:sz w:val="28"/>
          <w:szCs w:val="28"/>
        </w:rPr>
        <w:t xml:space="preserve">отсутствие у исполнителя услуг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 w:rsidRPr="00752B59">
        <w:rPr>
          <w:rFonts w:ascii="Liberation Serif" w:hAnsi="Liberation Serif"/>
          <w:sz w:val="28"/>
          <w:szCs w:val="28"/>
        </w:rPr>
        <w:lastRenderedPageBreak/>
        <w:t>общеобразовательных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18C7D0E" w14:textId="54B561AC" w:rsidR="006F411F" w:rsidRPr="00851556" w:rsidRDefault="006F411F" w:rsidP="00851556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851556">
        <w:rPr>
          <w:rFonts w:ascii="Liberation Serif" w:hAnsi="Liberation Serif"/>
          <w:sz w:val="28"/>
          <w:szCs w:val="28"/>
        </w:rPr>
        <w:t>предоставление недостоверных сведений и копий документов.</w:t>
      </w:r>
    </w:p>
    <w:p w14:paraId="12BC4B0A" w14:textId="53A49954" w:rsidR="00F05529" w:rsidRPr="00851556" w:rsidRDefault="00F05529" w:rsidP="00851556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51556">
        <w:rPr>
          <w:rFonts w:ascii="Liberation Serif" w:hAnsi="Liberation Serif"/>
          <w:sz w:val="28"/>
          <w:szCs w:val="28"/>
        </w:rPr>
        <w:t xml:space="preserve">Отказ во включении сведений об исполнителе услуг в ИС </w:t>
      </w:r>
      <w:r w:rsidR="00851556">
        <w:rPr>
          <w:rFonts w:ascii="Liberation Serif" w:hAnsi="Liberation Serif"/>
          <w:sz w:val="28"/>
          <w:szCs w:val="28"/>
        </w:rPr>
        <w:t>«Навигатор»</w:t>
      </w:r>
      <w:r w:rsidRPr="00851556">
        <w:rPr>
          <w:rFonts w:ascii="Liberation Serif" w:hAnsi="Liberation Serif"/>
          <w:sz w:val="28"/>
          <w:szCs w:val="28"/>
        </w:rPr>
        <w:t xml:space="preserve"> (в восстановлении сведений об исполнителе услуг в ИС </w:t>
      </w:r>
      <w:r w:rsidR="00851556">
        <w:rPr>
          <w:rFonts w:ascii="Liberation Serif" w:hAnsi="Liberation Serif"/>
          <w:sz w:val="28"/>
          <w:szCs w:val="28"/>
        </w:rPr>
        <w:t>«Навигатор»</w:t>
      </w:r>
      <w:r w:rsidRPr="00851556">
        <w:rPr>
          <w:rFonts w:ascii="Liberation Serif" w:hAnsi="Liberation Serif"/>
          <w:sz w:val="28"/>
          <w:szCs w:val="28"/>
        </w:rPr>
        <w:t xml:space="preserve">) не препятствует повторному обращению исполнителя услуг в порядке, установленном пунктом </w:t>
      </w:r>
      <w:hyperlink w:anchor="Par145" w:tooltip="20. Основанием для включения сведений об исполнителе услуг в ИС &quot;Навигатор&quot; (для восстановления сведений об исполнителе услуг в ИС &quot;Навигатор&quot;) является соответствующее заявление, поданное исполнителем услуг оператору персонифицированного учета посредством ИС " w:history="1">
        <w:r w:rsidRPr="00851556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7D299A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851556">
        <w:rPr>
          <w:rFonts w:ascii="Liberation Serif" w:hAnsi="Liberation Serif"/>
          <w:sz w:val="28"/>
          <w:szCs w:val="28"/>
        </w:rPr>
        <w:t xml:space="preserve"> настоящего Положения, с соответствующим заявлением после устранения обстоятельств, послуживших основанием для отказа.</w:t>
      </w:r>
    </w:p>
    <w:p w14:paraId="64966DC3" w14:textId="7CFBD393" w:rsidR="00F05529" w:rsidRPr="00851556" w:rsidRDefault="00F05529" w:rsidP="00851556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51556">
        <w:rPr>
          <w:rFonts w:ascii="Liberation Serif" w:hAnsi="Liberation Serif"/>
          <w:sz w:val="28"/>
          <w:szCs w:val="28"/>
        </w:rPr>
        <w:t xml:space="preserve">В случае изменения сведений об исполнителе услуг, указанных в </w:t>
      </w:r>
      <w:hyperlink w:anchor="Par129" w:tooltip="5) полное наименование юридического лица в соответствии со сведениями Единого государственного реестра юридических лиц (далее - ЕГРЮЛ), фамилия, имя, отчество (при наличии) индивидуального предпринимателя, осуществляющего образовательную деятельность, в соотве" w:history="1">
        <w:r w:rsidRPr="00851556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7D299A">
          <w:rPr>
            <w:rFonts w:ascii="Liberation Serif" w:hAnsi="Liberation Serif"/>
            <w:color w:val="0000FF"/>
            <w:sz w:val="28"/>
            <w:szCs w:val="28"/>
          </w:rPr>
          <w:t>19</w:t>
        </w:r>
        <w:r w:rsidR="00851556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851556">
          <w:rPr>
            <w:rFonts w:ascii="Liberation Serif" w:hAnsi="Liberation Serif"/>
            <w:color w:val="0000FF"/>
            <w:sz w:val="28"/>
            <w:szCs w:val="28"/>
          </w:rPr>
          <w:t>5</w:t>
        </w:r>
      </w:hyperlink>
      <w:r w:rsidR="00851556">
        <w:rPr>
          <w:rFonts w:ascii="Liberation Serif" w:hAnsi="Liberation Serif"/>
          <w:sz w:val="28"/>
          <w:szCs w:val="28"/>
        </w:rPr>
        <w:t>.</w:t>
      </w:r>
      <w:r w:rsidR="007D299A">
        <w:rPr>
          <w:rFonts w:ascii="Liberation Serif" w:hAnsi="Liberation Serif"/>
          <w:sz w:val="28"/>
          <w:szCs w:val="28"/>
        </w:rPr>
        <w:t>-</w:t>
      </w:r>
      <w:r w:rsidR="007D299A">
        <w:rPr>
          <w:rFonts w:ascii="Liberation Serif" w:hAnsi="Liberation Serif"/>
          <w:color w:val="0000FF"/>
          <w:sz w:val="28"/>
          <w:szCs w:val="28"/>
        </w:rPr>
        <w:t>19</w:t>
      </w:r>
      <w:r w:rsidR="00851556" w:rsidRPr="00851556">
        <w:rPr>
          <w:rFonts w:ascii="Liberation Serif" w:hAnsi="Liberation Serif"/>
          <w:color w:val="0000FF"/>
          <w:sz w:val="28"/>
          <w:szCs w:val="28"/>
        </w:rPr>
        <w:t>.</w:t>
      </w:r>
      <w:hyperlink w:anchor="Par136" w:tooltip="12) 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" w:history="1">
        <w:r w:rsidRPr="00851556">
          <w:rPr>
            <w:rFonts w:ascii="Liberation Serif" w:hAnsi="Liberation Serif"/>
            <w:color w:val="0000FF"/>
            <w:sz w:val="28"/>
            <w:szCs w:val="28"/>
          </w:rPr>
          <w:t>12</w:t>
        </w:r>
        <w:r w:rsidR="00851556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851556">
          <w:rPr>
            <w:rFonts w:ascii="Liberation Serif" w:hAnsi="Liberation Serif"/>
            <w:color w:val="0000FF"/>
            <w:sz w:val="28"/>
            <w:szCs w:val="28"/>
          </w:rPr>
          <w:t xml:space="preserve"> части первой пункта </w:t>
        </w:r>
        <w:r w:rsidR="007D299A">
          <w:rPr>
            <w:rFonts w:ascii="Liberation Serif" w:hAnsi="Liberation Serif"/>
            <w:color w:val="0000FF"/>
            <w:sz w:val="28"/>
            <w:szCs w:val="28"/>
          </w:rPr>
          <w:t>19</w:t>
        </w:r>
      </w:hyperlink>
      <w:r w:rsidRPr="00851556">
        <w:rPr>
          <w:rFonts w:ascii="Liberation Serif" w:hAnsi="Liberation Serif"/>
          <w:sz w:val="28"/>
          <w:szCs w:val="28"/>
        </w:rPr>
        <w:t xml:space="preserve"> настоящего Положения, исполнитель услуг в течение трех рабочих дней с даты вступления таких изменений направляет оператору персонифицированного учета заявление об изменении сведений об исполнителе услуг посредством ИС </w:t>
      </w:r>
      <w:r w:rsidR="00851556">
        <w:rPr>
          <w:rFonts w:ascii="Liberation Serif" w:hAnsi="Liberation Serif"/>
          <w:sz w:val="28"/>
          <w:szCs w:val="28"/>
        </w:rPr>
        <w:t>«Навигатор»</w:t>
      </w:r>
      <w:r w:rsidRPr="00851556">
        <w:rPr>
          <w:rFonts w:ascii="Liberation Serif" w:hAnsi="Liberation Serif"/>
          <w:sz w:val="28"/>
          <w:szCs w:val="28"/>
        </w:rPr>
        <w:t>.</w:t>
      </w:r>
    </w:p>
    <w:p w14:paraId="676F0FBF" w14:textId="2DF78EA4" w:rsidR="00F05529" w:rsidRPr="00EB3ADF" w:rsidRDefault="00F05529" w:rsidP="00EB3ADF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EB3ADF">
        <w:rPr>
          <w:rFonts w:ascii="Liberation Serif" w:hAnsi="Liberation Serif"/>
          <w:sz w:val="28"/>
          <w:szCs w:val="28"/>
        </w:rPr>
        <w:t xml:space="preserve">Внесение изменений в сведения об исполнителе услуг, содержащиеся в ИС </w:t>
      </w:r>
      <w:r w:rsidR="00EB3ADF">
        <w:rPr>
          <w:rFonts w:ascii="Liberation Serif" w:hAnsi="Liberation Serif"/>
          <w:sz w:val="28"/>
          <w:szCs w:val="28"/>
        </w:rPr>
        <w:t>«Навигатор»</w:t>
      </w:r>
      <w:r w:rsidRPr="00EB3ADF">
        <w:rPr>
          <w:rFonts w:ascii="Liberation Serif" w:hAnsi="Liberation Serif"/>
          <w:sz w:val="28"/>
          <w:szCs w:val="28"/>
        </w:rPr>
        <w:t xml:space="preserve">, осуществляется оператором персонифицированного учета в течение трех рабочих дней со дня получения заявления от исполнителя услуг об изменении сведений об исполнителе услуг в порядке, установленном </w:t>
      </w:r>
      <w:hyperlink w:anchor="Par159" w:tooltip="22. Оператор персонифицированного учета в течение 5 рабочих дней с момента получения заявления исполнителя услуг о включении сведений об исполнителе услуг в ИС &quot;Навигатор&quot; (о восстановлении сведений об исполнителе услуг в ИС &quot;Навигатор&quot;) включает сведения об и" w:history="1">
        <w:r w:rsidRPr="00EB3ADF">
          <w:rPr>
            <w:rFonts w:ascii="Liberation Serif" w:hAnsi="Liberation Serif"/>
            <w:color w:val="0000FF"/>
            <w:sz w:val="28"/>
            <w:szCs w:val="28"/>
          </w:rPr>
          <w:t>пунктом 2</w:t>
        </w:r>
        <w:r w:rsidR="007D299A">
          <w:rPr>
            <w:rFonts w:ascii="Liberation Serif" w:hAnsi="Liberation Serif"/>
            <w:color w:val="0000FF"/>
            <w:sz w:val="28"/>
            <w:szCs w:val="28"/>
          </w:rPr>
          <w:t>2</w:t>
        </w:r>
      </w:hyperlink>
      <w:r w:rsidRPr="00EB3ADF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14:paraId="1F0AD5B3" w14:textId="07ABB138" w:rsidR="00E61FF0" w:rsidRPr="00645E35" w:rsidRDefault="00645E35" w:rsidP="00645E35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61FF0" w:rsidRPr="00645E35">
        <w:rPr>
          <w:rFonts w:ascii="Liberation Serif" w:hAnsi="Liberation Serif"/>
          <w:sz w:val="28"/>
          <w:szCs w:val="28"/>
        </w:rPr>
        <w:t xml:space="preserve">Основаниями для исключения сведений об исполнителе услуг из ИС </w:t>
      </w:r>
      <w:r>
        <w:rPr>
          <w:rFonts w:ascii="Liberation Serif" w:hAnsi="Liberation Serif"/>
          <w:sz w:val="28"/>
          <w:szCs w:val="28"/>
        </w:rPr>
        <w:t>«Навигатор»</w:t>
      </w:r>
      <w:r w:rsidR="00E61FF0" w:rsidRPr="00645E35">
        <w:rPr>
          <w:rFonts w:ascii="Liberation Serif" w:hAnsi="Liberation Serif"/>
          <w:sz w:val="28"/>
          <w:szCs w:val="28"/>
        </w:rPr>
        <w:t xml:space="preserve"> являются:</w:t>
      </w:r>
    </w:p>
    <w:p w14:paraId="27EF0DC8" w14:textId="37259BF5" w:rsidR="00E61FF0" w:rsidRPr="00FB63B8" w:rsidRDefault="00E61FF0" w:rsidP="00FB63B8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FB63B8">
        <w:rPr>
          <w:rFonts w:ascii="Liberation Serif" w:hAnsi="Liberation Serif"/>
          <w:sz w:val="28"/>
          <w:szCs w:val="28"/>
        </w:rPr>
        <w:t>прекращение деятельности исполнителя услуг (ликвидация, банкротство, реорганизация);</w:t>
      </w:r>
    </w:p>
    <w:p w14:paraId="3A4DD6EB" w14:textId="013D2630" w:rsidR="00E61FF0" w:rsidRPr="00FB63B8" w:rsidRDefault="00E61FF0" w:rsidP="00FB63B8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FB63B8">
        <w:rPr>
          <w:rFonts w:ascii="Liberation Serif" w:hAnsi="Liberation Serif"/>
          <w:sz w:val="28"/>
          <w:szCs w:val="28"/>
        </w:rPr>
        <w:t>утрата исполнителем услуг права на осуществление образовательной деятельности по реализации дополнительных общеобразовательных программ;</w:t>
      </w:r>
    </w:p>
    <w:p w14:paraId="39A95963" w14:textId="50AAFAA8" w:rsidR="00E61FF0" w:rsidRPr="0086140F" w:rsidRDefault="00E61FF0" w:rsidP="0086140F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86140F">
        <w:rPr>
          <w:rFonts w:ascii="Liberation Serif" w:hAnsi="Liberation Serif"/>
          <w:sz w:val="28"/>
          <w:szCs w:val="28"/>
        </w:rPr>
        <w:t xml:space="preserve">подача исполнителем услуг заявления об исключении из ИС </w:t>
      </w:r>
      <w:r w:rsidR="0086140F" w:rsidRPr="0086140F">
        <w:rPr>
          <w:rFonts w:ascii="Liberation Serif" w:hAnsi="Liberation Serif"/>
          <w:sz w:val="28"/>
          <w:szCs w:val="28"/>
        </w:rPr>
        <w:t>«Навигатор»</w:t>
      </w:r>
      <w:r w:rsidRPr="0086140F">
        <w:rPr>
          <w:rFonts w:ascii="Liberation Serif" w:hAnsi="Liberation Serif"/>
          <w:sz w:val="28"/>
          <w:szCs w:val="28"/>
        </w:rPr>
        <w:t xml:space="preserve"> сведений об исполнителе услуг в соответствии с </w:t>
      </w:r>
      <w:hyperlink w:anchor="Par173" w:tooltip="30. Исполнитель услуг вправе направить в адрес оператора персонифицированного учета заявление об исключении из ИС &quot;Навигатор&quot; сведений об исполнителе услуг (далее - заявление об исключении сведений) посредством ИС &quot;Навигатор&quot;." w:history="1">
        <w:r w:rsidRPr="0086140F">
          <w:rPr>
            <w:rFonts w:ascii="Liberation Serif" w:hAnsi="Liberation Serif"/>
            <w:color w:val="0000FF"/>
            <w:sz w:val="28"/>
            <w:szCs w:val="28"/>
          </w:rPr>
          <w:t>пунктом 3</w:t>
        </w:r>
        <w:r w:rsidR="007D299A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86140F">
        <w:rPr>
          <w:rFonts w:ascii="Liberation Serif" w:hAnsi="Liberation Serif"/>
          <w:sz w:val="28"/>
          <w:szCs w:val="28"/>
        </w:rPr>
        <w:t xml:space="preserve"> </w:t>
      </w:r>
      <w:r w:rsidR="00F42F80" w:rsidRPr="0086140F">
        <w:rPr>
          <w:rFonts w:ascii="Liberation Serif" w:hAnsi="Liberation Serif"/>
          <w:sz w:val="28"/>
          <w:szCs w:val="28"/>
        </w:rPr>
        <w:t>настоящего Положения</w:t>
      </w:r>
      <w:r w:rsidRPr="0086140F">
        <w:rPr>
          <w:rFonts w:ascii="Liberation Serif" w:hAnsi="Liberation Serif"/>
          <w:sz w:val="28"/>
          <w:szCs w:val="28"/>
        </w:rPr>
        <w:t>.</w:t>
      </w:r>
    </w:p>
    <w:p w14:paraId="7B948316" w14:textId="746B0230" w:rsidR="00F42F80" w:rsidRPr="009F3680" w:rsidRDefault="00F42F80" w:rsidP="009F3680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9F3680">
        <w:rPr>
          <w:rFonts w:ascii="Liberation Serif" w:hAnsi="Liberation Serif"/>
          <w:sz w:val="28"/>
          <w:szCs w:val="28"/>
        </w:rPr>
        <w:t xml:space="preserve">Исполнитель услуг вправе направить в адрес оператора персонифицированного учета заявление об исключении из ИС </w:t>
      </w:r>
      <w:r w:rsidR="009F3680">
        <w:rPr>
          <w:rFonts w:ascii="Liberation Serif" w:hAnsi="Liberation Serif"/>
          <w:sz w:val="28"/>
          <w:szCs w:val="28"/>
        </w:rPr>
        <w:t>«Навигатор»</w:t>
      </w:r>
      <w:r w:rsidRPr="009F3680">
        <w:rPr>
          <w:rFonts w:ascii="Liberation Serif" w:hAnsi="Liberation Serif"/>
          <w:sz w:val="28"/>
          <w:szCs w:val="28"/>
        </w:rPr>
        <w:t xml:space="preserve"> сведений об исполнителе услуг (далее - заявление об исключении сведений) посредством ИС </w:t>
      </w:r>
      <w:r w:rsidR="009F3680">
        <w:rPr>
          <w:rFonts w:ascii="Liberation Serif" w:hAnsi="Liberation Serif"/>
          <w:sz w:val="28"/>
          <w:szCs w:val="28"/>
        </w:rPr>
        <w:t>«Навигатор»</w:t>
      </w:r>
      <w:r w:rsidRPr="009F3680">
        <w:rPr>
          <w:rFonts w:ascii="Liberation Serif" w:hAnsi="Liberation Serif"/>
          <w:sz w:val="28"/>
          <w:szCs w:val="28"/>
        </w:rPr>
        <w:t>.</w:t>
      </w:r>
    </w:p>
    <w:p w14:paraId="63644EF1" w14:textId="0FE58EB9" w:rsidR="00F42F80" w:rsidRPr="00C9536A" w:rsidRDefault="00F42F80" w:rsidP="00C9536A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C9536A">
        <w:rPr>
          <w:rFonts w:ascii="Liberation Serif" w:hAnsi="Liberation Serif"/>
          <w:sz w:val="28"/>
          <w:szCs w:val="28"/>
        </w:rPr>
        <w:t xml:space="preserve">Оператор персонифицированного учета в течение 3 рабочих дней со дня получения заявления об исключении сведений, указанного в </w:t>
      </w:r>
      <w:hyperlink w:anchor="Par173" w:tooltip="30. Исполнитель услуг вправе направить в адрес оператора персонифицированного учета заявление об исключении из ИС &quot;Навигатор&quot; сведений об исполнителе услуг (далее - заявление об исключении сведений) посредством ИС &quot;Навигатор&quot;." w:history="1">
        <w:r w:rsidRPr="00C9536A">
          <w:rPr>
            <w:rFonts w:ascii="Liberation Serif" w:hAnsi="Liberation Serif"/>
            <w:color w:val="0000FF"/>
            <w:sz w:val="28"/>
            <w:szCs w:val="28"/>
          </w:rPr>
          <w:t>пункте 3</w:t>
        </w:r>
        <w:r w:rsidR="00F57136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C9536A">
        <w:rPr>
          <w:rFonts w:ascii="Liberation Serif" w:hAnsi="Liberation Serif"/>
          <w:sz w:val="28"/>
          <w:szCs w:val="28"/>
        </w:rPr>
        <w:t xml:space="preserve"> настоящего Положения, направляет исполнителю услуг уведомление об исключении сведений (за исключением случаев, предусмотренных в </w:t>
      </w:r>
      <w:hyperlink w:anchor="Par175" w:tooltip="32. Сведения об исполнителе услуг, включенные в ИС &quot;Навигатор&quot;, не могут быть исключены из него в случае, если на момент подачи исполнителем услуг оператору персонифицированного учета заявления об исключении сведений у исполнителя услуг имеются заключенные и д" w:history="1">
        <w:r w:rsidRPr="00C9536A">
          <w:rPr>
            <w:rFonts w:ascii="Liberation Serif" w:hAnsi="Liberation Serif"/>
            <w:color w:val="0000FF"/>
            <w:sz w:val="28"/>
            <w:szCs w:val="28"/>
          </w:rPr>
          <w:t>пункте 3</w:t>
        </w:r>
        <w:r w:rsidR="00F57136">
          <w:rPr>
            <w:rFonts w:ascii="Liberation Serif" w:hAnsi="Liberation Serif"/>
            <w:color w:val="0000FF"/>
            <w:sz w:val="28"/>
            <w:szCs w:val="28"/>
          </w:rPr>
          <w:t>2</w:t>
        </w:r>
      </w:hyperlink>
      <w:r w:rsidRPr="00C9536A">
        <w:rPr>
          <w:rFonts w:ascii="Liberation Serif" w:hAnsi="Liberation Serif"/>
          <w:sz w:val="28"/>
          <w:szCs w:val="28"/>
        </w:rPr>
        <w:t xml:space="preserve"> настоящего Положения).</w:t>
      </w:r>
    </w:p>
    <w:p w14:paraId="2A35236C" w14:textId="07465AC3" w:rsidR="00F42F80" w:rsidRPr="00C9536A" w:rsidRDefault="00F42F80" w:rsidP="00C9536A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C9536A">
        <w:rPr>
          <w:rFonts w:ascii="Liberation Serif" w:hAnsi="Liberation Serif"/>
          <w:sz w:val="28"/>
          <w:szCs w:val="28"/>
        </w:rPr>
        <w:t xml:space="preserve">Сведения об исполнителе услуг, включенные в ИС </w:t>
      </w:r>
      <w:r w:rsidR="00C9536A">
        <w:rPr>
          <w:rFonts w:ascii="Liberation Serif" w:hAnsi="Liberation Serif"/>
          <w:sz w:val="28"/>
          <w:szCs w:val="28"/>
        </w:rPr>
        <w:t>«Навигатор»</w:t>
      </w:r>
      <w:r w:rsidRPr="00C9536A">
        <w:rPr>
          <w:rFonts w:ascii="Liberation Serif" w:hAnsi="Liberation Serif"/>
          <w:sz w:val="28"/>
          <w:szCs w:val="28"/>
        </w:rPr>
        <w:t>, не могут быть исключены из него в случае, если на момент подачи исполнителем услуг оператору персонифицированного учета заявления об исключении сведений у исполнителя услуг имеются заключенные и действующие договоры об образовании, для оплаты образовательных услуг по которым используются социальные сертификаты.</w:t>
      </w:r>
    </w:p>
    <w:p w14:paraId="4BCF05DF" w14:textId="15B62645" w:rsidR="00886C61" w:rsidRPr="00C9536A" w:rsidRDefault="00886C61" w:rsidP="00C9536A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C9536A">
        <w:rPr>
          <w:rFonts w:ascii="Liberation Serif" w:hAnsi="Liberation Serif"/>
          <w:sz w:val="28"/>
          <w:szCs w:val="28"/>
        </w:rPr>
        <w:lastRenderedPageBreak/>
        <w:t>Для исполнителя услуг приостанавливается возможность осуществления зачисления детей для оказания услуг дополнительного образования (за исключением случае</w:t>
      </w:r>
      <w:r w:rsidR="00863AA2">
        <w:rPr>
          <w:rFonts w:ascii="Liberation Serif" w:hAnsi="Liberation Serif"/>
          <w:sz w:val="28"/>
          <w:szCs w:val="28"/>
        </w:rPr>
        <w:t>в</w:t>
      </w:r>
      <w:r w:rsidRPr="00C9536A">
        <w:rPr>
          <w:rFonts w:ascii="Liberation Serif" w:hAnsi="Liberation Serif"/>
          <w:sz w:val="28"/>
          <w:szCs w:val="28"/>
        </w:rPr>
        <w:t xml:space="preserve"> оказания образовательных услуг в соответствии с социальными сертификатами) в следующих случаях:</w:t>
      </w:r>
    </w:p>
    <w:p w14:paraId="4EDDF16E" w14:textId="341E5C32" w:rsidR="00886C61" w:rsidRPr="00863AA2" w:rsidRDefault="00886C61" w:rsidP="00863AA2">
      <w:pPr>
        <w:pStyle w:val="a9"/>
        <w:numPr>
          <w:ilvl w:val="1"/>
          <w:numId w:val="16"/>
        </w:numPr>
        <w:tabs>
          <w:tab w:val="left" w:pos="0"/>
        </w:tabs>
        <w:ind w:hanging="291"/>
        <w:rPr>
          <w:rFonts w:ascii="Liberation Serif" w:hAnsi="Liberation Serif" w:cs="Times New Roman"/>
          <w:sz w:val="28"/>
          <w:szCs w:val="28"/>
        </w:rPr>
      </w:pPr>
      <w:r w:rsidRPr="00863AA2">
        <w:rPr>
          <w:rFonts w:ascii="Liberation Serif" w:hAnsi="Liberation Serif"/>
          <w:sz w:val="28"/>
          <w:szCs w:val="28"/>
        </w:rPr>
        <w:t>нарушение исполнителем услуг настоящего Положения;</w:t>
      </w:r>
    </w:p>
    <w:p w14:paraId="56B73E7E" w14:textId="2FCBFF7D" w:rsidR="00886C61" w:rsidRPr="00246FF7" w:rsidRDefault="00886C61" w:rsidP="00246FF7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proofErr w:type="spellStart"/>
      <w:r w:rsidRPr="00246FF7">
        <w:rPr>
          <w:rFonts w:ascii="Liberation Serif" w:hAnsi="Liberation Serif"/>
          <w:sz w:val="28"/>
          <w:szCs w:val="28"/>
        </w:rPr>
        <w:t>неустранение</w:t>
      </w:r>
      <w:proofErr w:type="spellEnd"/>
      <w:r w:rsidRPr="00246FF7">
        <w:rPr>
          <w:rFonts w:ascii="Liberation Serif" w:hAnsi="Liberation Serif"/>
          <w:sz w:val="28"/>
          <w:szCs w:val="28"/>
        </w:rPr>
        <w:t xml:space="preserve"> исполнителем услуг нарушений требований законодательства Российской Федерации к деятельности исполнителя услуг, выявленных при осуществлении уполномоченными на то органами государственного контроля (надзора) реализации дополнительных общеобразовательных программ.</w:t>
      </w:r>
    </w:p>
    <w:p w14:paraId="133960AA" w14:textId="5BC9AF70" w:rsidR="00886C61" w:rsidRPr="001C193F" w:rsidRDefault="00886C61" w:rsidP="001C193F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193F">
        <w:rPr>
          <w:rFonts w:ascii="Liberation Serif" w:hAnsi="Liberation Serif"/>
          <w:sz w:val="28"/>
          <w:szCs w:val="28"/>
        </w:rPr>
        <w:t xml:space="preserve">Формы заявлений, указанных в </w:t>
      </w:r>
      <w:hyperlink w:anchor="Par145" w:tooltip="20. Основанием для включения сведений об исполнителе услуг в ИС &quot;Навигатор&quot; (для восстановления сведений об исполнителе услуг в ИС &quot;Навигатор&quot;) является соответствующее заявление, поданное исполнителем услуг оператору персонифицированного учета посредством ИС " w:history="1">
        <w:r w:rsidRPr="001C193F">
          <w:rPr>
            <w:rFonts w:ascii="Liberation Serif" w:hAnsi="Liberation Serif"/>
            <w:color w:val="0000FF"/>
            <w:sz w:val="28"/>
            <w:szCs w:val="28"/>
          </w:rPr>
          <w:t>пунктах 2</w:t>
        </w:r>
        <w:r w:rsidR="00F57136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1C193F">
        <w:rPr>
          <w:rFonts w:ascii="Liberation Serif" w:hAnsi="Liberation Serif"/>
          <w:sz w:val="28"/>
          <w:szCs w:val="28"/>
        </w:rPr>
        <w:t xml:space="preserve">, </w:t>
      </w:r>
      <w:hyperlink w:anchor="Par167" w:tooltip="27. В случае изменения сведений об исполнителе услуг, указанных в подпунктах 5 - 12 части первой пункта 19 настоящих правил, исполнитель услуг в течение трех рабочих дней с даты вступления таких изменений направляет оператору персонифицированного учета заявлен" w:history="1">
        <w:r w:rsidRPr="001C193F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F57136">
          <w:rPr>
            <w:rFonts w:ascii="Liberation Serif" w:hAnsi="Liberation Serif"/>
            <w:color w:val="0000FF"/>
            <w:sz w:val="28"/>
            <w:szCs w:val="28"/>
          </w:rPr>
          <w:t>7</w:t>
        </w:r>
      </w:hyperlink>
      <w:r w:rsidRPr="001C193F">
        <w:rPr>
          <w:rFonts w:ascii="Liberation Serif" w:hAnsi="Liberation Serif"/>
          <w:sz w:val="28"/>
          <w:szCs w:val="28"/>
        </w:rPr>
        <w:t xml:space="preserve"> и </w:t>
      </w:r>
      <w:hyperlink w:anchor="Par173" w:tooltip="30. Исполнитель услуг вправе направить в адрес оператора персонифицированного учета заявление об исключении из ИС &quot;Навигатор&quot; сведений об исполнителе услуг (далее - заявление об исключении сведений) посредством ИС &quot;Навигатор&quot;." w:history="1">
        <w:r w:rsidRPr="001C193F">
          <w:rPr>
            <w:rFonts w:ascii="Liberation Serif" w:hAnsi="Liberation Serif"/>
            <w:color w:val="0000FF"/>
            <w:sz w:val="28"/>
            <w:szCs w:val="28"/>
          </w:rPr>
          <w:t>3</w:t>
        </w:r>
        <w:r w:rsidR="00F57136">
          <w:rPr>
            <w:rFonts w:ascii="Liberation Serif" w:hAnsi="Liberation Serif"/>
            <w:color w:val="0000FF"/>
            <w:sz w:val="28"/>
            <w:szCs w:val="28"/>
          </w:rPr>
          <w:t>0</w:t>
        </w:r>
      </w:hyperlink>
      <w:r w:rsidRPr="001C193F">
        <w:rPr>
          <w:rFonts w:ascii="Liberation Serif" w:hAnsi="Liberation Serif"/>
          <w:sz w:val="28"/>
          <w:szCs w:val="28"/>
        </w:rPr>
        <w:t xml:space="preserve"> настоящего Положения, устанавливаются оператором персонифицированного учета детей.</w:t>
      </w:r>
    </w:p>
    <w:p w14:paraId="244D6817" w14:textId="47983D29" w:rsidR="00886C61" w:rsidRPr="00507950" w:rsidRDefault="007D25F1" w:rsidP="00507950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07950">
        <w:rPr>
          <w:rFonts w:ascii="Liberation Serif" w:hAnsi="Liberation Serif"/>
          <w:sz w:val="28"/>
          <w:szCs w:val="28"/>
        </w:rPr>
        <w:t xml:space="preserve">Внесение в ИС </w:t>
      </w:r>
      <w:r w:rsidR="00507950">
        <w:rPr>
          <w:rFonts w:ascii="Liberation Serif" w:hAnsi="Liberation Serif"/>
          <w:sz w:val="28"/>
          <w:szCs w:val="28"/>
        </w:rPr>
        <w:t>«Навигатор»</w:t>
      </w:r>
      <w:r w:rsidR="00886C61" w:rsidRPr="00507950">
        <w:rPr>
          <w:rFonts w:ascii="Liberation Serif" w:hAnsi="Liberation Serif"/>
          <w:sz w:val="28"/>
          <w:szCs w:val="28"/>
        </w:rPr>
        <w:t xml:space="preserve"> сведений о включении исполнителя услуг в реестр исполнителей осуществляется в порядке, установленном актами, указанными в части 2 статьи 19 Федерального закона от 13 июля 2020 года </w:t>
      </w:r>
      <w:r w:rsidRPr="00507950">
        <w:rPr>
          <w:rFonts w:ascii="Liberation Serif" w:hAnsi="Liberation Serif"/>
          <w:sz w:val="28"/>
          <w:szCs w:val="28"/>
        </w:rPr>
        <w:t xml:space="preserve">          № </w:t>
      </w:r>
      <w:r w:rsidR="00886C61" w:rsidRPr="00507950">
        <w:rPr>
          <w:rFonts w:ascii="Liberation Serif" w:hAnsi="Liberation Serif"/>
          <w:sz w:val="28"/>
          <w:szCs w:val="28"/>
        </w:rPr>
        <w:t>189-ФЗ.</w:t>
      </w:r>
    </w:p>
    <w:p w14:paraId="266B7EB7" w14:textId="77777777" w:rsidR="00C12B7C" w:rsidRPr="001C283D" w:rsidRDefault="00C12B7C" w:rsidP="00C12B7C">
      <w:pPr>
        <w:tabs>
          <w:tab w:val="left" w:pos="0"/>
        </w:tabs>
        <w:ind w:left="709"/>
        <w:rPr>
          <w:rFonts w:ascii="Liberation Serif" w:hAnsi="Liberation Serif" w:cs="Times New Roman"/>
          <w:sz w:val="28"/>
          <w:szCs w:val="28"/>
        </w:rPr>
      </w:pPr>
    </w:p>
    <w:p w14:paraId="02EC268F" w14:textId="77777777" w:rsidR="008D4A2E" w:rsidRDefault="00C12B7C" w:rsidP="008D4A2E">
      <w:pPr>
        <w:pStyle w:val="1"/>
        <w:tabs>
          <w:tab w:val="left" w:pos="142"/>
        </w:tabs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Глава 4. </w:t>
      </w:r>
      <w:r w:rsidRPr="001C283D">
        <w:rPr>
          <w:rFonts w:ascii="Liberation Serif" w:hAnsi="Liberation Serif" w:cs="Times New Roman"/>
          <w:color w:val="auto"/>
          <w:sz w:val="28"/>
          <w:szCs w:val="28"/>
        </w:rPr>
        <w:t xml:space="preserve">Порядок </w:t>
      </w:r>
      <w:r w:rsidR="008D4A2E">
        <w:rPr>
          <w:rFonts w:ascii="Liberation Serif" w:hAnsi="Liberation Serif" w:cs="Times New Roman"/>
          <w:color w:val="auto"/>
          <w:sz w:val="28"/>
          <w:szCs w:val="28"/>
        </w:rPr>
        <w:t xml:space="preserve">включения в ИС «Навигатор» сведений </w:t>
      </w:r>
    </w:p>
    <w:p w14:paraId="3DEE1A1A" w14:textId="77777777" w:rsidR="007D25F1" w:rsidRDefault="008D4A2E" w:rsidP="008D4A2E">
      <w:pPr>
        <w:pStyle w:val="1"/>
        <w:tabs>
          <w:tab w:val="left" w:pos="142"/>
        </w:tabs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о дополнительных общеобразовательных программах, </w:t>
      </w:r>
    </w:p>
    <w:p w14:paraId="04E8E9B5" w14:textId="28C23814" w:rsidR="00C12B7C" w:rsidRDefault="008D4A2E" w:rsidP="008D4A2E">
      <w:pPr>
        <w:pStyle w:val="1"/>
        <w:tabs>
          <w:tab w:val="left" w:pos="142"/>
        </w:tabs>
        <w:spacing w:before="0" w:after="0"/>
        <w:rPr>
          <w:rFonts w:ascii="Liberation Serif" w:hAnsi="Liberation Serif" w:cs="Times New Roman"/>
          <w:b w:val="0"/>
          <w:bCs w:val="0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реализуемых исполнителями услуг</w:t>
      </w:r>
    </w:p>
    <w:p w14:paraId="765A7335" w14:textId="77777777" w:rsidR="00C12B7C" w:rsidRPr="00EB0158" w:rsidRDefault="00C12B7C" w:rsidP="00C12B7C"/>
    <w:p w14:paraId="0702A9C6" w14:textId="08A6FC95" w:rsidR="00C12B7C" w:rsidRPr="00507950" w:rsidRDefault="00C33FAE" w:rsidP="00507950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07950">
        <w:rPr>
          <w:rFonts w:ascii="Liberation Serif" w:hAnsi="Liberation Serif"/>
          <w:sz w:val="28"/>
          <w:szCs w:val="28"/>
        </w:rPr>
        <w:t xml:space="preserve">В целях обеспечения вариативности и доступности дополнительного образования и учета дополнительных общеобразовательных программ оператором персонифицированного учета обеспечивается размещение в ИС </w:t>
      </w:r>
      <w:r w:rsidR="00507950">
        <w:rPr>
          <w:rFonts w:ascii="Liberation Serif" w:hAnsi="Liberation Serif"/>
          <w:sz w:val="28"/>
          <w:szCs w:val="28"/>
        </w:rPr>
        <w:t xml:space="preserve">«Навигатор» </w:t>
      </w:r>
      <w:r w:rsidRPr="00507950">
        <w:rPr>
          <w:rFonts w:ascii="Liberation Serif" w:hAnsi="Liberation Serif"/>
          <w:sz w:val="28"/>
          <w:szCs w:val="28"/>
        </w:rPr>
        <w:t>сведений о:</w:t>
      </w:r>
    </w:p>
    <w:p w14:paraId="410463C6" w14:textId="5AA82C2E" w:rsidR="00C33FAE" w:rsidRPr="005B6ADE" w:rsidRDefault="00C33FAE" w:rsidP="005B6ADE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5B6ADE">
        <w:rPr>
          <w:rFonts w:ascii="Liberation Serif" w:hAnsi="Liberation Serif"/>
          <w:sz w:val="28"/>
          <w:szCs w:val="28"/>
        </w:rPr>
        <w:t>дополнительных общеобразовательных программах, реализация которых осуществляется государственными (муниципальными) организациями в соответствии с утвержденным им государственным (муниципальным) заданием на оказание государственных (муниципальных) услуг, включая:</w:t>
      </w:r>
    </w:p>
    <w:p w14:paraId="402DC1B8" w14:textId="78F3B06D" w:rsidR="00C33FAE" w:rsidRPr="00664FF3" w:rsidRDefault="00C33FAE" w:rsidP="00C33FAE">
      <w:pPr>
        <w:tabs>
          <w:tab w:val="left" w:pos="0"/>
        </w:tabs>
        <w:ind w:left="709" w:firstLine="0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дополнительные предпрофессиональные образовательные программы;</w:t>
      </w:r>
    </w:p>
    <w:p w14:paraId="37C44B0C" w14:textId="5569FD9D" w:rsidR="00C33FAE" w:rsidRPr="001325B7" w:rsidRDefault="00C33FAE" w:rsidP="00C33FAE">
      <w:pPr>
        <w:tabs>
          <w:tab w:val="left" w:pos="0"/>
        </w:tabs>
        <w:ind w:firstLine="709"/>
        <w:rPr>
          <w:rFonts w:ascii="Liberation Serif" w:hAnsi="Liberation Serif"/>
          <w:sz w:val="28"/>
          <w:szCs w:val="28"/>
        </w:rPr>
      </w:pPr>
      <w:r w:rsidRPr="001325B7">
        <w:rPr>
          <w:rFonts w:ascii="Liberation Serif" w:hAnsi="Liberation Serif"/>
          <w:sz w:val="28"/>
          <w:szCs w:val="28"/>
        </w:rPr>
        <w:t xml:space="preserve">дополнительные общеразвивающие программы, признанные важными для социально-экономического развития </w:t>
      </w:r>
      <w:r w:rsidR="00DC0995" w:rsidRPr="001325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1325B7">
        <w:rPr>
          <w:rFonts w:ascii="Liberation Serif" w:hAnsi="Liberation Serif"/>
          <w:sz w:val="28"/>
          <w:szCs w:val="28"/>
        </w:rPr>
        <w:t xml:space="preserve"> и реализуемые за счет средств бюджет</w:t>
      </w:r>
      <w:r w:rsidR="00DC0995" w:rsidRPr="001325B7">
        <w:rPr>
          <w:rFonts w:ascii="Liberation Serif" w:hAnsi="Liberation Serif"/>
          <w:sz w:val="28"/>
          <w:szCs w:val="28"/>
        </w:rPr>
        <w:t>а</w:t>
      </w:r>
      <w:r w:rsidRPr="001325B7">
        <w:rPr>
          <w:rFonts w:ascii="Liberation Serif" w:hAnsi="Liberation Serif"/>
          <w:sz w:val="28"/>
          <w:szCs w:val="28"/>
        </w:rPr>
        <w:t xml:space="preserve"> </w:t>
      </w:r>
      <w:r w:rsidR="00DC0995" w:rsidRPr="001325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1325B7">
        <w:rPr>
          <w:rFonts w:ascii="Liberation Serif" w:hAnsi="Liberation Serif"/>
          <w:sz w:val="28"/>
          <w:szCs w:val="28"/>
        </w:rPr>
        <w:t xml:space="preserve"> в рамках муниципального задания, дополнительные общеобразовательные общеразвивающие программы, признанные важными для социально-экономического развития Свердловской области и реализуемые за счет средств областного бюджета;</w:t>
      </w:r>
    </w:p>
    <w:p w14:paraId="2D87AF12" w14:textId="45769255" w:rsidR="00C33FAE" w:rsidRPr="00DC0995" w:rsidRDefault="00C33FAE" w:rsidP="00DC0995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0995">
        <w:rPr>
          <w:rFonts w:ascii="Liberation Serif" w:hAnsi="Liberation Serif"/>
          <w:sz w:val="28"/>
          <w:szCs w:val="28"/>
        </w:rPr>
        <w:t>дополнительных общеобразовательных программах, реализация которых осуществляется исполнителями услуг, не являющимися государственными (муниципальными) организациями;</w:t>
      </w:r>
    </w:p>
    <w:p w14:paraId="3B9F9ACB" w14:textId="09BC3087" w:rsidR="00C33FAE" w:rsidRPr="00DC0995" w:rsidRDefault="00C33FAE" w:rsidP="00DC0995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0995">
        <w:rPr>
          <w:rFonts w:ascii="Liberation Serif" w:hAnsi="Liberation Serif"/>
          <w:sz w:val="28"/>
          <w:szCs w:val="28"/>
        </w:rPr>
        <w:t>дополнительных общеразвивающих программах, реализация которых осуществляется в соответствии с социальным сертификатом.</w:t>
      </w:r>
    </w:p>
    <w:p w14:paraId="53492279" w14:textId="339AF350" w:rsidR="00752B59" w:rsidRPr="00DC0995" w:rsidRDefault="00752B59" w:rsidP="00DC0995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DC0995">
        <w:rPr>
          <w:rFonts w:ascii="Liberation Serif" w:hAnsi="Liberation Serif"/>
          <w:sz w:val="28"/>
          <w:szCs w:val="28"/>
        </w:rPr>
        <w:t xml:space="preserve">В случаях, предусмотренных </w:t>
      </w:r>
      <w:hyperlink w:anchor="Par187" w:tooltip="1) дополнительных общеобразовательных программах, реализация которых осуществляется государственными (муниципальными) организациями в соответствии с утвержденным им государственным (муниципальным) заданием на оказание государственных (муниципальных) услуг, вкл" w:history="1">
        <w:r w:rsidRPr="00DC0995">
          <w:rPr>
            <w:rFonts w:ascii="Liberation Serif" w:hAnsi="Liberation Serif"/>
            <w:color w:val="0000FF"/>
            <w:sz w:val="28"/>
            <w:szCs w:val="28"/>
          </w:rPr>
          <w:t xml:space="preserve">подпунктами </w:t>
        </w:r>
        <w:r w:rsidR="00B65FE3">
          <w:rPr>
            <w:rFonts w:ascii="Liberation Serif" w:hAnsi="Liberation Serif"/>
            <w:color w:val="0000FF"/>
            <w:sz w:val="28"/>
            <w:szCs w:val="28"/>
          </w:rPr>
          <w:t>3</w:t>
        </w:r>
        <w:r w:rsidR="00E96776">
          <w:rPr>
            <w:rFonts w:ascii="Liberation Serif" w:hAnsi="Liberation Serif"/>
            <w:color w:val="0000FF"/>
            <w:sz w:val="28"/>
            <w:szCs w:val="28"/>
          </w:rPr>
          <w:t>6</w:t>
        </w:r>
        <w:r w:rsidR="00B65FE3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DC0995">
          <w:rPr>
            <w:rFonts w:ascii="Liberation Serif" w:hAnsi="Liberation Serif"/>
            <w:color w:val="0000FF"/>
            <w:sz w:val="28"/>
            <w:szCs w:val="28"/>
          </w:rPr>
          <w:t>1</w:t>
        </w:r>
      </w:hyperlink>
      <w:r w:rsidR="00B65FE3">
        <w:rPr>
          <w:rFonts w:ascii="Liberation Serif" w:hAnsi="Liberation Serif"/>
          <w:sz w:val="28"/>
          <w:szCs w:val="28"/>
        </w:rPr>
        <w:t>.</w:t>
      </w:r>
      <w:r w:rsidRPr="00DC0995">
        <w:rPr>
          <w:rFonts w:ascii="Liberation Serif" w:hAnsi="Liberation Serif"/>
          <w:sz w:val="28"/>
          <w:szCs w:val="28"/>
        </w:rPr>
        <w:t xml:space="preserve">, </w:t>
      </w:r>
      <w:r w:rsidR="00B65FE3" w:rsidRPr="00B65FE3">
        <w:rPr>
          <w:rFonts w:ascii="Liberation Serif" w:hAnsi="Liberation Serif"/>
          <w:color w:val="0000FF"/>
          <w:sz w:val="28"/>
          <w:szCs w:val="28"/>
        </w:rPr>
        <w:t>3</w:t>
      </w:r>
      <w:r w:rsidR="00E96776">
        <w:rPr>
          <w:rFonts w:ascii="Liberation Serif" w:hAnsi="Liberation Serif"/>
          <w:color w:val="0000FF"/>
          <w:sz w:val="28"/>
          <w:szCs w:val="28"/>
        </w:rPr>
        <w:t>6</w:t>
      </w:r>
      <w:r w:rsidR="00B65FE3" w:rsidRPr="00B65FE3">
        <w:rPr>
          <w:rFonts w:ascii="Liberation Serif" w:hAnsi="Liberation Serif"/>
          <w:color w:val="0000FF"/>
          <w:sz w:val="28"/>
          <w:szCs w:val="28"/>
        </w:rPr>
        <w:t>.</w:t>
      </w:r>
      <w:hyperlink w:anchor="Par190" w:tooltip="2) дополнительных общеобразовательных программах, реализация которых осуществляется исполнителями услуг, не являющимися государственными (муниципальными) организациями;" w:history="1">
        <w:r w:rsidRPr="00DC0995">
          <w:rPr>
            <w:rFonts w:ascii="Liberation Serif" w:hAnsi="Liberation Serif"/>
            <w:color w:val="0000FF"/>
            <w:sz w:val="28"/>
            <w:szCs w:val="28"/>
          </w:rPr>
          <w:t>2</w:t>
        </w:r>
        <w:r w:rsidR="00B65FE3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DC0995">
          <w:rPr>
            <w:rFonts w:ascii="Liberation Serif" w:hAnsi="Liberation Serif"/>
            <w:color w:val="0000FF"/>
            <w:sz w:val="28"/>
            <w:szCs w:val="28"/>
          </w:rPr>
          <w:t xml:space="preserve"> пункта 3</w:t>
        </w:r>
        <w:r w:rsidR="00E96776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DC0995">
        <w:rPr>
          <w:rFonts w:ascii="Liberation Serif" w:hAnsi="Liberation Serif"/>
          <w:sz w:val="28"/>
          <w:szCs w:val="28"/>
        </w:rPr>
        <w:t xml:space="preserve"> настоящего Положения, в ИС </w:t>
      </w:r>
      <w:r w:rsidR="00DC0995">
        <w:rPr>
          <w:rFonts w:ascii="Liberation Serif" w:hAnsi="Liberation Serif"/>
          <w:sz w:val="28"/>
          <w:szCs w:val="28"/>
        </w:rPr>
        <w:t>«Навигатор»</w:t>
      </w:r>
      <w:r w:rsidRPr="00DC0995">
        <w:rPr>
          <w:rFonts w:ascii="Liberation Serif" w:hAnsi="Liberation Serif"/>
          <w:sz w:val="28"/>
          <w:szCs w:val="28"/>
        </w:rPr>
        <w:t xml:space="preserve"> подлежат включению следующие </w:t>
      </w:r>
      <w:r w:rsidRPr="00DC0995">
        <w:rPr>
          <w:rFonts w:ascii="Liberation Serif" w:hAnsi="Liberation Serif"/>
          <w:sz w:val="28"/>
          <w:szCs w:val="28"/>
        </w:rPr>
        <w:lastRenderedPageBreak/>
        <w:t>сведения:</w:t>
      </w:r>
    </w:p>
    <w:p w14:paraId="5A80D68D" w14:textId="7B8E9A98" w:rsidR="00752B59" w:rsidRPr="00B65FE3" w:rsidRDefault="00752B59" w:rsidP="00B65FE3">
      <w:pPr>
        <w:pStyle w:val="a9"/>
        <w:numPr>
          <w:ilvl w:val="1"/>
          <w:numId w:val="16"/>
        </w:numPr>
        <w:tabs>
          <w:tab w:val="left" w:pos="0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B65FE3">
        <w:rPr>
          <w:rFonts w:ascii="Liberation Serif" w:hAnsi="Liberation Serif"/>
          <w:sz w:val="28"/>
          <w:szCs w:val="28"/>
        </w:rPr>
        <w:t xml:space="preserve">идентификатор (номер) дополнительной общеобразовательной программы, определяемый оператором персонифицированного учета в виде порядкового номера записи об образовательной программе в ИС </w:t>
      </w:r>
      <w:r w:rsidR="00B65FE3">
        <w:rPr>
          <w:rFonts w:ascii="Liberation Serif" w:hAnsi="Liberation Serif"/>
          <w:sz w:val="28"/>
          <w:szCs w:val="28"/>
        </w:rPr>
        <w:t>«Навигатор»</w:t>
      </w:r>
      <w:r w:rsidRPr="00B65FE3">
        <w:rPr>
          <w:rFonts w:ascii="Liberation Serif" w:hAnsi="Liberation Serif"/>
          <w:sz w:val="28"/>
          <w:szCs w:val="28"/>
        </w:rPr>
        <w:t>;</w:t>
      </w:r>
    </w:p>
    <w:p w14:paraId="3D600FBA" w14:textId="592371FE" w:rsidR="0039578E" w:rsidRPr="00664FF3" w:rsidRDefault="0039578E" w:rsidP="006B26ED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идентификатор (номер) исполнителя услуг, реализующего дополнительную общеобразовательную программу, определяемый оператором персонифицированного учета;</w:t>
      </w:r>
    </w:p>
    <w:p w14:paraId="3A48D193" w14:textId="35A5211F" w:rsidR="0039578E" w:rsidRPr="00664FF3" w:rsidRDefault="0039578E" w:rsidP="006B26ED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возможность зачисления потребителя для прохождения обучения по дополнительной общеобразовательной программе, устанавливаемая оператором персонифицированного учета в связи с получением уведомления исполнителя услуг о завершении (об открытии) набора на указанную дополнительную общеобразовательную программу, направляемого в соответствии с настоящим Положением;</w:t>
      </w:r>
    </w:p>
    <w:p w14:paraId="157FAF67" w14:textId="3E41CBA7" w:rsidR="0039578E" w:rsidRPr="00664FF3" w:rsidRDefault="0039578E" w:rsidP="00D54FBC">
      <w:pPr>
        <w:pStyle w:val="ConsPlusNormal"/>
        <w:numPr>
          <w:ilvl w:val="1"/>
          <w:numId w:val="16"/>
        </w:numPr>
        <w:ind w:hanging="291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наименование дополнительной общеобразовательной программы;</w:t>
      </w:r>
    </w:p>
    <w:p w14:paraId="1089B495" w14:textId="4B7B94EF" w:rsidR="0039578E" w:rsidRPr="00664FF3" w:rsidRDefault="0039578E" w:rsidP="00D54FBC">
      <w:pPr>
        <w:pStyle w:val="ConsPlusNormal"/>
        <w:numPr>
          <w:ilvl w:val="1"/>
          <w:numId w:val="16"/>
        </w:numPr>
        <w:ind w:hanging="291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направленность дополнительной общеобразовательной программы;</w:t>
      </w:r>
    </w:p>
    <w:p w14:paraId="6EBED804" w14:textId="32DFBF2C" w:rsidR="008A73F1" w:rsidRPr="00664FF3" w:rsidRDefault="008A73F1" w:rsidP="00D54FBC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 xml:space="preserve">место реализации дополнительной общеобразовательной </w:t>
      </w:r>
      <w:r w:rsidRPr="0096435A">
        <w:rPr>
          <w:rFonts w:ascii="Liberation Serif" w:hAnsi="Liberation Serif"/>
          <w:sz w:val="28"/>
          <w:szCs w:val="28"/>
        </w:rPr>
        <w:t xml:space="preserve">программы </w:t>
      </w:r>
      <w:r w:rsidR="0096435A" w:rsidRPr="0096435A">
        <w:rPr>
          <w:rFonts w:ascii="Liberation Serif" w:hAnsi="Liberation Serif"/>
          <w:sz w:val="28"/>
          <w:szCs w:val="28"/>
        </w:rPr>
        <w:t>на территории Артемовского городского округа;</w:t>
      </w:r>
      <w:r w:rsidRPr="00664FF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p w14:paraId="3CC0ADC2" w14:textId="3BEC0FCF" w:rsidR="008A73F1" w:rsidRPr="00664FF3" w:rsidRDefault="008A73F1" w:rsidP="00C03876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цели, задачи и ожидаемые результаты реализации дополнительной общеобразовательной программы;</w:t>
      </w:r>
    </w:p>
    <w:p w14:paraId="28384FA6" w14:textId="1FA7755C" w:rsidR="008A73F1" w:rsidRPr="00664FF3" w:rsidRDefault="008A73F1" w:rsidP="004953B3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форма обучения по дополнительной общеобразовательной программе и используемые образовательные технологии;</w:t>
      </w:r>
    </w:p>
    <w:p w14:paraId="4469813B" w14:textId="0A8F87DA" w:rsidR="008A73F1" w:rsidRPr="00664FF3" w:rsidRDefault="003D7F20" w:rsidP="00D151F2">
      <w:pPr>
        <w:pStyle w:val="ConsPlusNormal"/>
        <w:numPr>
          <w:ilvl w:val="1"/>
          <w:numId w:val="16"/>
        </w:numPr>
        <w:ind w:hanging="291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>описание дополнительной общеобразовательной программы;</w:t>
      </w:r>
    </w:p>
    <w:p w14:paraId="17B95364" w14:textId="40932809" w:rsidR="003D7F20" w:rsidRPr="00664FF3" w:rsidRDefault="00907D54" w:rsidP="00D151F2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возрастная категория обучающихся по дополнительной общеобразовательной программе;</w:t>
      </w:r>
    </w:p>
    <w:p w14:paraId="2DE1D0B0" w14:textId="7622A6B7" w:rsidR="003D7F20" w:rsidRPr="00664FF3" w:rsidRDefault="000F7872" w:rsidP="00907D54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категория(и) состояния здоровья обучающихся (включая указание на наличие ограниченных возможностей здоровья);</w:t>
      </w:r>
    </w:p>
    <w:p w14:paraId="4776C1B4" w14:textId="6136B8B2" w:rsidR="003D7F20" w:rsidRPr="00664FF3" w:rsidRDefault="000F7872" w:rsidP="000F7872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2ED94507" w14:textId="31A9E5E0" w:rsidR="003D7F20" w:rsidRPr="00664FF3" w:rsidRDefault="000F7872" w:rsidP="000F7872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7B822861" w14:textId="6F75349B" w:rsidR="003D7F20" w:rsidRPr="00664FF3" w:rsidRDefault="009A0CF6" w:rsidP="000F7872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ожидаемая минимальная и максимальная численность обучающихся в одной группе;</w:t>
      </w:r>
    </w:p>
    <w:p w14:paraId="6521093D" w14:textId="5077C92A" w:rsidR="003D7F20" w:rsidRPr="00664FF3" w:rsidRDefault="001376F1" w:rsidP="009A0CF6">
      <w:pPr>
        <w:pStyle w:val="ConsPlusNormal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программу.</w:t>
      </w:r>
    </w:p>
    <w:p w14:paraId="7FADBE00" w14:textId="7ADA063A" w:rsidR="003D7F20" w:rsidRPr="00664FF3" w:rsidRDefault="003D7F20" w:rsidP="00E9677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 xml:space="preserve">Сведения, указанные в </w:t>
      </w:r>
      <w:hyperlink w:anchor="Par196" w:tooltip="4) наименование дополнительной общеобразовательной программы;" w:history="1">
        <w:r w:rsidRPr="00664FF3">
          <w:rPr>
            <w:rFonts w:ascii="Liberation Serif" w:hAnsi="Liberation Serif"/>
            <w:color w:val="0000FF"/>
            <w:sz w:val="28"/>
            <w:szCs w:val="28"/>
          </w:rPr>
          <w:t xml:space="preserve">подпунктах </w:t>
        </w:r>
        <w:r w:rsidR="001376F1">
          <w:rPr>
            <w:rFonts w:ascii="Liberation Serif" w:hAnsi="Liberation Serif"/>
            <w:color w:val="0000FF"/>
            <w:sz w:val="28"/>
            <w:szCs w:val="28"/>
          </w:rPr>
          <w:t>3</w:t>
        </w:r>
        <w:r w:rsidR="00E96776">
          <w:rPr>
            <w:rFonts w:ascii="Liberation Serif" w:hAnsi="Liberation Serif"/>
            <w:color w:val="0000FF"/>
            <w:sz w:val="28"/>
            <w:szCs w:val="28"/>
          </w:rPr>
          <w:t>7</w:t>
        </w:r>
        <w:r w:rsidR="001376F1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664FF3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="001376F1" w:rsidRPr="001376F1">
        <w:rPr>
          <w:rFonts w:ascii="Liberation Serif" w:hAnsi="Liberation Serif"/>
          <w:color w:val="0000FF"/>
          <w:sz w:val="28"/>
          <w:szCs w:val="28"/>
        </w:rPr>
        <w:t>.</w:t>
      </w:r>
      <w:r w:rsidR="00E96776">
        <w:rPr>
          <w:rFonts w:ascii="Liberation Serif" w:hAnsi="Liberation Serif"/>
          <w:sz w:val="28"/>
          <w:szCs w:val="28"/>
        </w:rPr>
        <w:t>-</w:t>
      </w:r>
      <w:r w:rsidR="001376F1" w:rsidRPr="001376F1">
        <w:rPr>
          <w:rFonts w:ascii="Liberation Serif" w:hAnsi="Liberation Serif"/>
          <w:color w:val="0000FF"/>
          <w:sz w:val="28"/>
          <w:szCs w:val="28"/>
        </w:rPr>
        <w:t>3</w:t>
      </w:r>
      <w:r w:rsidR="00E96776">
        <w:rPr>
          <w:rFonts w:ascii="Liberation Serif" w:hAnsi="Liberation Serif"/>
          <w:color w:val="0000FF"/>
          <w:sz w:val="28"/>
          <w:szCs w:val="28"/>
        </w:rPr>
        <w:t>7</w:t>
      </w:r>
      <w:r w:rsidR="001376F1" w:rsidRPr="001376F1">
        <w:rPr>
          <w:rFonts w:ascii="Liberation Serif" w:hAnsi="Liberation Serif"/>
          <w:color w:val="0000FF"/>
          <w:sz w:val="28"/>
          <w:szCs w:val="28"/>
        </w:rPr>
        <w:t>.</w:t>
      </w:r>
      <w:hyperlink w:anchor="Par207" w:tooltip="15) сведения о квалификации педагогических работников, реализующих дополнительную общеобразовательную программу." w:history="1">
        <w:r w:rsidRPr="00664FF3">
          <w:rPr>
            <w:rFonts w:ascii="Liberation Serif" w:hAnsi="Liberation Serif"/>
            <w:color w:val="0000FF"/>
            <w:sz w:val="28"/>
            <w:szCs w:val="28"/>
          </w:rPr>
          <w:t>15</w:t>
        </w:r>
        <w:r w:rsidR="001376F1">
          <w:rPr>
            <w:rFonts w:ascii="Liberation Serif" w:hAnsi="Liberation Serif"/>
            <w:color w:val="0000FF"/>
            <w:sz w:val="28"/>
            <w:szCs w:val="28"/>
          </w:rPr>
          <w:t>.</w:t>
        </w:r>
        <w:r w:rsidRPr="00664FF3">
          <w:rPr>
            <w:rFonts w:ascii="Liberation Serif" w:hAnsi="Liberation Serif"/>
            <w:color w:val="0000FF"/>
            <w:sz w:val="28"/>
            <w:szCs w:val="28"/>
          </w:rPr>
          <w:t xml:space="preserve"> части первой</w:t>
        </w:r>
      </w:hyperlink>
      <w:r w:rsidRPr="00664FF3">
        <w:rPr>
          <w:rFonts w:ascii="Liberation Serif" w:hAnsi="Liberation Serif"/>
          <w:sz w:val="28"/>
          <w:szCs w:val="28"/>
        </w:rPr>
        <w:t xml:space="preserve"> настоящего пункта, вносятся в ИС </w:t>
      </w:r>
      <w:r w:rsidR="001376F1">
        <w:rPr>
          <w:rFonts w:ascii="Liberation Serif" w:hAnsi="Liberation Serif"/>
          <w:sz w:val="28"/>
          <w:szCs w:val="28"/>
        </w:rPr>
        <w:t xml:space="preserve">«Навигатор» </w:t>
      </w:r>
      <w:r w:rsidRPr="00664FF3">
        <w:rPr>
          <w:rFonts w:ascii="Liberation Serif" w:hAnsi="Liberation Serif"/>
          <w:sz w:val="28"/>
          <w:szCs w:val="28"/>
        </w:rPr>
        <w:t>исполнителем услуг самостоятельно.</w:t>
      </w:r>
    </w:p>
    <w:p w14:paraId="219EFC6F" w14:textId="515DA199" w:rsidR="003D7F20" w:rsidRPr="00664FF3" w:rsidRDefault="003D7F20" w:rsidP="00B1782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4FF3">
        <w:rPr>
          <w:rFonts w:ascii="Liberation Serif" w:hAnsi="Liberation Serif"/>
          <w:sz w:val="28"/>
          <w:szCs w:val="28"/>
        </w:rPr>
        <w:t xml:space="preserve">Оператор персонифицированного учета в течение 5 рабочих дней с момента внесения исполнителем услуг сведений, указанных в </w:t>
      </w:r>
      <w:hyperlink w:anchor="Par192" w:tooltip="37. В случаях, предусмотренных подпунктами 1, 2 пункта 36 настоящих правил, в ИС &quot;Навигатор&quot; подлежат включению следующие сведения:" w:history="1">
        <w:r w:rsidRPr="00664FF3">
          <w:rPr>
            <w:rFonts w:ascii="Liberation Serif" w:hAnsi="Liberation Serif"/>
            <w:color w:val="0000FF"/>
            <w:sz w:val="28"/>
            <w:szCs w:val="28"/>
          </w:rPr>
          <w:t>пункте 3</w:t>
        </w:r>
        <w:r w:rsidR="00E519EB">
          <w:rPr>
            <w:rFonts w:ascii="Liberation Serif" w:hAnsi="Liberation Serif"/>
            <w:color w:val="0000FF"/>
            <w:sz w:val="28"/>
            <w:szCs w:val="28"/>
          </w:rPr>
          <w:t>7</w:t>
        </w:r>
      </w:hyperlink>
      <w:r w:rsidRPr="00664FF3">
        <w:rPr>
          <w:rFonts w:ascii="Liberation Serif" w:hAnsi="Liberation Serif"/>
          <w:sz w:val="28"/>
          <w:szCs w:val="28"/>
        </w:rPr>
        <w:t xml:space="preserve"> настоящ</w:t>
      </w:r>
      <w:r w:rsidR="00B17826">
        <w:rPr>
          <w:rFonts w:ascii="Liberation Serif" w:hAnsi="Liberation Serif"/>
          <w:sz w:val="28"/>
          <w:szCs w:val="28"/>
        </w:rPr>
        <w:t>его</w:t>
      </w:r>
      <w:r w:rsidRPr="00664FF3">
        <w:rPr>
          <w:rFonts w:ascii="Liberation Serif" w:hAnsi="Liberation Serif"/>
          <w:sz w:val="28"/>
          <w:szCs w:val="28"/>
        </w:rPr>
        <w:t xml:space="preserve"> </w:t>
      </w:r>
      <w:r w:rsidR="00B17826">
        <w:rPr>
          <w:rFonts w:ascii="Liberation Serif" w:hAnsi="Liberation Serif"/>
          <w:sz w:val="28"/>
          <w:szCs w:val="28"/>
        </w:rPr>
        <w:t>Положения</w:t>
      </w:r>
      <w:r w:rsidRPr="00664FF3">
        <w:rPr>
          <w:rFonts w:ascii="Liberation Serif" w:hAnsi="Liberation Serif"/>
          <w:sz w:val="28"/>
          <w:szCs w:val="28"/>
        </w:rPr>
        <w:t xml:space="preserve">, в ИС </w:t>
      </w:r>
      <w:r w:rsidR="00B17826">
        <w:rPr>
          <w:rFonts w:ascii="Liberation Serif" w:hAnsi="Liberation Serif"/>
          <w:sz w:val="28"/>
          <w:szCs w:val="28"/>
        </w:rPr>
        <w:t xml:space="preserve">«Навигатор» </w:t>
      </w:r>
      <w:r w:rsidRPr="00664FF3">
        <w:rPr>
          <w:rFonts w:ascii="Liberation Serif" w:hAnsi="Liberation Serif"/>
          <w:sz w:val="28"/>
          <w:szCs w:val="28"/>
        </w:rPr>
        <w:t xml:space="preserve">включает сведения о дополнительной общеобразовательной программе в ИС </w:t>
      </w:r>
      <w:r w:rsidR="003D65B8">
        <w:rPr>
          <w:rFonts w:ascii="Liberation Serif" w:hAnsi="Liberation Serif"/>
          <w:sz w:val="28"/>
          <w:szCs w:val="28"/>
        </w:rPr>
        <w:t>«Навигатор»</w:t>
      </w:r>
      <w:r w:rsidRPr="00664FF3">
        <w:rPr>
          <w:rFonts w:ascii="Liberation Serif" w:hAnsi="Liberation Serif"/>
          <w:sz w:val="28"/>
          <w:szCs w:val="28"/>
        </w:rPr>
        <w:t xml:space="preserve"> либо отказывает во включении сведений о дополнительной общеобразовательной программе в ИС </w:t>
      </w:r>
      <w:r w:rsidR="003D65B8">
        <w:rPr>
          <w:rFonts w:ascii="Liberation Serif" w:hAnsi="Liberation Serif"/>
          <w:sz w:val="28"/>
          <w:szCs w:val="28"/>
        </w:rPr>
        <w:t>«Навигатор»</w:t>
      </w:r>
      <w:r w:rsidRPr="00664FF3">
        <w:rPr>
          <w:rFonts w:ascii="Liberation Serif" w:hAnsi="Liberation Serif"/>
          <w:sz w:val="28"/>
          <w:szCs w:val="28"/>
        </w:rPr>
        <w:t xml:space="preserve"> и направляет исполнителю услуг уведомление о включении сведений о дополнительной общеобразовательной программе в ИС </w:t>
      </w:r>
      <w:r w:rsidR="003D65B8">
        <w:rPr>
          <w:rFonts w:ascii="Liberation Serif" w:hAnsi="Liberation Serif"/>
          <w:sz w:val="28"/>
          <w:szCs w:val="28"/>
        </w:rPr>
        <w:t xml:space="preserve">«Навигатор» </w:t>
      </w:r>
      <w:r w:rsidRPr="00664FF3">
        <w:rPr>
          <w:rFonts w:ascii="Liberation Serif" w:hAnsi="Liberation Serif"/>
          <w:sz w:val="28"/>
          <w:szCs w:val="28"/>
        </w:rPr>
        <w:t xml:space="preserve">либо об отказе во включении таких сведений с указанием причины отказа </w:t>
      </w:r>
      <w:r w:rsidRPr="00664FF3">
        <w:rPr>
          <w:rFonts w:ascii="Liberation Serif" w:hAnsi="Liberation Serif"/>
          <w:sz w:val="28"/>
          <w:szCs w:val="28"/>
        </w:rPr>
        <w:lastRenderedPageBreak/>
        <w:t xml:space="preserve">посредством изменения статуса запроса в ИС </w:t>
      </w:r>
      <w:r w:rsidR="003D65B8">
        <w:rPr>
          <w:rFonts w:ascii="Liberation Serif" w:hAnsi="Liberation Serif"/>
          <w:sz w:val="28"/>
          <w:szCs w:val="28"/>
        </w:rPr>
        <w:t>«Навигатор»</w:t>
      </w:r>
      <w:r w:rsidRPr="00664FF3">
        <w:rPr>
          <w:rFonts w:ascii="Liberation Serif" w:hAnsi="Liberation Serif"/>
          <w:sz w:val="28"/>
          <w:szCs w:val="28"/>
        </w:rPr>
        <w:t>.</w:t>
      </w:r>
    </w:p>
    <w:p w14:paraId="37C48600" w14:textId="3C082149" w:rsidR="003D7F20" w:rsidRPr="00664FF3" w:rsidRDefault="00014EC7" w:rsidP="00014EC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 xml:space="preserve">Решение об отказе во включении сведений о дополнительной общеобразовательной программе в ИС </w:t>
      </w:r>
      <w:r>
        <w:rPr>
          <w:rFonts w:ascii="Liberation Serif" w:hAnsi="Liberation Serif"/>
          <w:sz w:val="28"/>
          <w:szCs w:val="28"/>
        </w:rPr>
        <w:t>«Навигатор»</w:t>
      </w:r>
      <w:r w:rsidR="003D7F20" w:rsidRPr="00664FF3">
        <w:rPr>
          <w:rFonts w:ascii="Liberation Serif" w:hAnsi="Liberation Serif"/>
          <w:sz w:val="28"/>
          <w:szCs w:val="28"/>
        </w:rPr>
        <w:t xml:space="preserve"> принимается оператором персонифицированного учета в случае неполноты сведений, внесенных исполнителем услуг в ИС </w:t>
      </w:r>
      <w:r>
        <w:rPr>
          <w:rFonts w:ascii="Liberation Serif" w:hAnsi="Liberation Serif"/>
          <w:sz w:val="28"/>
          <w:szCs w:val="28"/>
        </w:rPr>
        <w:t>«Навигатор»</w:t>
      </w:r>
      <w:r w:rsidR="003D7F20" w:rsidRPr="00664FF3">
        <w:rPr>
          <w:rFonts w:ascii="Liberation Serif" w:hAnsi="Liberation Serif"/>
          <w:sz w:val="28"/>
          <w:szCs w:val="28"/>
        </w:rPr>
        <w:t>.</w:t>
      </w:r>
    </w:p>
    <w:p w14:paraId="701CDD7C" w14:textId="21BB8CAC" w:rsidR="003D7F20" w:rsidRPr="00664FF3" w:rsidRDefault="00517542" w:rsidP="0051754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7F20" w:rsidRPr="00664FF3">
        <w:rPr>
          <w:rFonts w:ascii="Liberation Serif" w:hAnsi="Liberation Serif"/>
          <w:sz w:val="28"/>
          <w:szCs w:val="28"/>
        </w:rPr>
        <w:t xml:space="preserve">В случае, предусмотренном </w:t>
      </w:r>
      <w:hyperlink w:anchor="Par191" w:tooltip="3) дополнительных общеразвивающих программах, реализация которых осуществляется в соответствии с социальным сертификатом." w:history="1">
        <w:r w:rsidR="003D7F20" w:rsidRPr="00664FF3"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3</w:t>
        </w:r>
        <w:r w:rsidR="00E519EB">
          <w:rPr>
            <w:rFonts w:ascii="Liberation Serif" w:hAnsi="Liberation Serif"/>
            <w:color w:val="0000FF"/>
            <w:sz w:val="28"/>
            <w:szCs w:val="28"/>
          </w:rPr>
          <w:t>6</w:t>
        </w:r>
        <w:r>
          <w:rPr>
            <w:rFonts w:ascii="Liberation Serif" w:hAnsi="Liberation Serif"/>
            <w:color w:val="0000FF"/>
            <w:sz w:val="28"/>
            <w:szCs w:val="28"/>
          </w:rPr>
          <w:t>.</w:t>
        </w:r>
        <w:r w:rsidR="003D7F20" w:rsidRPr="00664FF3">
          <w:rPr>
            <w:rFonts w:ascii="Liberation Serif" w:hAnsi="Liberation Serif"/>
            <w:color w:val="0000FF"/>
            <w:sz w:val="28"/>
            <w:szCs w:val="28"/>
          </w:rPr>
          <w:t>3</w:t>
        </w:r>
        <w:r>
          <w:rPr>
            <w:rFonts w:ascii="Liberation Serif" w:hAnsi="Liberation Serif"/>
            <w:color w:val="0000FF"/>
            <w:sz w:val="28"/>
            <w:szCs w:val="28"/>
          </w:rPr>
          <w:t>.</w:t>
        </w:r>
        <w:r w:rsidR="003D7F20" w:rsidRPr="00664FF3">
          <w:rPr>
            <w:rFonts w:ascii="Liberation Serif" w:hAnsi="Liberation Serif"/>
            <w:color w:val="0000FF"/>
            <w:sz w:val="28"/>
            <w:szCs w:val="28"/>
          </w:rPr>
          <w:t xml:space="preserve"> пункта 3</w:t>
        </w:r>
        <w:r w:rsidR="00E519EB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="003D7F20" w:rsidRPr="00664FF3">
        <w:rPr>
          <w:rFonts w:ascii="Liberation Serif" w:hAnsi="Liberation Serif"/>
          <w:sz w:val="28"/>
          <w:szCs w:val="28"/>
        </w:rPr>
        <w:t xml:space="preserve"> настоящего Положения, включение в ИС </w:t>
      </w:r>
      <w:r w:rsidR="00720F67">
        <w:rPr>
          <w:rFonts w:ascii="Liberation Serif" w:hAnsi="Liberation Serif"/>
          <w:sz w:val="28"/>
          <w:szCs w:val="28"/>
        </w:rPr>
        <w:t>«Навигатор»</w:t>
      </w:r>
      <w:r w:rsidR="003D7F20" w:rsidRPr="00664FF3">
        <w:rPr>
          <w:rFonts w:ascii="Liberation Serif" w:hAnsi="Liberation Serif"/>
          <w:sz w:val="28"/>
          <w:szCs w:val="28"/>
        </w:rPr>
        <w:t xml:space="preserve"> сведений о дополнительных общеразвивающих программах осуществляется в порядке, установленном актами, указанными в части 2 статьи 19 Федерально</w:t>
      </w:r>
      <w:r w:rsidR="004E1C7C">
        <w:rPr>
          <w:rFonts w:ascii="Liberation Serif" w:hAnsi="Liberation Serif"/>
          <w:sz w:val="28"/>
          <w:szCs w:val="28"/>
        </w:rPr>
        <w:t>го закона от 13 июля 2020 года №</w:t>
      </w:r>
      <w:r w:rsidR="003D7F20" w:rsidRPr="00664FF3">
        <w:rPr>
          <w:rFonts w:ascii="Liberation Serif" w:hAnsi="Liberation Serif"/>
          <w:sz w:val="28"/>
          <w:szCs w:val="28"/>
        </w:rPr>
        <w:t xml:space="preserve"> 189-ФЗ.</w:t>
      </w:r>
    </w:p>
    <w:p w14:paraId="213541A0" w14:textId="77777777" w:rsidR="0039578E" w:rsidRPr="0039578E" w:rsidRDefault="0039578E" w:rsidP="0039578E">
      <w:pPr>
        <w:tabs>
          <w:tab w:val="left" w:pos="0"/>
        </w:tabs>
        <w:ind w:left="709" w:firstLine="0"/>
        <w:rPr>
          <w:rFonts w:ascii="Liberation Serif" w:hAnsi="Liberation Serif" w:cs="Times New Roman"/>
          <w:sz w:val="28"/>
          <w:szCs w:val="28"/>
        </w:rPr>
      </w:pPr>
    </w:p>
    <w:p w14:paraId="4481B407" w14:textId="77777777" w:rsidR="00C12B7C" w:rsidRPr="001C283D" w:rsidRDefault="00C12B7C" w:rsidP="00C12B7C">
      <w:pPr>
        <w:tabs>
          <w:tab w:val="left" w:pos="5219"/>
        </w:tabs>
        <w:rPr>
          <w:rFonts w:ascii="Liberation Serif" w:hAnsi="Liberation Serif"/>
          <w:sz w:val="28"/>
          <w:szCs w:val="28"/>
        </w:rPr>
      </w:pPr>
    </w:p>
    <w:p w14:paraId="5211A653" w14:textId="19B76A88" w:rsidR="00281EF6" w:rsidRPr="00C15C05" w:rsidRDefault="00281EF6" w:rsidP="00C12B7C">
      <w:pPr>
        <w:suppressAutoHyphens/>
        <w:jc w:val="center"/>
        <w:rPr>
          <w:sz w:val="28"/>
          <w:szCs w:val="28"/>
        </w:rPr>
      </w:pPr>
    </w:p>
    <w:sectPr w:rsidR="00281EF6" w:rsidRPr="00C15C05" w:rsidSect="00FD68D0">
      <w:headerReference w:type="first" r:id="rId11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5804" w14:textId="77777777" w:rsidR="00D226C7" w:rsidRDefault="00D226C7" w:rsidP="00BC42FC">
      <w:r>
        <w:separator/>
      </w:r>
    </w:p>
  </w:endnote>
  <w:endnote w:type="continuationSeparator" w:id="0">
    <w:p w14:paraId="2F911B9D" w14:textId="77777777" w:rsidR="00D226C7" w:rsidRDefault="00D226C7" w:rsidP="00B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2187" w14:textId="77777777" w:rsidR="00D226C7" w:rsidRDefault="00D226C7" w:rsidP="00BC42FC">
      <w:r>
        <w:separator/>
      </w:r>
    </w:p>
  </w:footnote>
  <w:footnote w:type="continuationSeparator" w:id="0">
    <w:p w14:paraId="07C5CF45" w14:textId="77777777" w:rsidR="00D226C7" w:rsidRDefault="00D226C7" w:rsidP="00BC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25381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2A25304D" w14:textId="1CA0D53D" w:rsidR="00BA04BB" w:rsidRPr="005C24A2" w:rsidRDefault="00BA04BB">
        <w:pPr>
          <w:pStyle w:val="af5"/>
          <w:jc w:val="center"/>
          <w:rPr>
            <w:rFonts w:ascii="Liberation Serif" w:hAnsi="Liberation Serif" w:cs="Liberation Serif"/>
          </w:rPr>
        </w:pPr>
        <w:r w:rsidRPr="00CA343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A343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A343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70D5A">
          <w:rPr>
            <w:rFonts w:ascii="Liberation Serif" w:hAnsi="Liberation Serif" w:cs="Liberation Serif"/>
            <w:noProof/>
            <w:sz w:val="28"/>
            <w:szCs w:val="28"/>
          </w:rPr>
          <w:t>14</w:t>
        </w:r>
        <w:r w:rsidRPr="00CA343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4961074" w14:textId="77777777" w:rsidR="00BA04BB" w:rsidRDefault="00BA04B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38E7" w14:textId="77777777" w:rsidR="00BA04BB" w:rsidRDefault="00BA04B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C07"/>
    <w:multiLevelType w:val="multilevel"/>
    <w:tmpl w:val="BF247280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3E6CB2"/>
    <w:multiLevelType w:val="hybridMultilevel"/>
    <w:tmpl w:val="D43A30E4"/>
    <w:lvl w:ilvl="0" w:tplc="846A6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A85A80"/>
    <w:multiLevelType w:val="multilevel"/>
    <w:tmpl w:val="65000D22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D6CDF"/>
    <w:multiLevelType w:val="multilevel"/>
    <w:tmpl w:val="E17E27F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095353A"/>
    <w:multiLevelType w:val="multilevel"/>
    <w:tmpl w:val="85A6DAA6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2BEF25BB"/>
    <w:multiLevelType w:val="multilevel"/>
    <w:tmpl w:val="ECBC6E5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1352B6"/>
    <w:multiLevelType w:val="multilevel"/>
    <w:tmpl w:val="C8B0A10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6BB3AFB"/>
    <w:multiLevelType w:val="multilevel"/>
    <w:tmpl w:val="FB60478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48F65B2A"/>
    <w:multiLevelType w:val="multilevel"/>
    <w:tmpl w:val="47003DCA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BE026DF"/>
    <w:multiLevelType w:val="multilevel"/>
    <w:tmpl w:val="EF2E661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9141A8C"/>
    <w:multiLevelType w:val="multilevel"/>
    <w:tmpl w:val="61BAA39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6BB"/>
    <w:multiLevelType w:val="multilevel"/>
    <w:tmpl w:val="C83E652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7E20C2E"/>
    <w:multiLevelType w:val="multilevel"/>
    <w:tmpl w:val="EC6C6FE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1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681E176D"/>
    <w:multiLevelType w:val="multilevel"/>
    <w:tmpl w:val="DEB205E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425EAA"/>
    <w:multiLevelType w:val="multilevel"/>
    <w:tmpl w:val="DBBC7990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6A1621DE"/>
    <w:multiLevelType w:val="multilevel"/>
    <w:tmpl w:val="E924A882"/>
    <w:lvl w:ilvl="0">
      <w:start w:val="2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A684C"/>
    <w:multiLevelType w:val="multilevel"/>
    <w:tmpl w:val="15442AA8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DA74209"/>
    <w:multiLevelType w:val="multilevel"/>
    <w:tmpl w:val="064619A8"/>
    <w:lvl w:ilvl="0">
      <w:start w:val="2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1"/>
  </w:num>
  <w:num w:numId="5">
    <w:abstractNumId w:val="10"/>
  </w:num>
  <w:num w:numId="6">
    <w:abstractNumId w:val="32"/>
  </w:num>
  <w:num w:numId="7">
    <w:abstractNumId w:val="33"/>
  </w:num>
  <w:num w:numId="8">
    <w:abstractNumId w:val="29"/>
  </w:num>
  <w:num w:numId="9">
    <w:abstractNumId w:val="8"/>
  </w:num>
  <w:num w:numId="10">
    <w:abstractNumId w:val="1"/>
  </w:num>
  <w:num w:numId="11">
    <w:abstractNumId w:val="19"/>
  </w:num>
  <w:num w:numId="12">
    <w:abstractNumId w:val="24"/>
  </w:num>
  <w:num w:numId="13">
    <w:abstractNumId w:val="13"/>
  </w:num>
  <w:num w:numId="14">
    <w:abstractNumId w:val="18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5"/>
  </w:num>
  <w:num w:numId="20">
    <w:abstractNumId w:val="9"/>
  </w:num>
  <w:num w:numId="21">
    <w:abstractNumId w:val="0"/>
  </w:num>
  <w:num w:numId="22">
    <w:abstractNumId w:val="26"/>
  </w:num>
  <w:num w:numId="23">
    <w:abstractNumId w:val="28"/>
  </w:num>
  <w:num w:numId="24">
    <w:abstractNumId w:val="31"/>
  </w:num>
  <w:num w:numId="25">
    <w:abstractNumId w:val="16"/>
  </w:num>
  <w:num w:numId="26">
    <w:abstractNumId w:val="27"/>
  </w:num>
  <w:num w:numId="27">
    <w:abstractNumId w:val="14"/>
  </w:num>
  <w:num w:numId="28">
    <w:abstractNumId w:val="20"/>
  </w:num>
  <w:num w:numId="29">
    <w:abstractNumId w:val="6"/>
  </w:num>
  <w:num w:numId="30">
    <w:abstractNumId w:val="22"/>
  </w:num>
  <w:num w:numId="31">
    <w:abstractNumId w:val="3"/>
  </w:num>
  <w:num w:numId="32">
    <w:abstractNumId w:val="5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1B2D"/>
    <w:rsid w:val="0000651B"/>
    <w:rsid w:val="00007183"/>
    <w:rsid w:val="00011E69"/>
    <w:rsid w:val="00014EC7"/>
    <w:rsid w:val="00031BAB"/>
    <w:rsid w:val="00033F56"/>
    <w:rsid w:val="00036581"/>
    <w:rsid w:val="000417F4"/>
    <w:rsid w:val="00045F5D"/>
    <w:rsid w:val="0005625F"/>
    <w:rsid w:val="00067280"/>
    <w:rsid w:val="000722D7"/>
    <w:rsid w:val="00085057"/>
    <w:rsid w:val="000879DD"/>
    <w:rsid w:val="00090EB7"/>
    <w:rsid w:val="00091697"/>
    <w:rsid w:val="000977F2"/>
    <w:rsid w:val="000A27CD"/>
    <w:rsid w:val="000A6763"/>
    <w:rsid w:val="000A77DA"/>
    <w:rsid w:val="000B1CF9"/>
    <w:rsid w:val="000B4593"/>
    <w:rsid w:val="000B6FFC"/>
    <w:rsid w:val="000D3914"/>
    <w:rsid w:val="000D4FDC"/>
    <w:rsid w:val="000F35DD"/>
    <w:rsid w:val="000F4C3A"/>
    <w:rsid w:val="000F7872"/>
    <w:rsid w:val="0011399F"/>
    <w:rsid w:val="001205C1"/>
    <w:rsid w:val="00120D5A"/>
    <w:rsid w:val="001325B7"/>
    <w:rsid w:val="00133450"/>
    <w:rsid w:val="00134C5B"/>
    <w:rsid w:val="0013662D"/>
    <w:rsid w:val="001376F1"/>
    <w:rsid w:val="00137ACE"/>
    <w:rsid w:val="00141BC0"/>
    <w:rsid w:val="00147D76"/>
    <w:rsid w:val="00150369"/>
    <w:rsid w:val="001612E5"/>
    <w:rsid w:val="001613AA"/>
    <w:rsid w:val="00166A6F"/>
    <w:rsid w:val="00173378"/>
    <w:rsid w:val="00185FBA"/>
    <w:rsid w:val="00186B27"/>
    <w:rsid w:val="001921C1"/>
    <w:rsid w:val="001A4E53"/>
    <w:rsid w:val="001A5996"/>
    <w:rsid w:val="001B6F32"/>
    <w:rsid w:val="001C0DEB"/>
    <w:rsid w:val="001C193F"/>
    <w:rsid w:val="001C5220"/>
    <w:rsid w:val="001D1BB5"/>
    <w:rsid w:val="001D7700"/>
    <w:rsid w:val="00206F28"/>
    <w:rsid w:val="00213C69"/>
    <w:rsid w:val="00240D20"/>
    <w:rsid w:val="002412C1"/>
    <w:rsid w:val="00243360"/>
    <w:rsid w:val="00246B35"/>
    <w:rsid w:val="00246FF7"/>
    <w:rsid w:val="0025212D"/>
    <w:rsid w:val="0025540C"/>
    <w:rsid w:val="00262257"/>
    <w:rsid w:val="00265752"/>
    <w:rsid w:val="002815CF"/>
    <w:rsid w:val="00281EF6"/>
    <w:rsid w:val="002920FB"/>
    <w:rsid w:val="002A05E2"/>
    <w:rsid w:val="002B1472"/>
    <w:rsid w:val="002B374B"/>
    <w:rsid w:val="002C2E6F"/>
    <w:rsid w:val="002D5A4A"/>
    <w:rsid w:val="002D60C4"/>
    <w:rsid w:val="002E2B63"/>
    <w:rsid w:val="002E3BFF"/>
    <w:rsid w:val="002E4A10"/>
    <w:rsid w:val="002E7D8D"/>
    <w:rsid w:val="002F69A4"/>
    <w:rsid w:val="00303600"/>
    <w:rsid w:val="00311D05"/>
    <w:rsid w:val="0031255C"/>
    <w:rsid w:val="003128E2"/>
    <w:rsid w:val="003152F7"/>
    <w:rsid w:val="00333AAF"/>
    <w:rsid w:val="003369AA"/>
    <w:rsid w:val="0033759C"/>
    <w:rsid w:val="00347642"/>
    <w:rsid w:val="0035026C"/>
    <w:rsid w:val="003603D4"/>
    <w:rsid w:val="00361510"/>
    <w:rsid w:val="003639D5"/>
    <w:rsid w:val="00370D8F"/>
    <w:rsid w:val="003736B6"/>
    <w:rsid w:val="00376155"/>
    <w:rsid w:val="0037690A"/>
    <w:rsid w:val="00380321"/>
    <w:rsid w:val="0038217C"/>
    <w:rsid w:val="00393586"/>
    <w:rsid w:val="0039490E"/>
    <w:rsid w:val="0039578E"/>
    <w:rsid w:val="003A24C6"/>
    <w:rsid w:val="003A5CC1"/>
    <w:rsid w:val="003C684D"/>
    <w:rsid w:val="003D65B8"/>
    <w:rsid w:val="003D7F20"/>
    <w:rsid w:val="003E0C70"/>
    <w:rsid w:val="003E17C4"/>
    <w:rsid w:val="003F14D8"/>
    <w:rsid w:val="003F30B6"/>
    <w:rsid w:val="003F4D10"/>
    <w:rsid w:val="0040635B"/>
    <w:rsid w:val="0041584C"/>
    <w:rsid w:val="00433F9D"/>
    <w:rsid w:val="004356C5"/>
    <w:rsid w:val="004361A6"/>
    <w:rsid w:val="00436F9E"/>
    <w:rsid w:val="0044403A"/>
    <w:rsid w:val="00447C88"/>
    <w:rsid w:val="00447CF8"/>
    <w:rsid w:val="0045041C"/>
    <w:rsid w:val="00451380"/>
    <w:rsid w:val="004565C2"/>
    <w:rsid w:val="00460837"/>
    <w:rsid w:val="004630AC"/>
    <w:rsid w:val="004657BD"/>
    <w:rsid w:val="00467C54"/>
    <w:rsid w:val="00473070"/>
    <w:rsid w:val="004768E3"/>
    <w:rsid w:val="004773D2"/>
    <w:rsid w:val="004941E0"/>
    <w:rsid w:val="004953B3"/>
    <w:rsid w:val="004A15A0"/>
    <w:rsid w:val="004C3AEC"/>
    <w:rsid w:val="004C442F"/>
    <w:rsid w:val="004D0153"/>
    <w:rsid w:val="004D1B7B"/>
    <w:rsid w:val="004E1C7C"/>
    <w:rsid w:val="00507950"/>
    <w:rsid w:val="00517542"/>
    <w:rsid w:val="005248B8"/>
    <w:rsid w:val="0053783B"/>
    <w:rsid w:val="005417E3"/>
    <w:rsid w:val="00550830"/>
    <w:rsid w:val="005556B3"/>
    <w:rsid w:val="00557A57"/>
    <w:rsid w:val="00567A5D"/>
    <w:rsid w:val="005823A7"/>
    <w:rsid w:val="0058240E"/>
    <w:rsid w:val="005844B6"/>
    <w:rsid w:val="00592595"/>
    <w:rsid w:val="00592D23"/>
    <w:rsid w:val="00594729"/>
    <w:rsid w:val="005A2392"/>
    <w:rsid w:val="005A3F4C"/>
    <w:rsid w:val="005B5664"/>
    <w:rsid w:val="005B6ADE"/>
    <w:rsid w:val="005C24A2"/>
    <w:rsid w:val="005D57C2"/>
    <w:rsid w:val="005E1AB9"/>
    <w:rsid w:val="005F4490"/>
    <w:rsid w:val="005F7444"/>
    <w:rsid w:val="00605D3F"/>
    <w:rsid w:val="006128E4"/>
    <w:rsid w:val="00612B76"/>
    <w:rsid w:val="00624DD7"/>
    <w:rsid w:val="00637450"/>
    <w:rsid w:val="006447AD"/>
    <w:rsid w:val="00644E88"/>
    <w:rsid w:val="00645E35"/>
    <w:rsid w:val="00651388"/>
    <w:rsid w:val="00662D42"/>
    <w:rsid w:val="00664FF3"/>
    <w:rsid w:val="00677F45"/>
    <w:rsid w:val="00681BEB"/>
    <w:rsid w:val="0068243C"/>
    <w:rsid w:val="00690268"/>
    <w:rsid w:val="00696351"/>
    <w:rsid w:val="006A1FC1"/>
    <w:rsid w:val="006A7EA8"/>
    <w:rsid w:val="006B1264"/>
    <w:rsid w:val="006B26ED"/>
    <w:rsid w:val="006E344E"/>
    <w:rsid w:val="006E4B17"/>
    <w:rsid w:val="006E6E78"/>
    <w:rsid w:val="006F411F"/>
    <w:rsid w:val="00701431"/>
    <w:rsid w:val="00704932"/>
    <w:rsid w:val="0070729A"/>
    <w:rsid w:val="00715F24"/>
    <w:rsid w:val="00720F67"/>
    <w:rsid w:val="0072315D"/>
    <w:rsid w:val="0073589C"/>
    <w:rsid w:val="00744491"/>
    <w:rsid w:val="00744986"/>
    <w:rsid w:val="00747576"/>
    <w:rsid w:val="00751E8E"/>
    <w:rsid w:val="00752B59"/>
    <w:rsid w:val="00757403"/>
    <w:rsid w:val="00760DA4"/>
    <w:rsid w:val="007672C8"/>
    <w:rsid w:val="00770387"/>
    <w:rsid w:val="00783320"/>
    <w:rsid w:val="00790F65"/>
    <w:rsid w:val="00793CB6"/>
    <w:rsid w:val="007A0466"/>
    <w:rsid w:val="007A59D4"/>
    <w:rsid w:val="007A69A7"/>
    <w:rsid w:val="007B20F0"/>
    <w:rsid w:val="007B6013"/>
    <w:rsid w:val="007C3A8F"/>
    <w:rsid w:val="007C42C2"/>
    <w:rsid w:val="007C77CE"/>
    <w:rsid w:val="007C7BF6"/>
    <w:rsid w:val="007D25F1"/>
    <w:rsid w:val="007D299A"/>
    <w:rsid w:val="007D457B"/>
    <w:rsid w:val="007F581F"/>
    <w:rsid w:val="00811604"/>
    <w:rsid w:val="00820EB7"/>
    <w:rsid w:val="008214F9"/>
    <w:rsid w:val="00821996"/>
    <w:rsid w:val="0082419D"/>
    <w:rsid w:val="00824676"/>
    <w:rsid w:val="00842E43"/>
    <w:rsid w:val="0084353C"/>
    <w:rsid w:val="00851556"/>
    <w:rsid w:val="00855F09"/>
    <w:rsid w:val="00857D2A"/>
    <w:rsid w:val="008606B8"/>
    <w:rsid w:val="0086140F"/>
    <w:rsid w:val="0086167D"/>
    <w:rsid w:val="0086172B"/>
    <w:rsid w:val="00863AA2"/>
    <w:rsid w:val="00870D5A"/>
    <w:rsid w:val="008717B7"/>
    <w:rsid w:val="008728D5"/>
    <w:rsid w:val="00874689"/>
    <w:rsid w:val="00876702"/>
    <w:rsid w:val="008814B8"/>
    <w:rsid w:val="0088212C"/>
    <w:rsid w:val="00883B16"/>
    <w:rsid w:val="00884F99"/>
    <w:rsid w:val="00886C61"/>
    <w:rsid w:val="00890190"/>
    <w:rsid w:val="008A09C0"/>
    <w:rsid w:val="008A73F1"/>
    <w:rsid w:val="008A77C7"/>
    <w:rsid w:val="008B2534"/>
    <w:rsid w:val="008B7F15"/>
    <w:rsid w:val="008C525D"/>
    <w:rsid w:val="008D33D5"/>
    <w:rsid w:val="008D4A2E"/>
    <w:rsid w:val="008D73DB"/>
    <w:rsid w:val="008D7D64"/>
    <w:rsid w:val="008F1E33"/>
    <w:rsid w:val="00907D54"/>
    <w:rsid w:val="00910483"/>
    <w:rsid w:val="00916265"/>
    <w:rsid w:val="0091767C"/>
    <w:rsid w:val="00921144"/>
    <w:rsid w:val="00927532"/>
    <w:rsid w:val="0093073B"/>
    <w:rsid w:val="00930907"/>
    <w:rsid w:val="009427DC"/>
    <w:rsid w:val="009471F9"/>
    <w:rsid w:val="009517EA"/>
    <w:rsid w:val="00962A03"/>
    <w:rsid w:val="00963121"/>
    <w:rsid w:val="0096435A"/>
    <w:rsid w:val="00965CA4"/>
    <w:rsid w:val="009662D1"/>
    <w:rsid w:val="0096678F"/>
    <w:rsid w:val="00975DCC"/>
    <w:rsid w:val="00977210"/>
    <w:rsid w:val="0098050A"/>
    <w:rsid w:val="009A0B51"/>
    <w:rsid w:val="009A0CF6"/>
    <w:rsid w:val="009A2196"/>
    <w:rsid w:val="009A7897"/>
    <w:rsid w:val="009B7213"/>
    <w:rsid w:val="009D4034"/>
    <w:rsid w:val="009E052A"/>
    <w:rsid w:val="009E1F8F"/>
    <w:rsid w:val="009E24A5"/>
    <w:rsid w:val="009E3488"/>
    <w:rsid w:val="009E489B"/>
    <w:rsid w:val="009E57C6"/>
    <w:rsid w:val="009F3680"/>
    <w:rsid w:val="009F5E94"/>
    <w:rsid w:val="00A11D23"/>
    <w:rsid w:val="00A5598E"/>
    <w:rsid w:val="00A56162"/>
    <w:rsid w:val="00A646AE"/>
    <w:rsid w:val="00A64D52"/>
    <w:rsid w:val="00A71082"/>
    <w:rsid w:val="00A7252D"/>
    <w:rsid w:val="00A80F8C"/>
    <w:rsid w:val="00A81807"/>
    <w:rsid w:val="00A84047"/>
    <w:rsid w:val="00A84576"/>
    <w:rsid w:val="00A87442"/>
    <w:rsid w:val="00A90A86"/>
    <w:rsid w:val="00A96E48"/>
    <w:rsid w:val="00A9702F"/>
    <w:rsid w:val="00AA05DF"/>
    <w:rsid w:val="00AA289C"/>
    <w:rsid w:val="00AA4940"/>
    <w:rsid w:val="00AB21EB"/>
    <w:rsid w:val="00AB3308"/>
    <w:rsid w:val="00AC130A"/>
    <w:rsid w:val="00AC1445"/>
    <w:rsid w:val="00AC2D0C"/>
    <w:rsid w:val="00AC748F"/>
    <w:rsid w:val="00AC7EDC"/>
    <w:rsid w:val="00AE3A60"/>
    <w:rsid w:val="00B0285A"/>
    <w:rsid w:val="00B041A6"/>
    <w:rsid w:val="00B17826"/>
    <w:rsid w:val="00B35F81"/>
    <w:rsid w:val="00B361C7"/>
    <w:rsid w:val="00B37FCF"/>
    <w:rsid w:val="00B42534"/>
    <w:rsid w:val="00B43B1B"/>
    <w:rsid w:val="00B45A6E"/>
    <w:rsid w:val="00B52FFD"/>
    <w:rsid w:val="00B658DC"/>
    <w:rsid w:val="00B65FE3"/>
    <w:rsid w:val="00B669FD"/>
    <w:rsid w:val="00B70227"/>
    <w:rsid w:val="00B7252C"/>
    <w:rsid w:val="00B762ED"/>
    <w:rsid w:val="00B7671A"/>
    <w:rsid w:val="00B82603"/>
    <w:rsid w:val="00B826DC"/>
    <w:rsid w:val="00B94226"/>
    <w:rsid w:val="00BA04BB"/>
    <w:rsid w:val="00BB2615"/>
    <w:rsid w:val="00BB2CDA"/>
    <w:rsid w:val="00BB699B"/>
    <w:rsid w:val="00BC068B"/>
    <w:rsid w:val="00BC42FC"/>
    <w:rsid w:val="00BC4F69"/>
    <w:rsid w:val="00BD5A1D"/>
    <w:rsid w:val="00BD638B"/>
    <w:rsid w:val="00BE0666"/>
    <w:rsid w:val="00BE0C0E"/>
    <w:rsid w:val="00BE228C"/>
    <w:rsid w:val="00BE4648"/>
    <w:rsid w:val="00BE6489"/>
    <w:rsid w:val="00BE65F4"/>
    <w:rsid w:val="00BE7BB3"/>
    <w:rsid w:val="00BF48BC"/>
    <w:rsid w:val="00BF6654"/>
    <w:rsid w:val="00BF758E"/>
    <w:rsid w:val="00C0042F"/>
    <w:rsid w:val="00C03876"/>
    <w:rsid w:val="00C12B7C"/>
    <w:rsid w:val="00C14A38"/>
    <w:rsid w:val="00C15C05"/>
    <w:rsid w:val="00C25330"/>
    <w:rsid w:val="00C25DCC"/>
    <w:rsid w:val="00C336B2"/>
    <w:rsid w:val="00C33FAE"/>
    <w:rsid w:val="00C34D8C"/>
    <w:rsid w:val="00C3577B"/>
    <w:rsid w:val="00C417AE"/>
    <w:rsid w:val="00C4253B"/>
    <w:rsid w:val="00C538F1"/>
    <w:rsid w:val="00C579D8"/>
    <w:rsid w:val="00C61B44"/>
    <w:rsid w:val="00C64763"/>
    <w:rsid w:val="00C716E1"/>
    <w:rsid w:val="00C74F4C"/>
    <w:rsid w:val="00C761B3"/>
    <w:rsid w:val="00C8174C"/>
    <w:rsid w:val="00C9536A"/>
    <w:rsid w:val="00C96AD4"/>
    <w:rsid w:val="00C97AF4"/>
    <w:rsid w:val="00CA1EF2"/>
    <w:rsid w:val="00CA3435"/>
    <w:rsid w:val="00CA3A66"/>
    <w:rsid w:val="00CA4CA9"/>
    <w:rsid w:val="00CC0D6A"/>
    <w:rsid w:val="00CD49E7"/>
    <w:rsid w:val="00CD4D7E"/>
    <w:rsid w:val="00CE0316"/>
    <w:rsid w:val="00CE6198"/>
    <w:rsid w:val="00CF691F"/>
    <w:rsid w:val="00D02593"/>
    <w:rsid w:val="00D14E33"/>
    <w:rsid w:val="00D151F2"/>
    <w:rsid w:val="00D226C7"/>
    <w:rsid w:val="00D263C1"/>
    <w:rsid w:val="00D418B4"/>
    <w:rsid w:val="00D50EE7"/>
    <w:rsid w:val="00D52B30"/>
    <w:rsid w:val="00D54FBC"/>
    <w:rsid w:val="00D56DD0"/>
    <w:rsid w:val="00D671F1"/>
    <w:rsid w:val="00D746FF"/>
    <w:rsid w:val="00D76E1E"/>
    <w:rsid w:val="00DB3922"/>
    <w:rsid w:val="00DB534E"/>
    <w:rsid w:val="00DC0995"/>
    <w:rsid w:val="00DC51B3"/>
    <w:rsid w:val="00DC7120"/>
    <w:rsid w:val="00DE3DEB"/>
    <w:rsid w:val="00DF0883"/>
    <w:rsid w:val="00DF623D"/>
    <w:rsid w:val="00DF7DA8"/>
    <w:rsid w:val="00E068DB"/>
    <w:rsid w:val="00E071C4"/>
    <w:rsid w:val="00E24564"/>
    <w:rsid w:val="00E24D94"/>
    <w:rsid w:val="00E25334"/>
    <w:rsid w:val="00E322D9"/>
    <w:rsid w:val="00E41BA4"/>
    <w:rsid w:val="00E42224"/>
    <w:rsid w:val="00E427BD"/>
    <w:rsid w:val="00E519EB"/>
    <w:rsid w:val="00E53121"/>
    <w:rsid w:val="00E61FF0"/>
    <w:rsid w:val="00E65E7F"/>
    <w:rsid w:val="00E667A1"/>
    <w:rsid w:val="00E70F6D"/>
    <w:rsid w:val="00E9438E"/>
    <w:rsid w:val="00E96776"/>
    <w:rsid w:val="00E97F03"/>
    <w:rsid w:val="00EA0531"/>
    <w:rsid w:val="00EB3ADF"/>
    <w:rsid w:val="00EB3CF2"/>
    <w:rsid w:val="00EC1714"/>
    <w:rsid w:val="00EC2665"/>
    <w:rsid w:val="00EC26AF"/>
    <w:rsid w:val="00EC3C64"/>
    <w:rsid w:val="00ED6D1D"/>
    <w:rsid w:val="00EE35A4"/>
    <w:rsid w:val="00EF52BD"/>
    <w:rsid w:val="00F05529"/>
    <w:rsid w:val="00F078ED"/>
    <w:rsid w:val="00F1082E"/>
    <w:rsid w:val="00F127A6"/>
    <w:rsid w:val="00F223A4"/>
    <w:rsid w:val="00F2411C"/>
    <w:rsid w:val="00F3004D"/>
    <w:rsid w:val="00F33176"/>
    <w:rsid w:val="00F42F80"/>
    <w:rsid w:val="00F47673"/>
    <w:rsid w:val="00F52CDA"/>
    <w:rsid w:val="00F57136"/>
    <w:rsid w:val="00F663AF"/>
    <w:rsid w:val="00F7040A"/>
    <w:rsid w:val="00F77237"/>
    <w:rsid w:val="00F778D9"/>
    <w:rsid w:val="00F86558"/>
    <w:rsid w:val="00F91518"/>
    <w:rsid w:val="00F95489"/>
    <w:rsid w:val="00F97288"/>
    <w:rsid w:val="00FB0332"/>
    <w:rsid w:val="00FB078C"/>
    <w:rsid w:val="00FB436F"/>
    <w:rsid w:val="00FB53A1"/>
    <w:rsid w:val="00FB5970"/>
    <w:rsid w:val="00FB63B8"/>
    <w:rsid w:val="00FC1CAC"/>
    <w:rsid w:val="00FC7397"/>
    <w:rsid w:val="00FD68D0"/>
    <w:rsid w:val="00FE08CC"/>
    <w:rsid w:val="00FE5F71"/>
    <w:rsid w:val="00FF58A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2CCE"/>
  <w15:docId w15:val="{D545DEC5-3779-4B97-B405-F0FD6F4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970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166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3F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C42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C42FC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BC42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C42F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8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17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Ирина</cp:lastModifiedBy>
  <cp:revision>154</cp:revision>
  <cp:lastPrinted>2024-01-10T11:41:00Z</cp:lastPrinted>
  <dcterms:created xsi:type="dcterms:W3CDTF">2023-12-20T14:31:00Z</dcterms:created>
  <dcterms:modified xsi:type="dcterms:W3CDTF">2024-01-15T05:27:00Z</dcterms:modified>
</cp:coreProperties>
</file>