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C" w:rsidRPr="0024169C" w:rsidRDefault="0024169C" w:rsidP="0024169C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</w:rPr>
      </w:pPr>
      <w:r w:rsidRPr="0024169C">
        <w:rPr>
          <w:rFonts w:ascii="Liberation Serif" w:eastAsia="Times New Roman" w:hAnsi="Liberation Serif" w:cs="Times New Roman"/>
          <w:sz w:val="28"/>
          <w:szCs w:val="28"/>
        </w:rPr>
        <w:t>Приложение</w:t>
      </w:r>
    </w:p>
    <w:p w:rsidR="0024169C" w:rsidRPr="0024169C" w:rsidRDefault="0024169C" w:rsidP="0024169C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</w:rPr>
      </w:pPr>
      <w:r w:rsidRPr="0024169C">
        <w:rPr>
          <w:rFonts w:ascii="Liberation Serif" w:eastAsia="Times New Roman" w:hAnsi="Liberation Serif" w:cs="Times New Roman"/>
          <w:sz w:val="28"/>
          <w:szCs w:val="28"/>
        </w:rPr>
        <w:t xml:space="preserve">УТВЕРЖДЕН </w:t>
      </w:r>
    </w:p>
    <w:p w:rsidR="0024169C" w:rsidRPr="0024169C" w:rsidRDefault="0024169C" w:rsidP="0024169C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</w:rPr>
      </w:pPr>
      <w:r w:rsidRPr="0024169C">
        <w:rPr>
          <w:rFonts w:ascii="Liberation Serif" w:eastAsia="Times New Roman" w:hAnsi="Liberation Serif" w:cs="Times New Roman"/>
          <w:sz w:val="28"/>
          <w:szCs w:val="28"/>
        </w:rPr>
        <w:t>постановлением Администрации</w:t>
      </w:r>
    </w:p>
    <w:p w:rsidR="0024169C" w:rsidRPr="0024169C" w:rsidRDefault="0024169C" w:rsidP="0024169C">
      <w:pPr>
        <w:autoSpaceDE w:val="0"/>
        <w:autoSpaceDN w:val="0"/>
        <w:adjustRightInd w:val="0"/>
        <w:spacing w:after="0" w:line="240" w:lineRule="auto"/>
        <w:ind w:firstLine="99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</w:t>
      </w:r>
      <w:r w:rsidRPr="0024169C">
        <w:rPr>
          <w:rFonts w:ascii="Liberation Serif" w:eastAsia="Times New Roman" w:hAnsi="Liberation Serif" w:cs="Times New Roman"/>
          <w:sz w:val="28"/>
          <w:szCs w:val="28"/>
        </w:rPr>
        <w:t xml:space="preserve">Артемовского городского округа </w:t>
      </w:r>
    </w:p>
    <w:p w:rsidR="0024169C" w:rsidRPr="0024169C" w:rsidRDefault="0024169C" w:rsidP="0024169C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</w:rPr>
      </w:pPr>
      <w:r w:rsidRPr="0024169C">
        <w:rPr>
          <w:rFonts w:ascii="Liberation Serif" w:eastAsia="Times New Roman" w:hAnsi="Liberation Serif" w:cs="Times New Roman"/>
          <w:sz w:val="28"/>
          <w:szCs w:val="28"/>
        </w:rPr>
        <w:t>от __________ № ____ -ПА</w:t>
      </w:r>
    </w:p>
    <w:p w:rsidR="00C1185A" w:rsidRPr="005240DE" w:rsidRDefault="00C1185A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</w:pPr>
    </w:p>
    <w:p w:rsidR="009479A0" w:rsidRPr="0024169C" w:rsidRDefault="009479A0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</w:pPr>
      <w:r w:rsidRPr="0024169C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>ПОРЯДОК</w:t>
      </w:r>
    </w:p>
    <w:p w:rsidR="009479A0" w:rsidRPr="0024169C" w:rsidRDefault="009479A0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</w:pPr>
      <w:r w:rsidRPr="0024169C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>осуществлени</w:t>
      </w:r>
      <w:r w:rsidR="00B14211" w:rsidRPr="0024169C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>я</w:t>
      </w:r>
      <w:r w:rsidRPr="0024169C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 xml:space="preserve"> </w:t>
      </w:r>
      <w:r w:rsidR="00593870" w:rsidRPr="0024169C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 xml:space="preserve">мониторинга и </w:t>
      </w:r>
      <w:r w:rsidRPr="0024169C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 xml:space="preserve">контроля за </w:t>
      </w:r>
      <w:r w:rsidR="009536A3" w:rsidRPr="0024169C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>вы</w:t>
      </w:r>
      <w:r w:rsidRPr="0024169C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 xml:space="preserve">полнением </w:t>
      </w:r>
    </w:p>
    <w:p w:rsidR="009479A0" w:rsidRPr="0024169C" w:rsidRDefault="009536A3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24169C">
        <w:rPr>
          <w:rFonts w:ascii="Liberation Serif" w:hAnsi="Liberation Serif" w:cs="Liberation Serif"/>
          <w:sz w:val="28"/>
          <w:szCs w:val="28"/>
        </w:rPr>
        <w:t xml:space="preserve">муниципального задания </w:t>
      </w:r>
      <w:r w:rsidR="00484860" w:rsidRPr="0024169C">
        <w:rPr>
          <w:rFonts w:ascii="Liberation Serif" w:eastAsia="Times New Roman" w:hAnsi="Liberation Serif" w:cs="Liberation Serif"/>
          <w:sz w:val="28"/>
          <w:szCs w:val="28"/>
        </w:rPr>
        <w:t>муниципальными бюджетными учреждениями Артемовского городского округа, находящимися в ведении главного распорядителя бюджетных средств – Администрации Артемовского городского округа</w:t>
      </w:r>
    </w:p>
    <w:p w:rsidR="009536A3" w:rsidRPr="0024169C" w:rsidRDefault="009536A3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9479A0" w:rsidRPr="0024169C" w:rsidRDefault="008237AC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Глава </w:t>
      </w:r>
      <w:r w:rsidR="009479A0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1. Общие положения</w:t>
      </w:r>
    </w:p>
    <w:p w:rsidR="009479A0" w:rsidRPr="005240DE" w:rsidRDefault="009479A0" w:rsidP="00132B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 </w:t>
      </w:r>
    </w:p>
    <w:p w:rsidR="009479A0" w:rsidRPr="005240DE" w:rsidRDefault="008237AC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1. </w:t>
      </w:r>
      <w:r w:rsidR="009479A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Настоящий </w:t>
      </w:r>
      <w:r w:rsidR="00B14211">
        <w:rPr>
          <w:rFonts w:ascii="Liberation Serif" w:eastAsia="Times New Roman" w:hAnsi="Liberation Serif" w:cs="Liberation Serif"/>
          <w:color w:val="1A171B"/>
          <w:sz w:val="28"/>
          <w:szCs w:val="28"/>
        </w:rPr>
        <w:t>п</w:t>
      </w:r>
      <w:r w:rsidR="009479A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орядок </w:t>
      </w:r>
      <w:r w:rsidR="00B14211">
        <w:rPr>
          <w:rFonts w:ascii="Liberation Serif" w:eastAsia="Times New Roman" w:hAnsi="Liberation Serif" w:cs="Liberation Serif"/>
          <w:color w:val="1A171B"/>
          <w:sz w:val="28"/>
          <w:szCs w:val="28"/>
        </w:rPr>
        <w:t>о</w:t>
      </w:r>
      <w:r w:rsidR="009536A3" w:rsidRPr="005240DE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>существлени</w:t>
      </w:r>
      <w:r w:rsidR="00B14211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>я</w:t>
      </w:r>
      <w:r w:rsidR="009536A3" w:rsidRPr="005240DE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 xml:space="preserve"> </w:t>
      </w:r>
      <w:r w:rsidR="00593870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 xml:space="preserve">мониторинга и </w:t>
      </w:r>
      <w:r w:rsidR="009536A3" w:rsidRPr="005240DE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 xml:space="preserve">контроля за выполнением </w:t>
      </w:r>
      <w:r w:rsidR="009536A3" w:rsidRPr="005240DE">
        <w:rPr>
          <w:rFonts w:ascii="Liberation Serif" w:hAnsi="Liberation Serif" w:cs="Liberation Serif"/>
          <w:sz w:val="28"/>
          <w:szCs w:val="28"/>
        </w:rPr>
        <w:t xml:space="preserve">муниципального задания </w:t>
      </w:r>
      <w:r w:rsidR="00EC234A" w:rsidRPr="005240DE">
        <w:rPr>
          <w:rFonts w:ascii="Liberation Serif" w:hAnsi="Liberation Serif" w:cs="Liberation Serif"/>
          <w:sz w:val="28"/>
          <w:szCs w:val="28"/>
        </w:rPr>
        <w:t>муниципальными бюджетными учреждениями Артемовского городского округа, находящимися в ведении главного распорядителя бюджетных средств – Администрации Артемовского городского округа</w:t>
      </w:r>
      <w:r w:rsidR="009536A3" w:rsidRPr="005240D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30DD3" w:rsidRPr="005240DE">
        <w:rPr>
          <w:rFonts w:ascii="Liberation Serif" w:hAnsi="Liberation Serif" w:cs="Liberation Serif"/>
          <w:sz w:val="28"/>
          <w:szCs w:val="28"/>
        </w:rPr>
        <w:t>(далее – Порядок)</w:t>
      </w:r>
      <w:r w:rsidR="00730DD3" w:rsidRPr="005240D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479A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определяет правила </w:t>
      </w:r>
      <w:r w:rsidR="00593870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мониторинга и </w:t>
      </w:r>
      <w:r w:rsidR="009479A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контроля </w:t>
      </w:r>
      <w:r w:rsidR="00730DD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выполнения</w:t>
      </w:r>
      <w:r w:rsidR="009479A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муниципального задания на оказание муниципальных услуг (выполнение работ) муниципальными </w:t>
      </w:r>
      <w:r w:rsidR="00EC234A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бюджетными учреждениями Артемовского городского округа, находящимися в ведении главного распорядителя бюджетных</w:t>
      </w:r>
      <w:r w:rsidR="00593870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EC234A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средств – Администрации Артемовского городского округа</w:t>
      </w:r>
      <w:r w:rsidR="005E799A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(далее – </w:t>
      </w:r>
      <w:r w:rsidR="00BA662D">
        <w:rPr>
          <w:rFonts w:ascii="Liberation Serif" w:eastAsia="Times New Roman" w:hAnsi="Liberation Serif" w:cs="Liberation Serif"/>
          <w:color w:val="1A171B"/>
          <w:sz w:val="28"/>
          <w:szCs w:val="28"/>
        </w:rPr>
        <w:t>учреждения</w:t>
      </w:r>
      <w:r w:rsidR="005E799A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)</w:t>
      </w:r>
      <w:r w:rsidR="009479A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, а именно: сбор и анализ отчетности по исполнению муниципальных заданий, выявление причин существенных отклонений фактически достигаемых значений показателей качества и (или) объема оказания муниципальных услуг от плановых и подготовку предложений по устранению выявленных отклонений.</w:t>
      </w:r>
    </w:p>
    <w:p w:rsidR="009479A0" w:rsidRPr="005240DE" w:rsidRDefault="008237AC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2. </w:t>
      </w:r>
      <w:r w:rsidR="009479A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Основными задачами осуществления </w:t>
      </w:r>
      <w:r w:rsidR="00593870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мониторинга и </w:t>
      </w:r>
      <w:r w:rsidR="009479A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контроля за </w:t>
      </w:r>
      <w:r w:rsidR="009536A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выполнение</w:t>
      </w:r>
      <w:r w:rsidR="009479A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м муниципальных заданий </w:t>
      </w:r>
      <w:r w:rsidR="00554C0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учреждениями </w:t>
      </w:r>
      <w:r w:rsidR="009479A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на оказание муниципальных услуг (выполнение работ) являются:</w:t>
      </w:r>
    </w:p>
    <w:p w:rsidR="009479A0" w:rsidRPr="005240DE" w:rsidRDefault="009479A0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установление соответствия фактического объема услуг</w:t>
      </w:r>
      <w:r w:rsidR="003D1EA9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(работ)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, оказанных </w:t>
      </w:r>
      <w:r w:rsidR="003D1EA9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(выполненных)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учреждениями, плановым значениям муниципального задания;</w:t>
      </w:r>
    </w:p>
    <w:p w:rsidR="009479A0" w:rsidRDefault="009479A0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установление соблюдения учреждениями процедур оказания муницип</w:t>
      </w:r>
      <w:r w:rsidR="00E5096E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альных услуг (выполнения работ);</w:t>
      </w:r>
    </w:p>
    <w:p w:rsidR="00E5096E" w:rsidRPr="005240DE" w:rsidRDefault="00E5096E" w:rsidP="002A1B02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240DE">
        <w:rPr>
          <w:rFonts w:ascii="Liberation Serif" w:hAnsi="Liberation Serif" w:cs="Liberation Serif"/>
          <w:sz w:val="28"/>
          <w:szCs w:val="28"/>
        </w:rPr>
        <w:t>- установление финансового обеспечения выполнения муниципального задания.</w:t>
      </w:r>
    </w:p>
    <w:p w:rsidR="009479A0" w:rsidRPr="005240DE" w:rsidRDefault="008237AC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3. </w:t>
      </w:r>
      <w:r w:rsidR="00BA662D">
        <w:rPr>
          <w:rFonts w:ascii="Liberation Serif" w:eastAsia="Times New Roman" w:hAnsi="Liberation Serif" w:cs="Liberation Serif"/>
          <w:color w:val="1A171B"/>
          <w:sz w:val="28"/>
          <w:szCs w:val="28"/>
        </w:rPr>
        <w:t>Мониторинг и контроль</w:t>
      </w:r>
      <w:r w:rsidR="009479A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за </w:t>
      </w:r>
      <w:r w:rsidR="009536A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выполнение</w:t>
      </w:r>
      <w:r w:rsidR="009479A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м муни</w:t>
      </w:r>
      <w:r w:rsidR="00BA662D">
        <w:rPr>
          <w:rFonts w:ascii="Liberation Serif" w:eastAsia="Times New Roman" w:hAnsi="Liberation Serif" w:cs="Liberation Serif"/>
          <w:color w:val="1A171B"/>
          <w:sz w:val="28"/>
          <w:szCs w:val="28"/>
        </w:rPr>
        <w:t>ципального задания</w:t>
      </w:r>
      <w:r w:rsidR="004C2DE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учреждениями</w:t>
      </w:r>
      <w:r w:rsidR="00BA662D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осуществляет </w:t>
      </w:r>
      <w:r w:rsidR="004C2DE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отдел по учету и отчетности </w:t>
      </w:r>
      <w:r w:rsidR="005E799A" w:rsidRPr="005240DE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 w:rsidR="004C2DEC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E799A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4202A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Артемовского городского округа</w:t>
      </w:r>
      <w:r w:rsidR="00756578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D4202A" w:rsidRPr="005240DE">
        <w:rPr>
          <w:rFonts w:ascii="Liberation Serif" w:eastAsia="Times New Roman" w:hAnsi="Liberation Serif" w:cs="Liberation Serif"/>
          <w:sz w:val="28"/>
          <w:szCs w:val="28"/>
        </w:rPr>
        <w:t>(далее – Администрация)</w:t>
      </w:r>
      <w:r w:rsidR="005E799A" w:rsidRPr="005240DE">
        <w:rPr>
          <w:rFonts w:ascii="Liberation Serif" w:eastAsia="Times New Roman" w:hAnsi="Liberation Serif" w:cs="Liberation Serif"/>
          <w:sz w:val="28"/>
          <w:szCs w:val="28"/>
        </w:rPr>
        <w:t>, а также органы, осуществляющие муниципальный финансовый контроль</w:t>
      </w:r>
      <w:r w:rsidR="00730DD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</w:p>
    <w:p w:rsidR="00CE1EEB" w:rsidRPr="005240DE" w:rsidRDefault="00CE1EEB" w:rsidP="00132B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AA1D97" w:rsidRDefault="00AA1D97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</w:p>
    <w:p w:rsidR="00CE1EEB" w:rsidRPr="0024169C" w:rsidRDefault="004C2DEC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lastRenderedPageBreak/>
        <w:t xml:space="preserve">Глава </w:t>
      </w:r>
      <w:r w:rsidR="00236DD3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2</w:t>
      </w:r>
      <w:r w:rsidR="00927C1D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</w:t>
      </w:r>
      <w:r w:rsidR="00BD0912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Информация, используемая для осуществления </w:t>
      </w:r>
      <w:r w:rsidR="00236DD3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мониторинга и </w:t>
      </w:r>
      <w:r w:rsidR="00BD0912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контроля за </w:t>
      </w:r>
      <w:r w:rsidR="009536A3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выполнение</w:t>
      </w:r>
      <w:r w:rsidR="00BD0912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м муниципального задания </w:t>
      </w:r>
      <w:r w:rsidR="00CB5623" w:rsidRPr="0024169C">
        <w:rPr>
          <w:rFonts w:ascii="Liberation Serif" w:eastAsia="Times New Roman" w:hAnsi="Liberation Serif" w:cs="Liberation Serif"/>
          <w:sz w:val="28"/>
          <w:szCs w:val="28"/>
        </w:rPr>
        <w:t xml:space="preserve">на оказание </w:t>
      </w:r>
      <w:r w:rsidR="00CB5623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муниципальных услуг (выполнение работ)</w:t>
      </w:r>
    </w:p>
    <w:p w:rsidR="00927AD8" w:rsidRPr="005240DE" w:rsidRDefault="00927AD8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</w:p>
    <w:p w:rsidR="00BD0912" w:rsidRPr="005240DE" w:rsidRDefault="004C2DEC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4. </w:t>
      </w:r>
      <w:r w:rsidR="00BD0912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Для осуществления контроля за </w:t>
      </w:r>
      <w:r w:rsidR="009536A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выполнение</w:t>
      </w:r>
      <w:r w:rsidR="00BD0912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м муниципального задания на оказание муниципальных услуг (выполнение работ) используется следующая информация:</w:t>
      </w:r>
    </w:p>
    <w:p w:rsidR="00BD0912" w:rsidRPr="005240DE" w:rsidRDefault="00BD0912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перечень муниципальных услуг (выполнения работ);</w:t>
      </w:r>
    </w:p>
    <w:p w:rsidR="00BD0912" w:rsidRPr="005240DE" w:rsidRDefault="00BD0912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стандарты (показатели) качества муниципальных услуг;</w:t>
      </w:r>
    </w:p>
    <w:p w:rsidR="00BD0912" w:rsidRPr="005240DE" w:rsidRDefault="00BD0912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жалобы (претензии) потребителей на качество оказания муниципальных услуг;</w:t>
      </w:r>
    </w:p>
    <w:p w:rsidR="00BD0912" w:rsidRPr="005240DE" w:rsidRDefault="00BD0912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отраслевые статистические и отчетные данные;</w:t>
      </w:r>
    </w:p>
    <w:p w:rsidR="00BD0912" w:rsidRDefault="00730DD3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</w:t>
      </w:r>
      <w:r w:rsidR="000A4FA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отчет</w:t>
      </w:r>
      <w:r w:rsidR="00CD4D11">
        <w:rPr>
          <w:rFonts w:ascii="Liberation Serif" w:eastAsia="Times New Roman" w:hAnsi="Liberation Serif" w:cs="Liberation Serif"/>
          <w:color w:val="1A171B"/>
          <w:sz w:val="28"/>
          <w:szCs w:val="28"/>
        </w:rPr>
        <w:t>ы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о</w:t>
      </w:r>
      <w:r w:rsidR="003E4CE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б</w:t>
      </w:r>
      <w:r w:rsidR="00BD0912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3E4CE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ис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полнении</w:t>
      </w:r>
      <w:r w:rsidR="00BD0912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муниципального задания на оказание муниципальных услуг (выполнение работ) по форме согласно приложению </w:t>
      </w:r>
      <w:r w:rsidR="00EC1107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№</w:t>
      </w:r>
      <w:r w:rsidR="004C2DE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EC1107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2</w:t>
      </w:r>
      <w:r w:rsidR="00236DD3">
        <w:rPr>
          <w:rFonts w:ascii="Liberation Serif" w:eastAsia="Times New Roman" w:hAnsi="Liberation Serif" w:cs="Liberation Serif"/>
          <w:color w:val="1A171B"/>
          <w:sz w:val="28"/>
          <w:szCs w:val="28"/>
        </w:rPr>
        <w:t>, № 4</w:t>
      </w:r>
      <w:r w:rsidR="00EC1107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hyperlink r:id="rId7" w:history="1"/>
      <w:r w:rsidR="00BD0912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 </w:t>
      </w:r>
      <w:r w:rsidR="00386E9C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постановлению</w:t>
      </w:r>
      <w:r w:rsidR="003E4CE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Администрации </w:t>
      </w:r>
      <w:r w:rsidR="004C2DEC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от </w:t>
      </w:r>
      <w:r w:rsidR="004C2DEC">
        <w:rPr>
          <w:rFonts w:ascii="Liberation Serif" w:eastAsia="Times New Roman" w:hAnsi="Liberation Serif" w:cs="Liberation Serif"/>
          <w:color w:val="1A171B"/>
          <w:sz w:val="28"/>
          <w:szCs w:val="28"/>
        </w:rPr>
        <w:t>18.11.2022</w:t>
      </w:r>
      <w:r w:rsidR="004C2DEC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№ </w:t>
      </w:r>
      <w:r w:rsidR="004C2DEC">
        <w:rPr>
          <w:rFonts w:ascii="Liberation Serif" w:eastAsia="Times New Roman" w:hAnsi="Liberation Serif" w:cs="Liberation Serif"/>
          <w:color w:val="1A171B"/>
          <w:sz w:val="28"/>
          <w:szCs w:val="28"/>
        </w:rPr>
        <w:t>1148</w:t>
      </w:r>
      <w:r w:rsidR="004C2DEC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</w:t>
      </w:r>
      <w:r w:rsidR="004C2DEC">
        <w:rPr>
          <w:rFonts w:ascii="Liberation Serif" w:eastAsia="Times New Roman" w:hAnsi="Liberation Serif" w:cs="Liberation Serif"/>
          <w:color w:val="1A171B"/>
          <w:sz w:val="28"/>
          <w:szCs w:val="28"/>
        </w:rPr>
        <w:t>П</w:t>
      </w:r>
      <w:r w:rsidR="004C2DEC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А</w:t>
      </w:r>
      <w:r w:rsidR="004C2DEC" w:rsidRPr="005240DE">
        <w:rPr>
          <w:rFonts w:ascii="Liberation Serif" w:hAnsi="Liberation Serif" w:cs="Liberation Serif"/>
          <w:sz w:val="28"/>
          <w:szCs w:val="28"/>
        </w:rPr>
        <w:t xml:space="preserve"> </w:t>
      </w:r>
      <w:r w:rsidR="003E4CE3" w:rsidRPr="005240DE">
        <w:rPr>
          <w:rFonts w:ascii="Liberation Serif" w:hAnsi="Liberation Serif" w:cs="Liberation Serif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бюджетных учреждений Артемовского городского округа, находящихся в ведении главного распорядителя бюджетных средств – Администрации Артемовского городского округа и финансового обеспечения выполнения муниципального задания»</w:t>
      </w:r>
      <w:r w:rsidR="004C2DEC">
        <w:rPr>
          <w:rFonts w:ascii="Liberation Serif" w:hAnsi="Liberation Serif" w:cs="Liberation Serif"/>
          <w:sz w:val="28"/>
          <w:szCs w:val="28"/>
        </w:rPr>
        <w:t xml:space="preserve"> </w:t>
      </w:r>
      <w:r w:rsidR="00414823">
        <w:rPr>
          <w:rFonts w:ascii="Liberation Serif" w:hAnsi="Liberation Serif" w:cs="Liberation Serif"/>
          <w:sz w:val="28"/>
          <w:szCs w:val="28"/>
        </w:rPr>
        <w:t xml:space="preserve"> </w:t>
      </w:r>
      <w:r w:rsidR="004C2DEC">
        <w:rPr>
          <w:rFonts w:ascii="Liberation Serif" w:hAnsi="Liberation Serif" w:cs="Liberation Serif"/>
          <w:sz w:val="28"/>
          <w:szCs w:val="28"/>
        </w:rPr>
        <w:t>(далее</w:t>
      </w:r>
      <w:r w:rsidR="00414823">
        <w:rPr>
          <w:rFonts w:ascii="Liberation Serif" w:hAnsi="Liberation Serif" w:cs="Liberation Serif"/>
          <w:sz w:val="28"/>
          <w:szCs w:val="28"/>
        </w:rPr>
        <w:t xml:space="preserve"> – постановление Администрации от 18.11.2022 № 1148-ПА)</w:t>
      </w:r>
      <w:r w:rsidR="00927C1D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;</w:t>
      </w:r>
    </w:p>
    <w:p w:rsidR="00A84AEB" w:rsidRDefault="00A84AEB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- предварительные отчеты </w:t>
      </w:r>
      <w:r w:rsidR="00706659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об исполнении муниципального задания на оказание муниципальных услуг (выполнение работ) по форме согласно приложению №</w:t>
      </w:r>
      <w:r w:rsidR="004C2DE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706659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 </w:t>
      </w:r>
      <w:hyperlink r:id="rId8" w:history="1"/>
      <w:r w:rsidR="00706659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 постановлению Администрации от </w:t>
      </w:r>
      <w:r w:rsidR="00706659">
        <w:rPr>
          <w:rFonts w:ascii="Liberation Serif" w:eastAsia="Times New Roman" w:hAnsi="Liberation Serif" w:cs="Liberation Serif"/>
          <w:color w:val="1A171B"/>
          <w:sz w:val="28"/>
          <w:szCs w:val="28"/>
        </w:rPr>
        <w:t>18.11.2022</w:t>
      </w:r>
      <w:r w:rsidR="00706659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№ </w:t>
      </w:r>
      <w:r w:rsidR="00706659">
        <w:rPr>
          <w:rFonts w:ascii="Liberation Serif" w:eastAsia="Times New Roman" w:hAnsi="Liberation Serif" w:cs="Liberation Serif"/>
          <w:color w:val="1A171B"/>
          <w:sz w:val="28"/>
          <w:szCs w:val="28"/>
        </w:rPr>
        <w:t>1148</w:t>
      </w:r>
      <w:r w:rsidR="00706659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</w:t>
      </w:r>
      <w:r w:rsidR="00706659">
        <w:rPr>
          <w:rFonts w:ascii="Liberation Serif" w:eastAsia="Times New Roman" w:hAnsi="Liberation Serif" w:cs="Liberation Serif"/>
          <w:color w:val="1A171B"/>
          <w:sz w:val="28"/>
          <w:szCs w:val="28"/>
        </w:rPr>
        <w:t>П</w:t>
      </w:r>
      <w:r w:rsidR="00706659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А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за текущий год</w:t>
      </w:r>
      <w:r w:rsidR="00F56E62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  <w:r w:rsidR="00F56E62" w:rsidRPr="00F56E6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F56E6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Учреждения представляют </w:t>
      </w:r>
      <w:r w:rsidR="0041482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в отдел по учету и отчетности </w:t>
      </w:r>
      <w:r w:rsidR="00F56E6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Администрации отчеты в срок </w:t>
      </w:r>
      <w:r w:rsidR="00F56E62" w:rsidRPr="00D13BB2">
        <w:rPr>
          <w:rFonts w:ascii="Liberation Serif" w:eastAsia="Times New Roman" w:hAnsi="Liberation Serif" w:cs="Liberation Serif"/>
          <w:color w:val="1A171B"/>
          <w:sz w:val="28"/>
          <w:szCs w:val="28"/>
        </w:rPr>
        <w:t>до</w:t>
      </w:r>
      <w:r w:rsidR="00F56E6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1</w:t>
      </w:r>
      <w:r w:rsidR="00414823">
        <w:rPr>
          <w:rFonts w:ascii="Liberation Serif" w:eastAsia="Times New Roman" w:hAnsi="Liberation Serif" w:cs="Liberation Serif"/>
          <w:color w:val="1A171B"/>
          <w:sz w:val="28"/>
          <w:szCs w:val="28"/>
        </w:rPr>
        <w:t>5</w:t>
      </w:r>
      <w:r w:rsidR="00F56E6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декабря текущего года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;</w:t>
      </w:r>
    </w:p>
    <w:p w:rsidR="00236DD3" w:rsidRDefault="00236DD3" w:rsidP="002A1B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- отчеты </w:t>
      </w:r>
      <w:r w:rsidR="00152291">
        <w:rPr>
          <w:rFonts w:ascii="Liberation Serif" w:eastAsia="Times New Roman" w:hAnsi="Liberation Serif" w:cs="Liberation Serif"/>
          <w:color w:val="1A171B"/>
          <w:sz w:val="28"/>
          <w:szCs w:val="28"/>
        </w:rPr>
        <w:t>о</w:t>
      </w:r>
      <w:r w:rsidR="00152291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152291">
        <w:rPr>
          <w:rFonts w:ascii="Liberation Serif" w:eastAsia="Times New Roman" w:hAnsi="Liberation Serif" w:cs="Liberation Serif"/>
          <w:color w:val="1A171B"/>
          <w:sz w:val="28"/>
          <w:szCs w:val="28"/>
        </w:rPr>
        <w:t>вы</w:t>
      </w:r>
      <w:r w:rsidR="00152291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полнении муниципального задания </w:t>
      </w:r>
      <w:r w:rsidR="00152291">
        <w:rPr>
          <w:rFonts w:ascii="Liberation Serif" w:eastAsia="Times New Roman" w:hAnsi="Liberation Serif" w:cs="Liberation Serif"/>
          <w:color w:val="1A171B"/>
          <w:sz w:val="28"/>
          <w:szCs w:val="28"/>
        </w:rPr>
        <w:t>по предоставлению</w:t>
      </w:r>
      <w:r w:rsidR="00152291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муниципальных услуг (выполнени</w:t>
      </w:r>
      <w:r w:rsidR="00152291">
        <w:rPr>
          <w:rFonts w:ascii="Liberation Serif" w:eastAsia="Times New Roman" w:hAnsi="Liberation Serif" w:cs="Liberation Serif"/>
          <w:color w:val="1A171B"/>
          <w:sz w:val="28"/>
          <w:szCs w:val="28"/>
        </w:rPr>
        <w:t>ю</w:t>
      </w:r>
      <w:r w:rsidR="00152291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работ) </w:t>
      </w:r>
      <w:r w:rsidR="00152291">
        <w:rPr>
          <w:rFonts w:ascii="Liberation Serif" w:eastAsia="Times New Roman" w:hAnsi="Liberation Serif" w:cs="Liberation Serif"/>
          <w:color w:val="1A171B"/>
          <w:sz w:val="28"/>
          <w:szCs w:val="28"/>
        </w:rPr>
        <w:t>учреждениями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за отчетный</w:t>
      </w:r>
      <w:r w:rsidR="00ED76A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год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по форме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,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согласно приложению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№ 1 к </w:t>
      </w:r>
      <w:r w:rsidR="00A84AEB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настоящему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Порядку</w:t>
      </w:r>
      <w:r w:rsidR="00F56E62">
        <w:rPr>
          <w:rFonts w:ascii="Liberation Serif" w:eastAsia="Times New Roman" w:hAnsi="Liberation Serif" w:cs="Liberation Serif"/>
          <w:color w:val="1A171B"/>
          <w:sz w:val="28"/>
          <w:szCs w:val="28"/>
        </w:rPr>
        <w:t>,</w:t>
      </w:r>
      <w:r w:rsidR="00F56E62" w:rsidRPr="00F56E6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F56E62">
        <w:rPr>
          <w:rFonts w:ascii="Liberation Serif" w:eastAsia="Times New Roman" w:hAnsi="Liberation Serif" w:cs="Liberation Serif"/>
          <w:color w:val="1A171B"/>
          <w:sz w:val="28"/>
          <w:szCs w:val="28"/>
        </w:rPr>
        <w:t>с пояснительными записками к ним</w:t>
      </w:r>
      <w:r w:rsidR="00B15A3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</w:t>
      </w:r>
      <w:r w:rsidR="00DD4F62" w:rsidRPr="00DD4F62">
        <w:rPr>
          <w:rFonts w:ascii="Liberation Serif" w:eastAsia="Times New Roman" w:hAnsi="Liberation Serif" w:cs="Calibri"/>
          <w:sz w:val="28"/>
          <w:szCs w:val="28"/>
        </w:rPr>
        <w:t>Пояснительная записка к отчету должна содержать информацию о выполнении муниципального задания, а в случае максимально допустимых (возможных) отклонений фактических значений показателей от плановых - пояснения причин отклонений.</w:t>
      </w:r>
      <w:r w:rsidR="00DD4F62">
        <w:rPr>
          <w:rFonts w:ascii="Liberation Serif" w:eastAsia="Times New Roman" w:hAnsi="Liberation Serif" w:cs="Calibri"/>
          <w:sz w:val="28"/>
          <w:szCs w:val="28"/>
        </w:rPr>
        <w:t xml:space="preserve"> </w:t>
      </w:r>
      <w:r w:rsidR="00DD4F62" w:rsidRPr="00DD4F62">
        <w:rPr>
          <w:rFonts w:ascii="Liberation Serif" w:eastAsia="Times New Roman" w:hAnsi="Liberation Serif" w:cs="Calibri"/>
          <w:sz w:val="28"/>
          <w:szCs w:val="28"/>
        </w:rPr>
        <w:t>Учреждения представляют</w:t>
      </w:r>
      <w:r w:rsidR="008532C0">
        <w:rPr>
          <w:rFonts w:ascii="Liberation Serif" w:eastAsia="Times New Roman" w:hAnsi="Liberation Serif" w:cs="Calibri"/>
          <w:sz w:val="28"/>
          <w:szCs w:val="28"/>
        </w:rPr>
        <w:t xml:space="preserve"> в отдел по учету и отчетности</w:t>
      </w:r>
      <w:r w:rsidR="00DD4F62" w:rsidRPr="00DD4F62">
        <w:rPr>
          <w:rFonts w:ascii="Liberation Serif" w:eastAsia="Times New Roman" w:hAnsi="Liberation Serif" w:cs="Calibri"/>
          <w:sz w:val="28"/>
          <w:szCs w:val="28"/>
        </w:rPr>
        <w:t xml:space="preserve"> </w:t>
      </w:r>
      <w:r w:rsidR="00F56E6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Администрации отчеты в срок </w:t>
      </w:r>
      <w:r w:rsidR="00D13BB2" w:rsidRPr="00D13BB2">
        <w:rPr>
          <w:rFonts w:ascii="Liberation Serif" w:eastAsia="Times New Roman" w:hAnsi="Liberation Serif" w:cs="Liberation Serif"/>
          <w:color w:val="1A171B"/>
          <w:sz w:val="28"/>
          <w:szCs w:val="28"/>
        </w:rPr>
        <w:t>до 1 февра</w:t>
      </w:r>
      <w:r w:rsidR="00A84AEB">
        <w:rPr>
          <w:rFonts w:ascii="Liberation Serif" w:eastAsia="Times New Roman" w:hAnsi="Liberation Serif" w:cs="Liberation Serif"/>
          <w:color w:val="1A171B"/>
          <w:sz w:val="28"/>
          <w:szCs w:val="28"/>
        </w:rPr>
        <w:t>ля года, следующего за отчетным;</w:t>
      </w:r>
    </w:p>
    <w:p w:rsidR="003E4CE3" w:rsidRPr="005240DE" w:rsidRDefault="003E4CE3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другие материалы, подтверждающие исполнение муниципального задания.</w:t>
      </w:r>
    </w:p>
    <w:p w:rsidR="00BD0912" w:rsidRDefault="00BD0912" w:rsidP="00132B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236DD3" w:rsidRPr="0024169C" w:rsidRDefault="00D034CD" w:rsidP="00236DD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Глава </w:t>
      </w:r>
      <w:r w:rsidR="00236DD3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3. Осуществление мониторинга за выполнением муниципального задания на оказание муниципальных услуг (выполнение работ)</w:t>
      </w:r>
    </w:p>
    <w:p w:rsidR="00236DD3" w:rsidRDefault="00236DD3" w:rsidP="00236DD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</w:p>
    <w:p w:rsidR="00236DD3" w:rsidRDefault="00D034CD" w:rsidP="002A1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</w:rPr>
      </w:pPr>
      <w:r>
        <w:rPr>
          <w:rFonts w:ascii="Liberation Serif" w:eastAsia="Times New Roman" w:hAnsi="Liberation Serif" w:cs="Calibri"/>
          <w:sz w:val="28"/>
          <w:szCs w:val="28"/>
        </w:rPr>
        <w:t>5.</w:t>
      </w:r>
      <w:r w:rsidR="002A1B02">
        <w:rPr>
          <w:rFonts w:ascii="Liberation Serif" w:eastAsia="Times New Roman" w:hAnsi="Liberation Serif" w:cs="Calibri"/>
          <w:sz w:val="28"/>
          <w:szCs w:val="28"/>
        </w:rPr>
        <w:t xml:space="preserve"> </w:t>
      </w:r>
      <w:r w:rsidR="00236DD3" w:rsidRPr="00CD4D11">
        <w:rPr>
          <w:rFonts w:ascii="Liberation Serif" w:eastAsia="Times New Roman" w:hAnsi="Liberation Serif" w:cs="Calibri"/>
          <w:sz w:val="28"/>
          <w:szCs w:val="28"/>
        </w:rPr>
        <w:t>Мониторинг вы</w:t>
      </w:r>
      <w:r w:rsidR="00236DD3">
        <w:rPr>
          <w:rFonts w:ascii="Liberation Serif" w:eastAsia="Times New Roman" w:hAnsi="Liberation Serif" w:cs="Calibri"/>
          <w:sz w:val="28"/>
          <w:szCs w:val="28"/>
        </w:rPr>
        <w:t xml:space="preserve">полнения муниципального задания </w:t>
      </w:r>
      <w:r w:rsidR="00236DD3" w:rsidRPr="00CD4D11">
        <w:rPr>
          <w:rFonts w:ascii="Liberation Serif" w:eastAsia="Times New Roman" w:hAnsi="Liberation Serif" w:cs="Calibri"/>
          <w:sz w:val="28"/>
          <w:szCs w:val="28"/>
        </w:rPr>
        <w:t xml:space="preserve">(далее - мониторинг) проводится в целях получения в течение текущего года информации о выполнении муниципального задания и своевременного внесения изменений в </w:t>
      </w:r>
      <w:r w:rsidR="00236DD3" w:rsidRPr="00CD4D11">
        <w:rPr>
          <w:rFonts w:ascii="Liberation Serif" w:eastAsia="Times New Roman" w:hAnsi="Liberation Serif" w:cs="Calibri"/>
          <w:sz w:val="28"/>
          <w:szCs w:val="28"/>
        </w:rPr>
        <w:lastRenderedPageBreak/>
        <w:t>муниципальное задание.</w:t>
      </w:r>
    </w:p>
    <w:p w:rsidR="00236DD3" w:rsidRDefault="00D034CD" w:rsidP="002A1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Calibri"/>
          <w:sz w:val="28"/>
          <w:szCs w:val="28"/>
        </w:rPr>
        <w:t>6.</w:t>
      </w:r>
      <w:r w:rsidR="002A1B02">
        <w:rPr>
          <w:rFonts w:ascii="Liberation Serif" w:eastAsia="Times New Roman" w:hAnsi="Liberation Serif" w:cs="Calibri"/>
          <w:sz w:val="28"/>
          <w:szCs w:val="28"/>
        </w:rPr>
        <w:t xml:space="preserve"> </w:t>
      </w:r>
      <w:r w:rsidR="00236DD3">
        <w:rPr>
          <w:rFonts w:ascii="Liberation Serif" w:eastAsia="Times New Roman" w:hAnsi="Liberation Serif" w:cs="Calibri"/>
          <w:sz w:val="28"/>
          <w:szCs w:val="28"/>
        </w:rPr>
        <w:t>Мониторинг осуществляется ежеквартально в срок до 10 числа месяца, следующего за отчетным</w:t>
      </w:r>
      <w:r w:rsidR="002557C5">
        <w:rPr>
          <w:rFonts w:ascii="Liberation Serif" w:eastAsia="Times New Roman" w:hAnsi="Liberation Serif" w:cs="Calibri"/>
          <w:sz w:val="28"/>
          <w:szCs w:val="28"/>
        </w:rPr>
        <w:t xml:space="preserve"> кварталом</w:t>
      </w:r>
      <w:r w:rsidR="00236DD3">
        <w:rPr>
          <w:rFonts w:ascii="Liberation Serif" w:eastAsia="Times New Roman" w:hAnsi="Liberation Serif" w:cs="Calibri"/>
          <w:sz w:val="28"/>
          <w:szCs w:val="28"/>
        </w:rPr>
        <w:t xml:space="preserve">, на основании отчетности учреждений </w:t>
      </w:r>
      <w:r w:rsidR="00236DD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об исполнении муниципального задания на оказание муниципальных услуг (выполнение работ) по форм</w:t>
      </w:r>
      <w:r w:rsidR="00236DD3">
        <w:rPr>
          <w:rFonts w:ascii="Liberation Serif" w:eastAsia="Times New Roman" w:hAnsi="Liberation Serif" w:cs="Liberation Serif"/>
          <w:color w:val="1A171B"/>
          <w:sz w:val="28"/>
          <w:szCs w:val="28"/>
        </w:rPr>
        <w:t>е,</w:t>
      </w:r>
      <w:r w:rsidR="00236DD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согласно приложению </w:t>
      </w:r>
      <w:r w:rsidR="00236DD3">
        <w:rPr>
          <w:rFonts w:ascii="Liberation Serif" w:eastAsia="Times New Roman" w:hAnsi="Liberation Serif" w:cs="Liberation Serif"/>
          <w:color w:val="1A171B"/>
          <w:sz w:val="28"/>
          <w:szCs w:val="28"/>
        </w:rPr>
        <w:t>№ 4</w:t>
      </w:r>
      <w:r w:rsidR="00236DD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hyperlink r:id="rId9" w:history="1"/>
      <w:r w:rsidR="00236DD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 постановлению Администрации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от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18.11.2022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№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1148–П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А</w:t>
      </w:r>
      <w:r w:rsidR="00236DD3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</w:p>
    <w:p w:rsidR="00236DD3" w:rsidRDefault="00D034CD" w:rsidP="002A1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7.</w:t>
      </w:r>
      <w:r w:rsidR="002A1B0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236D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При осуществлении мониторинга проводится оценка </w:t>
      </w:r>
      <w:r w:rsidR="00236DD3" w:rsidRPr="00AE3563">
        <w:rPr>
          <w:rFonts w:ascii="Liberation Serif" w:eastAsia="Times New Roman" w:hAnsi="Liberation Serif" w:cs="Liberation Serif"/>
          <w:color w:val="1A171B"/>
          <w:sz w:val="28"/>
          <w:szCs w:val="28"/>
        </w:rPr>
        <w:t>соответствия фактических значений показателей, характеризующих объем</w:t>
      </w:r>
      <w:r w:rsidR="00236D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и качество</w:t>
      </w:r>
      <w:r w:rsidR="00236DD3" w:rsidRPr="00AE356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выполнения муниципального задания за отчетный период, значениям, утвержденным в муниципальном задании</w:t>
      </w:r>
      <w:r w:rsidR="00236DD3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</w:p>
    <w:p w:rsidR="00236DD3" w:rsidRDefault="00D034CD" w:rsidP="002A1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8.</w:t>
      </w:r>
      <w:r w:rsidR="002A1B0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236D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Для проведения прогнозного анализа перспективы выполнения учреждениями муниципальных заданий в текущем году, учреждения представляют Администрации предварительный отчет </w:t>
      </w:r>
      <w:r w:rsidR="002557C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об исполнении муниципального задания на оказание муниципальных услуг (выполнение работ) по форме согласно приложению №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2557C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 </w:t>
      </w:r>
      <w:hyperlink r:id="rId10" w:history="1"/>
      <w:r w:rsidR="002557C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 постановлению Администрации от </w:t>
      </w:r>
      <w:r w:rsidR="002557C5">
        <w:rPr>
          <w:rFonts w:ascii="Liberation Serif" w:eastAsia="Times New Roman" w:hAnsi="Liberation Serif" w:cs="Liberation Serif"/>
          <w:color w:val="1A171B"/>
          <w:sz w:val="28"/>
          <w:szCs w:val="28"/>
        </w:rPr>
        <w:t>18.11.2022</w:t>
      </w:r>
      <w:r w:rsidR="002557C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№ </w:t>
      </w:r>
      <w:r w:rsidR="002557C5">
        <w:rPr>
          <w:rFonts w:ascii="Liberation Serif" w:eastAsia="Times New Roman" w:hAnsi="Liberation Serif" w:cs="Liberation Serif"/>
          <w:color w:val="1A171B"/>
          <w:sz w:val="28"/>
          <w:szCs w:val="28"/>
        </w:rPr>
        <w:t>1148</w:t>
      </w:r>
      <w:r w:rsidR="002557C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</w:t>
      </w:r>
      <w:r w:rsidR="002557C5">
        <w:rPr>
          <w:rFonts w:ascii="Liberation Serif" w:eastAsia="Times New Roman" w:hAnsi="Liberation Serif" w:cs="Liberation Serif"/>
          <w:color w:val="1A171B"/>
          <w:sz w:val="28"/>
          <w:szCs w:val="28"/>
        </w:rPr>
        <w:t>П</w:t>
      </w:r>
      <w:r w:rsidR="002557C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А</w:t>
      </w:r>
      <w:r w:rsidR="002557C5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за текущий год</w:t>
      </w:r>
      <w:hyperlink r:id="rId11" w:history="1"/>
      <w:r w:rsidR="00236DD3">
        <w:rPr>
          <w:rFonts w:ascii="Liberation Serif" w:hAnsi="Liberation Serif" w:cs="Liberation Serif"/>
          <w:sz w:val="28"/>
          <w:szCs w:val="28"/>
        </w:rPr>
        <w:t>. В случае перспектив невыполнения муниципальных заданий учреждениями осуществляется принятие мер, направленных на обеспечение его выполнения.</w:t>
      </w:r>
    </w:p>
    <w:p w:rsidR="00236DD3" w:rsidRPr="005240DE" w:rsidRDefault="00236DD3" w:rsidP="00132B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927C1D" w:rsidRPr="0024169C" w:rsidRDefault="00D034CD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Глава </w:t>
      </w:r>
      <w:r w:rsidR="0024169C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4</w:t>
      </w:r>
      <w:r w:rsidR="00927C1D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Формы и методы осуществления контроля за </w:t>
      </w:r>
      <w:r w:rsidR="009536A3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выполнение</w:t>
      </w:r>
      <w:r w:rsidR="00927C1D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м муниципального задания на оказание муниципальных услуг</w:t>
      </w:r>
    </w:p>
    <w:p w:rsidR="00927C1D" w:rsidRPr="0024169C" w:rsidRDefault="00927C1D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(выполнение работ)</w:t>
      </w:r>
    </w:p>
    <w:p w:rsidR="00927C1D" w:rsidRPr="005240DE" w:rsidRDefault="00927C1D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132B03" w:rsidRPr="005240DE" w:rsidRDefault="003261EB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9</w:t>
      </w:r>
      <w:r w:rsidR="00132B03" w:rsidRPr="005240DE">
        <w:rPr>
          <w:rFonts w:ascii="Liberation Serif" w:eastAsia="Times New Roman" w:hAnsi="Liberation Serif" w:cs="Liberation Serif"/>
          <w:sz w:val="28"/>
          <w:szCs w:val="28"/>
        </w:rPr>
        <w:t>. Контроль за выполнением муниципальных заданий осуществляется в виде:</w:t>
      </w:r>
    </w:p>
    <w:p w:rsidR="00132B03" w:rsidRPr="005240DE" w:rsidRDefault="00132B03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предварительного контроля, осуществляемого на стадии формирования и утверждения муниципального задания, осуществляемого в целях проверки соответствия перечня оказываемых (выполняемых) учреждениями муниципальных услуг (работ) основным видам деятельности этих учреждений, предусмотренных учредительными документами;</w:t>
      </w:r>
    </w:p>
    <w:p w:rsidR="00132B03" w:rsidRPr="005240DE" w:rsidRDefault="00132B03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- текущего контроля, осуществляемого в процессе исполнения муниципального задания, в целях проверки своевременности и полноты представления отчетности об исполнении муниципальных заданий, динамики показателей, характеризующих качество оказываемых (выполняемых) муниципальных услуг (работ); </w:t>
      </w:r>
    </w:p>
    <w:p w:rsidR="00132B03" w:rsidRPr="005240DE" w:rsidRDefault="00132B03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последующего контроля, осуществляемого в целях проверки соответствия фактических получателей муниципальной услуги установленным муниципальным заданием категориям получателей; фактических параметров выполнения муниципального задания плановым значениям; выполнения учреждениями установленн</w:t>
      </w:r>
      <w:r w:rsidR="00AD6961" w:rsidRPr="005240DE">
        <w:rPr>
          <w:rFonts w:ascii="Liberation Serif" w:eastAsia="Times New Roman" w:hAnsi="Liberation Serif" w:cs="Liberation Serif"/>
          <w:sz w:val="28"/>
          <w:szCs w:val="28"/>
        </w:rPr>
        <w:t>ых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AD6961" w:rsidRPr="005240DE">
        <w:rPr>
          <w:rFonts w:ascii="Liberation Serif" w:eastAsia="Times New Roman" w:hAnsi="Liberation Serif" w:cs="Liberation Serif"/>
          <w:sz w:val="28"/>
          <w:szCs w:val="28"/>
        </w:rPr>
        <w:t>процедур оказания муниципальных услуг (выполнения работ)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, обеспечения выполнения мер, направленных на устранение ранее выявленных нарушений исполнения муниципального задания.</w:t>
      </w:r>
    </w:p>
    <w:p w:rsidR="00132B03" w:rsidRPr="005240DE" w:rsidRDefault="003261EB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10</w:t>
      </w:r>
      <w:r w:rsidR="00132B03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9373D8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В зависимости от форм и методов контроля за выполнением муниципального задания проводятся выездные и камеральные проверки:</w:t>
      </w:r>
    </w:p>
    <w:p w:rsidR="00132B03" w:rsidRPr="005240DE" w:rsidRDefault="00132B03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- </w:t>
      </w:r>
      <w:r w:rsidR="009373D8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камеральные проверки - проверки, которые проводятся по представленным документам и аналитическим материалам без выезда в учреждение или на место оказания услуг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132B03" w:rsidRPr="005240DE" w:rsidRDefault="00132B03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- </w:t>
      </w:r>
      <w:r w:rsidR="009373D8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выездные проверки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</w:t>
      </w:r>
    </w:p>
    <w:p w:rsidR="00132B03" w:rsidRPr="005240DE" w:rsidRDefault="003261EB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11</w:t>
      </w:r>
      <w:r w:rsidR="00132B03" w:rsidRPr="005240DE">
        <w:rPr>
          <w:rFonts w:ascii="Liberation Serif" w:eastAsia="Times New Roman" w:hAnsi="Liberation Serif" w:cs="Liberation Serif"/>
          <w:sz w:val="28"/>
          <w:szCs w:val="28"/>
        </w:rPr>
        <w:t>. В зависимости от основания проведения контроля проводятся плановые и внеплановые проверки.</w:t>
      </w:r>
    </w:p>
    <w:p w:rsidR="00132B03" w:rsidRPr="005240DE" w:rsidRDefault="003261EB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12</w:t>
      </w:r>
      <w:r w:rsidR="00132B03" w:rsidRPr="005240DE">
        <w:rPr>
          <w:rFonts w:ascii="Liberation Serif" w:eastAsia="Times New Roman" w:hAnsi="Liberation Serif" w:cs="Liberation Serif"/>
          <w:sz w:val="28"/>
          <w:szCs w:val="28"/>
        </w:rPr>
        <w:t>. При проведении контроля за выполнением муниципальных заданий могут использоваться следующие методы:</w:t>
      </w:r>
    </w:p>
    <w:p w:rsidR="00132B03" w:rsidRPr="005240DE" w:rsidRDefault="00132B03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00560">
        <w:rPr>
          <w:rFonts w:ascii="Liberation Serif" w:eastAsia="Times New Roman" w:hAnsi="Liberation Serif" w:cs="Liberation Serif"/>
          <w:sz w:val="28"/>
          <w:szCs w:val="28"/>
        </w:rPr>
        <w:t>- метод социологического исследования</w:t>
      </w:r>
      <w:r w:rsidR="00E00560" w:rsidRPr="00E00560">
        <w:rPr>
          <w:rFonts w:ascii="Liberation Serif" w:eastAsia="Times New Roman" w:hAnsi="Liberation Serif" w:cs="Liberation Serif"/>
          <w:sz w:val="28"/>
          <w:szCs w:val="28"/>
        </w:rPr>
        <w:t>,</w:t>
      </w:r>
      <w:r w:rsidRPr="00E00560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00560" w:rsidRPr="00E00560">
        <w:rPr>
          <w:rFonts w:ascii="Liberation Serif" w:eastAsia="Times New Roman" w:hAnsi="Liberation Serif" w:cs="Liberation Serif"/>
          <w:sz w:val="28"/>
          <w:szCs w:val="28"/>
        </w:rPr>
        <w:t>путем проведения мониторинга удовлетворенности потребителей качеством оказанных муниципальных услуг;</w:t>
      </w:r>
    </w:p>
    <w:p w:rsidR="00132B03" w:rsidRPr="005240DE" w:rsidRDefault="00132B03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метод сравнительного анализа фактических и плановых значений объемных и качественных показателей, указанных в муниципальном задании, путем проведения камеральных проверок;</w:t>
      </w:r>
    </w:p>
    <w:p w:rsidR="00132B03" w:rsidRPr="005240DE" w:rsidRDefault="00132B03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метод наблюдения и контрольных замеров в форме проведения плановых и внеплановых выездных проверок.</w:t>
      </w:r>
    </w:p>
    <w:p w:rsidR="00132B03" w:rsidRPr="005240DE" w:rsidRDefault="003261EB" w:rsidP="002A1B0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13</w:t>
      </w:r>
      <w:r w:rsidR="00132B03" w:rsidRPr="005240DE">
        <w:rPr>
          <w:rFonts w:ascii="Liberation Serif" w:eastAsia="Times New Roman" w:hAnsi="Liberation Serif" w:cs="Liberation Serif"/>
          <w:sz w:val="28"/>
          <w:szCs w:val="28"/>
        </w:rPr>
        <w:t>. Выбор конкретных форм и методов проведения контроля за выполнением муниципальных заданий осуществляется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отделом по учету и отчетности</w:t>
      </w:r>
      <w:r w:rsidR="00132B03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132B03" w:rsidRPr="005240DE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F05BE0" w:rsidRPr="005240DE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DE1EF9" w:rsidRPr="0024169C" w:rsidRDefault="003261EB" w:rsidP="005240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Глава </w:t>
      </w:r>
      <w:r w:rsidR="00821E59">
        <w:rPr>
          <w:rFonts w:ascii="Liberation Serif" w:eastAsia="Times New Roman" w:hAnsi="Liberation Serif" w:cs="Liberation Serif"/>
          <w:color w:val="1A171B"/>
          <w:sz w:val="28"/>
          <w:szCs w:val="28"/>
        </w:rPr>
        <w:t>5</w:t>
      </w:r>
      <w:r w:rsidR="00DE1EF9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. Требования к порядку осуществления контроля за выполнением муниципального задания на оказание (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выполнение) муниципальных услуг </w:t>
      </w:r>
      <w:r w:rsidR="00DE1EF9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(работ)</w:t>
      </w:r>
    </w:p>
    <w:p w:rsidR="00DE1EF9" w:rsidRPr="005240DE" w:rsidRDefault="00DE1EF9" w:rsidP="00DE1EF9">
      <w:pPr>
        <w:shd w:val="clear" w:color="auto" w:fill="FFFFFF"/>
        <w:spacing w:after="0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</w:p>
    <w:p w:rsidR="005F3243" w:rsidRPr="005240DE" w:rsidRDefault="003261EB" w:rsidP="002A1B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18.</w:t>
      </w:r>
      <w:r w:rsidR="005F3243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Контроль за выполнением муниципальных заданий осуществляется не реже одного раза в год на основ</w:t>
      </w:r>
      <w:r w:rsidR="00204B2D" w:rsidRPr="005240DE">
        <w:rPr>
          <w:rFonts w:ascii="Liberation Serif" w:eastAsia="Times New Roman" w:hAnsi="Liberation Serif" w:cs="Liberation Serif"/>
          <w:sz w:val="28"/>
          <w:szCs w:val="28"/>
        </w:rPr>
        <w:t>ании</w:t>
      </w:r>
      <w:r w:rsidR="005F3243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плана проведения </w:t>
      </w:r>
      <w:r w:rsidR="00AB5E74">
        <w:rPr>
          <w:rFonts w:ascii="Liberation Serif" w:eastAsia="Times New Roman" w:hAnsi="Liberation Serif" w:cs="Liberation Serif"/>
          <w:sz w:val="28"/>
          <w:szCs w:val="28"/>
        </w:rPr>
        <w:t>проверок</w:t>
      </w:r>
      <w:r w:rsidR="005F3243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277B2E">
        <w:rPr>
          <w:rFonts w:ascii="Liberation Serif" w:eastAsia="Times New Roman" w:hAnsi="Liberation Serif" w:cs="Liberation Serif"/>
          <w:sz w:val="28"/>
          <w:szCs w:val="28"/>
        </w:rPr>
        <w:t xml:space="preserve">за выполнением муниципального задания </w:t>
      </w:r>
      <w:r w:rsidR="00277B2E" w:rsidRPr="00277B2E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муниципальными бюджетными учреждениями Артемовского городского округа, находящимися в ведении Администрации </w:t>
      </w:r>
      <w:r w:rsidR="005F3243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(далее </w:t>
      </w:r>
      <w:r w:rsidR="00AB5E74">
        <w:rPr>
          <w:rFonts w:ascii="Liberation Serif" w:eastAsia="Times New Roman" w:hAnsi="Liberation Serif" w:cs="Liberation Serif"/>
          <w:sz w:val="28"/>
          <w:szCs w:val="28"/>
        </w:rPr>
        <w:t>–</w:t>
      </w:r>
      <w:r w:rsidR="005F3243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план) на очередной финансовый год, утверждаем</w:t>
      </w:r>
      <w:r w:rsidR="001477D3">
        <w:rPr>
          <w:rFonts w:ascii="Liberation Serif" w:eastAsia="Times New Roman" w:hAnsi="Liberation Serif" w:cs="Liberation Serif"/>
          <w:sz w:val="28"/>
          <w:szCs w:val="28"/>
        </w:rPr>
        <w:t>ого</w:t>
      </w:r>
      <w:r w:rsidR="005F3243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распоряжением </w:t>
      </w:r>
      <w:r w:rsidR="005F3243" w:rsidRPr="005240DE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F3243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не позднее 25 декабря текущего финансового года.</w:t>
      </w:r>
    </w:p>
    <w:p w:rsidR="00790109" w:rsidRPr="005240DE" w:rsidRDefault="003261EB" w:rsidP="002A1B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19</w:t>
      </w:r>
      <w:r w:rsidR="00790109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. План разрабатывается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отделом по учету и отчетности </w:t>
      </w:r>
      <w:r w:rsidR="00790109" w:rsidRPr="005240DE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790109" w:rsidRPr="005240DE">
        <w:rPr>
          <w:rFonts w:ascii="Liberation Serif" w:eastAsia="Times New Roman" w:hAnsi="Liberation Serif" w:cs="Liberation Serif"/>
          <w:color w:val="000000"/>
          <w:sz w:val="28"/>
          <w:szCs w:val="28"/>
        </w:rPr>
        <w:t>дминистраци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и</w:t>
      </w:r>
      <w:r w:rsidR="00DE17E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по форме согласно Приложению № 2 к настоящему Порядку</w:t>
      </w:r>
      <w:r w:rsidR="00790109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и содержит:</w:t>
      </w:r>
    </w:p>
    <w:p w:rsidR="00790109" w:rsidRPr="005240DE" w:rsidRDefault="00790109" w:rsidP="002A1B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сведения об учреждении, в отношении которого проводится проверка;</w:t>
      </w:r>
    </w:p>
    <w:p w:rsidR="00790109" w:rsidRPr="005240DE" w:rsidRDefault="00790109" w:rsidP="002A1B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наименование вида и формы проверки;</w:t>
      </w:r>
    </w:p>
    <w:p w:rsidR="00790109" w:rsidRDefault="00790109" w:rsidP="002A1B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сроки проведения проверки;</w:t>
      </w:r>
    </w:p>
    <w:p w:rsidR="00DE17E2" w:rsidRPr="005240DE" w:rsidRDefault="00DE17E2" w:rsidP="002A1B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- цели и задачи проверки;</w:t>
      </w:r>
    </w:p>
    <w:p w:rsidR="00790109" w:rsidRPr="005240DE" w:rsidRDefault="00790109" w:rsidP="002A1B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наименование услуг (работ), в отношении которых проводится проверка.</w:t>
      </w:r>
    </w:p>
    <w:p w:rsidR="00E414A6" w:rsidRPr="005240DE" w:rsidRDefault="003261EB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20.</w:t>
      </w:r>
      <w:r w:rsidR="00790109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Основанием для проведения проверки является распоряжение Администрации, копия которого направляется руководителю проверяемого учреждения, в срок не позднее 5 рабочих дней до начала проверки.</w:t>
      </w:r>
    </w:p>
    <w:p w:rsidR="00790109" w:rsidRPr="005240DE" w:rsidRDefault="003261EB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21.</w:t>
      </w:r>
      <w:r w:rsidR="00790109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0D1A8F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Распоряжение Администрации о проведении проверки содержит:</w:t>
      </w:r>
    </w:p>
    <w:p w:rsidR="000D1A8F" w:rsidRPr="005240DE" w:rsidRDefault="004E5288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сведения об учреждении, в отношении которого проводится проверка;</w:t>
      </w:r>
    </w:p>
    <w:p w:rsidR="004E5288" w:rsidRPr="005240DE" w:rsidRDefault="004E5288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lastRenderedPageBreak/>
        <w:t xml:space="preserve">- должность, Ф.И.О. специалиста, </w:t>
      </w:r>
      <w:r w:rsidR="009F395B">
        <w:rPr>
          <w:rFonts w:ascii="Liberation Serif" w:eastAsia="Times New Roman" w:hAnsi="Liberation Serif" w:cs="Liberation Serif"/>
          <w:color w:val="1A171B"/>
          <w:sz w:val="28"/>
          <w:szCs w:val="28"/>
        </w:rPr>
        <w:t>направляемого для осуществления контрольных мероприятий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;</w:t>
      </w:r>
    </w:p>
    <w:p w:rsidR="00B36677" w:rsidRPr="005240DE" w:rsidRDefault="00B36677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- 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наименование услуг, в отношении которых проводится проверка;</w:t>
      </w:r>
    </w:p>
    <w:p w:rsidR="004E5288" w:rsidRDefault="00B36677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цели и задачи проверки;</w:t>
      </w:r>
    </w:p>
    <w:p w:rsidR="001767E4" w:rsidRPr="005240DE" w:rsidRDefault="001767E4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предмет проверки;</w:t>
      </w:r>
    </w:p>
    <w:p w:rsidR="00B36677" w:rsidRDefault="00B36677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наименование вида и формы проверки;</w:t>
      </w:r>
    </w:p>
    <w:p w:rsidR="001767E4" w:rsidRPr="005240DE" w:rsidRDefault="001767E4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проверяемый период;</w:t>
      </w:r>
    </w:p>
    <w:p w:rsidR="00B36677" w:rsidRPr="005240DE" w:rsidRDefault="006E0849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сроки проведения проверки.</w:t>
      </w:r>
    </w:p>
    <w:p w:rsidR="00B36677" w:rsidRDefault="003261EB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22.</w:t>
      </w:r>
      <w:r w:rsidR="00B36677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Срок проведения проверки должен быть достаточным для проверки требований к качеству услуг, соответствовать целям проверки, но не может превышать 30 </w:t>
      </w:r>
      <w:r w:rsidR="00204B2D" w:rsidRPr="005240DE">
        <w:rPr>
          <w:rFonts w:ascii="Liberation Serif" w:eastAsia="Times New Roman" w:hAnsi="Liberation Serif" w:cs="Liberation Serif"/>
          <w:sz w:val="28"/>
          <w:szCs w:val="28"/>
        </w:rPr>
        <w:t>календарных</w:t>
      </w:r>
      <w:r w:rsidR="00B36677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дней со дня начала </w:t>
      </w:r>
      <w:r w:rsidR="00204B2D" w:rsidRPr="005240DE">
        <w:rPr>
          <w:rFonts w:ascii="Liberation Serif" w:eastAsia="Times New Roman" w:hAnsi="Liberation Serif" w:cs="Liberation Serif"/>
          <w:sz w:val="28"/>
          <w:szCs w:val="28"/>
        </w:rPr>
        <w:t>её проведения</w:t>
      </w:r>
      <w:r w:rsidR="00B36677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:rsidR="00821E59" w:rsidRDefault="00821E59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</w:p>
    <w:p w:rsidR="00821E59" w:rsidRPr="0024169C" w:rsidRDefault="00821E59" w:rsidP="00821E5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Глава </w:t>
      </w:r>
      <w:r w:rsidRPr="00821E59">
        <w:rPr>
          <w:rFonts w:ascii="Liberation Serif" w:eastAsia="Times New Roman" w:hAnsi="Liberation Serif" w:cs="Liberation Serif"/>
          <w:color w:val="1A171B"/>
          <w:sz w:val="28"/>
          <w:szCs w:val="28"/>
        </w:rPr>
        <w:t>6</w:t>
      </w: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Права и обязанности сторон в процессе осуществления </w:t>
      </w:r>
    </w:p>
    <w:p w:rsidR="00821E59" w:rsidRPr="0024169C" w:rsidRDefault="00821E59" w:rsidP="00821E5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контроля за выполнением муниципального задания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на оказание </w:t>
      </w: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муниципальных услуг (выполнение работ)</w:t>
      </w:r>
    </w:p>
    <w:p w:rsidR="00821E59" w:rsidRPr="005240DE" w:rsidRDefault="00821E59" w:rsidP="00821E59">
      <w:pPr>
        <w:shd w:val="clear" w:color="auto" w:fill="FFFFFF"/>
        <w:spacing w:after="0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821E59" w:rsidRPr="005240DE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14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 В период проведения проверки должностные лица, направляемые для осуществления контрольных мероприятий, вправе:</w:t>
      </w:r>
    </w:p>
    <w:p w:rsidR="00821E59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запрашивать в соответствии с законодательством Российской Федерации в проверяемом учреждении необходимую для осуществления проверки информацию, за исключением информации, содержащей сведения, составляющие государственную тайну (в случае отсутствия должностного лица, имеющего доступ к государственной тайне), и информации, доступ к которой ограничен федеральными законами;</w:t>
      </w:r>
    </w:p>
    <w:p w:rsidR="00821E59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получать от руководителя (уполномоченного представителя) проверяемого учреждения оригиналы и копии документов, сведения, справки, объяснения, иную информацию по вопросам, возникающим при проведении проверки, относящиеся к предмету проверки;</w:t>
      </w:r>
    </w:p>
    <w:p w:rsidR="00821E59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беспрепятственно посещать и осматривать помещения и территории проверяемого учреждения при предъявлении его руководителю (уполномоченному представителю) служебного удостоверения и распоряжения Администрации о проведении проверки.</w:t>
      </w:r>
    </w:p>
    <w:p w:rsidR="00821E59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15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В период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проведения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проверки должностные лица, направляемые для осуществления контрольных мероприятий, обязаны:</w:t>
      </w:r>
    </w:p>
    <w:p w:rsidR="00821E59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проводить проверку на основании распоряжения Администрации о проведении проверки и в соответствии с предметом контроля;</w:t>
      </w:r>
    </w:p>
    <w:p w:rsidR="00821E59" w:rsidRPr="005240DE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соблюдать сроки проведения проверки;</w:t>
      </w:r>
    </w:p>
    <w:p w:rsidR="00821E59" w:rsidRPr="005240DE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своевременно и в полном объеме исполнять предоставленные им полномочия по предупреждению, выявлению и пресечению нарушений выполнения муниципального задания на оказание муниципальных услуг (выполнение работ);</w:t>
      </w:r>
    </w:p>
    <w:p w:rsidR="00821E59" w:rsidRPr="005240DE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не препятствовать осуществлению деятельности проверяемого учреждения;</w:t>
      </w:r>
    </w:p>
    <w:p w:rsidR="00821E59" w:rsidRPr="005240DE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lastRenderedPageBreak/>
        <w:t>- обеспечить сохранность и возврат оригиналов документов, полученных в ходе проведения проверки;</w:t>
      </w:r>
    </w:p>
    <w:p w:rsidR="00821E59" w:rsidRPr="005240DE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составить акт по результатам проводимой проверки;</w:t>
      </w:r>
    </w:p>
    <w:p w:rsidR="00821E59" w:rsidRPr="005240DE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ознакомить руководителя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(уполномоченного представителя)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проверяемого учреждения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с результатами проверки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</w:p>
    <w:p w:rsidR="00821E59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16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 В период осуществления контрольных мероприятий руководитель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(уполномоченный представитель)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проверяемого учреждения вправе:</w:t>
      </w:r>
    </w:p>
    <w:p w:rsidR="00821E59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непосредственно присутствовать при проведении проверки и давать пояснения по вопросам, относящимся к предмету контроля;</w:t>
      </w:r>
    </w:p>
    <w:p w:rsidR="00821E59" w:rsidRPr="005240DE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знакомиться с результатами проверки, указывать в акте проверки о своем ознакомлении с результатами проверки и представлять возражения по акту проверки.</w:t>
      </w:r>
    </w:p>
    <w:p w:rsidR="00821E59" w:rsidRPr="005240DE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17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 В период осуществления контрольных мероприятий руководитель проверяемого учреждения обязан:</w:t>
      </w:r>
    </w:p>
    <w:p w:rsidR="00821E59" w:rsidRPr="005240DE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не препятствовать осуществлению контрольных мероприятий;</w:t>
      </w:r>
    </w:p>
    <w:p w:rsidR="00821E59" w:rsidRPr="005240DE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своевременно и в полном объеме представлять документы, относящиеся к предмету проводимой проверки;</w:t>
      </w:r>
    </w:p>
    <w:p w:rsidR="00821E59" w:rsidRPr="005240DE" w:rsidRDefault="00821E59" w:rsidP="00821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- по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результатам проверки принимать меры по устранению выявленных в ходе проверки нарушений и их предупреждению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</w:p>
    <w:p w:rsidR="00DE1EF9" w:rsidRPr="005240DE" w:rsidRDefault="00DE1EF9" w:rsidP="00DE1EF9">
      <w:pPr>
        <w:shd w:val="clear" w:color="auto" w:fill="FFFFFF"/>
        <w:spacing w:after="0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</w:p>
    <w:p w:rsidR="00F05BE0" w:rsidRPr="0024169C" w:rsidRDefault="003261EB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Глава </w:t>
      </w:r>
      <w:r w:rsidR="0024169C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7</w:t>
      </w:r>
      <w:r w:rsidR="00F05BE0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</w:t>
      </w:r>
      <w:r w:rsidR="00BD074F"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Оформление результатов проверки</w:t>
      </w:r>
    </w:p>
    <w:p w:rsidR="00F05BE0" w:rsidRPr="005240DE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F95EDE" w:rsidRPr="005240DE" w:rsidRDefault="003261EB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23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По результатам контрольных мероприятий </w:t>
      </w:r>
      <w:r w:rsidR="000D546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лицом, осуществляющим проверку,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оформляется</w:t>
      </w:r>
      <w:r w:rsidR="00BD074F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hyperlink r:id="rId12" w:anchor="Par137" w:history="1">
        <w:r w:rsidR="00F05BE0" w:rsidRPr="005240DE">
          <w:rPr>
            <w:rFonts w:ascii="Liberation Serif" w:eastAsia="Times New Roman" w:hAnsi="Liberation Serif" w:cs="Liberation Serif"/>
            <w:sz w:val="28"/>
            <w:szCs w:val="28"/>
          </w:rPr>
          <w:t>акт</w:t>
        </w:r>
      </w:hyperlink>
      <w:r w:rsidR="00BD074F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проверки</w:t>
      </w:r>
      <w:r w:rsidR="00F95E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по форме согласно Приложению № 3 к настоящему Порядку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, который содержит описание всех подвергнутых контролю направлений деятельности по выполнению муниципальн</w:t>
      </w:r>
      <w:r w:rsidR="000D546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ого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задани</w:t>
      </w:r>
      <w:r w:rsidR="000D546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я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и выводов о наличии (отсутствии) нарушений, допущенных учреждени</w:t>
      </w:r>
      <w:r w:rsidR="000D546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ем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в ходе </w:t>
      </w:r>
      <w:r w:rsidR="00730DD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выполнения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муниципального задания, рекомендации по устранению нарушений и предложения по применению мер воздействия (при необходим</w:t>
      </w:r>
      <w:r w:rsidR="00730DD3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ости) к руководителю учреждения.</w:t>
      </w:r>
    </w:p>
    <w:p w:rsidR="00F05BE0" w:rsidRPr="005240DE" w:rsidRDefault="003261EB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24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  <w:r w:rsidR="00927AD8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А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кт проверки составляется в </w:t>
      </w:r>
      <w:r w:rsidR="001E3EF8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2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экземплярах: </w:t>
      </w:r>
      <w:r w:rsidR="00E92EE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1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927AD8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                                      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экземпляр</w:t>
      </w:r>
      <w:r w:rsidR="00927AD8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- 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руководителю 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>(уполномоченно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>му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представител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>ю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>)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проверяемого учреждения, второй </w:t>
      </w:r>
      <w:r w:rsidR="00E92EE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–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E92EE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Администрации</w:t>
      </w:r>
      <w:r w:rsidR="00A93A2D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</w:p>
    <w:p w:rsidR="00E55526" w:rsidRDefault="009B3952" w:rsidP="009B395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25. </w:t>
      </w:r>
      <w:r w:rsidR="00F05BE0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>При наличии у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F05BE0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>руководителя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(уполномоченного представителя) </w:t>
      </w:r>
      <w:r w:rsidR="00F05BE0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>проверяемого учреждения замечаний или возражений по акту проверки</w:t>
      </w:r>
      <w:r w:rsidR="0062776F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>,</w:t>
      </w:r>
      <w:r w:rsidR="00F05BE0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в срок не позднее </w:t>
      </w:r>
      <w:r w:rsidR="00625555">
        <w:rPr>
          <w:rFonts w:ascii="Liberation Serif" w:eastAsia="Times New Roman" w:hAnsi="Liberation Serif" w:cs="Liberation Serif"/>
          <w:color w:val="1A171B"/>
          <w:sz w:val="28"/>
          <w:szCs w:val="28"/>
        </w:rPr>
        <w:t>5</w:t>
      </w:r>
      <w:r w:rsidR="00F05BE0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рабочих дней со дня вручения ему акта</w:t>
      </w:r>
      <w:r w:rsidR="0062776F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>,</w:t>
      </w:r>
      <w:r w:rsidR="00F05BE0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представляет</w:t>
      </w:r>
      <w:r w:rsidR="0062776F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в адрес</w:t>
      </w:r>
      <w:r w:rsidR="00F05BE0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2776F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>Администрации</w:t>
      </w:r>
      <w:r w:rsidR="00F05BE0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протокол разногласий, который приобщается к материалам проверки.</w:t>
      </w:r>
    </w:p>
    <w:p w:rsidR="006A001B" w:rsidRDefault="009B3952" w:rsidP="009B395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26.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Возражения излагаются объектом контроля в произвольной</w:t>
      </w:r>
      <w:r w:rsid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письменной форме</w:t>
      </w:r>
      <w:r w:rsid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и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подписываются </w:t>
      </w:r>
      <w:r w:rsidR="006F34BA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>руководителем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>(уполномоченн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>ым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представител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>ем</w:t>
      </w:r>
      <w:r w:rsidR="001B36CA">
        <w:rPr>
          <w:rFonts w:ascii="Liberation Serif" w:eastAsia="Times New Roman" w:hAnsi="Liberation Serif" w:cs="Liberation Serif"/>
          <w:color w:val="1A171B"/>
          <w:sz w:val="28"/>
          <w:szCs w:val="28"/>
        </w:rPr>
        <w:t>)</w:t>
      </w:r>
      <w:r w:rsidR="006F34BA"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проверяемого учреждения.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Представленные возражения к акту регистрируются</w:t>
      </w:r>
      <w:r w:rsidR="00741F25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E55526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отделом по учету и отчетности </w:t>
      </w:r>
      <w:r w:rsidR="00741F25">
        <w:rPr>
          <w:rFonts w:ascii="Liberation Serif" w:eastAsia="Times New Roman" w:hAnsi="Liberation Serif" w:cs="Liberation Serif"/>
          <w:color w:val="1A171B"/>
          <w:sz w:val="28"/>
          <w:szCs w:val="28"/>
        </w:rPr>
        <w:t>Администраци</w:t>
      </w:r>
      <w:r w:rsidR="00E55526">
        <w:rPr>
          <w:rFonts w:ascii="Liberation Serif" w:eastAsia="Times New Roman" w:hAnsi="Liberation Serif" w:cs="Liberation Serif"/>
          <w:color w:val="1A171B"/>
          <w:sz w:val="28"/>
          <w:szCs w:val="28"/>
        </w:rPr>
        <w:t>и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и принимаются к рассмотрению для подготовки Заключения</w:t>
      </w:r>
      <w:r w:rsidR="00741F25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по установленной настоящим П</w:t>
      </w:r>
      <w:r w:rsidR="00741F25">
        <w:rPr>
          <w:rFonts w:ascii="Liberation Serif" w:eastAsia="Times New Roman" w:hAnsi="Liberation Serif" w:cs="Liberation Serif"/>
          <w:color w:val="1A171B"/>
          <w:sz w:val="28"/>
          <w:szCs w:val="28"/>
        </w:rPr>
        <w:t>орядком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форме (Приложение </w:t>
      </w:r>
      <w:r w:rsidR="00741F25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№ </w:t>
      </w:r>
      <w:r w:rsidR="00E9487E">
        <w:rPr>
          <w:rFonts w:ascii="Liberation Serif" w:eastAsia="Times New Roman" w:hAnsi="Liberation Serif" w:cs="Liberation Serif"/>
          <w:color w:val="1A171B"/>
          <w:sz w:val="28"/>
          <w:szCs w:val="28"/>
        </w:rPr>
        <w:t>4</w:t>
      </w:r>
      <w:r w:rsidR="00741F25">
        <w:rPr>
          <w:rFonts w:ascii="Liberation Serif" w:eastAsia="Times New Roman" w:hAnsi="Liberation Serif" w:cs="Liberation Serif"/>
          <w:color w:val="1A171B"/>
          <w:sz w:val="28"/>
          <w:szCs w:val="28"/>
        </w:rPr>
        <w:t>).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Разногласия к акту контрольного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lastRenderedPageBreak/>
        <w:t>мероприятия представляются объектом</w:t>
      </w:r>
      <w:r w:rsidR="00741F25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контроля единожды. К возражениям должны быть приложены документы (их</w:t>
      </w:r>
      <w:r w:rsidR="00741F25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копии), на которые имеется ссылка в возражениях или на которых объект</w:t>
      </w:r>
      <w:r w:rsidR="00741F25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контроля основывает свои выводы или замечания к акту контрольного</w:t>
      </w:r>
      <w:r w:rsidR="00741F25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мероприятия.</w:t>
      </w:r>
      <w:r w:rsidR="003342D1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</w:p>
    <w:p w:rsidR="006F34BA" w:rsidRPr="006F34BA" w:rsidRDefault="006A001B" w:rsidP="009B395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27.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Возражения,</w:t>
      </w:r>
      <w:r w:rsidR="003342D1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представленные в </w:t>
      </w:r>
      <w:r w:rsidR="003342D1">
        <w:rPr>
          <w:rFonts w:ascii="Liberation Serif" w:eastAsia="Times New Roman" w:hAnsi="Liberation Serif" w:cs="Liberation Serif"/>
          <w:color w:val="1A171B"/>
          <w:sz w:val="28"/>
          <w:szCs w:val="28"/>
        </w:rPr>
        <w:t>Администрацию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с</w:t>
      </w:r>
      <w:r w:rsidR="003342D1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нарушением</w:t>
      </w:r>
      <w:r w:rsidR="003342D1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установленного срока, к рассмотрению не принимаются. В этом случае акт</w:t>
      </w:r>
      <w:r w:rsidR="003342D1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считается подписанным без возражений.</w:t>
      </w:r>
    </w:p>
    <w:p w:rsidR="006F34BA" w:rsidRPr="006F34BA" w:rsidRDefault="009B3952" w:rsidP="00F045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2</w:t>
      </w:r>
      <w:r w:rsidR="006A001B">
        <w:rPr>
          <w:rFonts w:ascii="Liberation Serif" w:eastAsia="Times New Roman" w:hAnsi="Liberation Serif" w:cs="Liberation Serif"/>
          <w:color w:val="1A171B"/>
          <w:sz w:val="28"/>
          <w:szCs w:val="28"/>
        </w:rPr>
        <w:t>8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В случае поступления письменных возражений </w:t>
      </w:r>
      <w:r w:rsidR="00E55526">
        <w:rPr>
          <w:rFonts w:ascii="Liberation Serif" w:eastAsia="Times New Roman" w:hAnsi="Liberation Serif" w:cs="Liberation Serif"/>
          <w:color w:val="1A171B"/>
          <w:sz w:val="28"/>
          <w:szCs w:val="28"/>
        </w:rPr>
        <w:t>отдел по учету и отчетности Администрации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в срок</w:t>
      </w:r>
      <w:r w:rsidR="00E55526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до 20 (двадцати) рабочих дней с даты поступления возражений готовит</w:t>
      </w:r>
      <w:r w:rsidR="00E55526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заключение на представленные объектом контроля возражения. Заключение</w:t>
      </w:r>
      <w:r w:rsidR="00E55526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утверждается 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>главой Артемовского городского округа</w:t>
      </w:r>
      <w:r w:rsidR="008E6B31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8E6B31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(</w:t>
      </w:r>
      <w:bookmarkStart w:id="0" w:name="_GoBack"/>
      <w:bookmarkEnd w:id="0"/>
      <w:proofErr w:type="gramStart"/>
      <w:r w:rsidR="008E6B31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лицом</w:t>
      </w:r>
      <w:proofErr w:type="gramEnd"/>
      <w:r w:rsidR="008E6B31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8E6B31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его</w:t>
      </w:r>
      <w:r w:rsidR="008E6B31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8E6B31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замещающим)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  <w:r w:rsidR="00F045E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Письменные</w:t>
      </w:r>
      <w:r w:rsidR="00E55526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возражения,</w:t>
      </w:r>
      <w:r w:rsidR="00E55526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представленные</w:t>
      </w:r>
      <w:r w:rsidR="00E55526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объектом</w:t>
      </w:r>
      <w:r w:rsidR="00E55526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контроля,</w:t>
      </w:r>
      <w:r w:rsidR="00F045E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и</w:t>
      </w:r>
      <w:r w:rsidR="00F045E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заключение </w:t>
      </w:r>
      <w:r w:rsidR="00F045E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Администрации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на возражения включаются в материалы</w:t>
      </w:r>
      <w:r w:rsidR="00F045E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контрольного мероприятия.</w:t>
      </w:r>
    </w:p>
    <w:p w:rsidR="006F34BA" w:rsidRPr="006F34BA" w:rsidRDefault="009B3952" w:rsidP="00F045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2</w:t>
      </w:r>
      <w:r w:rsidR="006A001B">
        <w:rPr>
          <w:rFonts w:ascii="Liberation Serif" w:eastAsia="Times New Roman" w:hAnsi="Liberation Serif" w:cs="Liberation Serif"/>
          <w:color w:val="1A171B"/>
          <w:sz w:val="28"/>
          <w:szCs w:val="28"/>
        </w:rPr>
        <w:t>9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Должностному лицу объекта контроля (его представителю) выдается на</w:t>
      </w:r>
      <w:r w:rsidR="00F045E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руки один экземпляр акта и заключения (при наличии возражений).</w:t>
      </w:r>
    </w:p>
    <w:p w:rsidR="006F34BA" w:rsidRPr="006F34BA" w:rsidRDefault="006A001B" w:rsidP="004302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30</w:t>
      </w:r>
      <w:r w:rsid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Внесение в подписанный акт каких-либо изменений на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основании представленных объектом контроля возражений и дополнительно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представленных материалов не допускается.</w:t>
      </w:r>
    </w:p>
    <w:p w:rsidR="006F34BA" w:rsidRPr="006F34BA" w:rsidRDefault="009B3952" w:rsidP="004302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3</w:t>
      </w:r>
      <w:r w:rsidR="006A001B">
        <w:rPr>
          <w:rFonts w:ascii="Liberation Serif" w:eastAsia="Times New Roman" w:hAnsi="Liberation Serif" w:cs="Liberation Serif"/>
          <w:color w:val="1A171B"/>
          <w:sz w:val="28"/>
          <w:szCs w:val="28"/>
        </w:rPr>
        <w:t>1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случаях,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требующих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внесения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изменений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или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уточнений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подписанный представителем объекта контроля акт, 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Администрацией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составляется дополнение к акту контрольного мероприятия в произвольной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форме, которое подписывается 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>главой Артемовского городского округа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(</w:t>
      </w:r>
      <w:proofErr w:type="gramStart"/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лицом</w:t>
      </w:r>
      <w:proofErr w:type="gramEnd"/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его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замещающим). Дополнение оформляется в двух экземплярах, один экземпляр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приобщается к материалам контрольного мероприятия, другой 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>–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передается</w:t>
      </w:r>
      <w:r w:rsidR="004302D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="006F34BA"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объекту контроля под роспись.</w:t>
      </w:r>
    </w:p>
    <w:p w:rsidR="00AA17D5" w:rsidRPr="005240DE" w:rsidRDefault="009B3952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3</w:t>
      </w:r>
      <w:r w:rsidR="006A001B">
        <w:rPr>
          <w:rFonts w:ascii="Liberation Serif" w:eastAsia="Times New Roman" w:hAnsi="Liberation Serif" w:cs="Liberation Serif"/>
          <w:color w:val="1A171B"/>
          <w:sz w:val="28"/>
          <w:szCs w:val="28"/>
        </w:rPr>
        <w:t>2</w:t>
      </w:r>
      <w:r w:rsidR="00F05BE0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</w:t>
      </w:r>
      <w:r w:rsidR="00AA17D5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Меры воздействия на учреждение, нарушающее требования муниципального задания, со стороны уполномоченного органа осуществляются путем:</w:t>
      </w:r>
    </w:p>
    <w:p w:rsidR="00AA17D5" w:rsidRPr="005240DE" w:rsidRDefault="00AA17D5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запроса письменного разъяснения у руководителя учреждения о причинах невыполнения муниципального задания;</w:t>
      </w:r>
    </w:p>
    <w:p w:rsidR="00AA17D5" w:rsidRPr="005240DE" w:rsidRDefault="00AA17D5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AA17D5" w:rsidRPr="005240DE" w:rsidRDefault="00AA17D5" w:rsidP="002A1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изменения муниципального задания в части показателей объема (качества) муниципальных услуг, оказываемых учреждением, и связанного с этим сокращения объема финансового обеспечения муниципального задания по соответствующей услуге;</w:t>
      </w:r>
    </w:p>
    <w:p w:rsidR="00AA17D5" w:rsidRPr="005240DE" w:rsidRDefault="00AA17D5" w:rsidP="002A1B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применения по отношению к руководителю учреждения мер дисциплинарного воздействия.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60417" w:rsidRPr="005240DE" w:rsidRDefault="006A001B" w:rsidP="002A1B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33</w:t>
      </w:r>
      <w:r w:rsidR="003261EB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C60417"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П</w:t>
      </w:r>
      <w:r w:rsidR="00C60417"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бюджета.</w:t>
      </w:r>
    </w:p>
    <w:p w:rsidR="00902227" w:rsidRPr="005240DE" w:rsidRDefault="00902227" w:rsidP="005240DE">
      <w:pPr>
        <w:spacing w:after="0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sectPr w:rsidR="00902227" w:rsidRPr="005240DE" w:rsidSect="005D0964">
      <w:headerReference w:type="default" r:id="rId13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38" w:rsidRDefault="00145A38" w:rsidP="00C60A83">
      <w:pPr>
        <w:spacing w:after="0" w:line="240" w:lineRule="auto"/>
      </w:pPr>
      <w:r>
        <w:separator/>
      </w:r>
    </w:p>
  </w:endnote>
  <w:endnote w:type="continuationSeparator" w:id="0">
    <w:p w:rsidR="00145A38" w:rsidRDefault="00145A38" w:rsidP="00C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38" w:rsidRDefault="00145A38" w:rsidP="00C60A83">
      <w:pPr>
        <w:spacing w:after="0" w:line="240" w:lineRule="auto"/>
      </w:pPr>
      <w:r>
        <w:separator/>
      </w:r>
    </w:p>
  </w:footnote>
  <w:footnote w:type="continuationSeparator" w:id="0">
    <w:p w:rsidR="00145A38" w:rsidRDefault="00145A38" w:rsidP="00C6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1823214"/>
      <w:docPartObj>
        <w:docPartGallery w:val="Page Numbers (Top of Page)"/>
        <w:docPartUnique/>
      </w:docPartObj>
    </w:sdtPr>
    <w:sdtEndPr/>
    <w:sdtContent>
      <w:p w:rsidR="00C60A83" w:rsidRPr="00C60A83" w:rsidRDefault="00F96ED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0A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0A83" w:rsidRPr="00C60A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0A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8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0A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0A83" w:rsidRDefault="00C60A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D548F"/>
    <w:multiLevelType w:val="hybridMultilevel"/>
    <w:tmpl w:val="BE461494"/>
    <w:lvl w:ilvl="0" w:tplc="B3E83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0"/>
    <w:rsid w:val="00005959"/>
    <w:rsid w:val="0001046D"/>
    <w:rsid w:val="00040921"/>
    <w:rsid w:val="000514C8"/>
    <w:rsid w:val="000657A2"/>
    <w:rsid w:val="000A4FAC"/>
    <w:rsid w:val="000D1A8F"/>
    <w:rsid w:val="000D5465"/>
    <w:rsid w:val="000F3EFC"/>
    <w:rsid w:val="001178E7"/>
    <w:rsid w:val="00132B03"/>
    <w:rsid w:val="00136E56"/>
    <w:rsid w:val="00145A38"/>
    <w:rsid w:val="001477D3"/>
    <w:rsid w:val="00152291"/>
    <w:rsid w:val="001748D4"/>
    <w:rsid w:val="001767E4"/>
    <w:rsid w:val="001B36CA"/>
    <w:rsid w:val="001D389D"/>
    <w:rsid w:val="001E3EF8"/>
    <w:rsid w:val="001E5DBA"/>
    <w:rsid w:val="001F1E7D"/>
    <w:rsid w:val="00204B2D"/>
    <w:rsid w:val="00236DD3"/>
    <w:rsid w:val="0024169C"/>
    <w:rsid w:val="002557C5"/>
    <w:rsid w:val="002642BD"/>
    <w:rsid w:val="00277B2E"/>
    <w:rsid w:val="002937F1"/>
    <w:rsid w:val="002A1B02"/>
    <w:rsid w:val="002B2801"/>
    <w:rsid w:val="002F5C0A"/>
    <w:rsid w:val="00314797"/>
    <w:rsid w:val="003261EB"/>
    <w:rsid w:val="003342D1"/>
    <w:rsid w:val="00346946"/>
    <w:rsid w:val="003837D4"/>
    <w:rsid w:val="00386E9C"/>
    <w:rsid w:val="003C37B9"/>
    <w:rsid w:val="003D1EA9"/>
    <w:rsid w:val="003E4CE3"/>
    <w:rsid w:val="003F157A"/>
    <w:rsid w:val="00414823"/>
    <w:rsid w:val="004302D3"/>
    <w:rsid w:val="00445096"/>
    <w:rsid w:val="0046024A"/>
    <w:rsid w:val="00481CF4"/>
    <w:rsid w:val="00482023"/>
    <w:rsid w:val="00484860"/>
    <w:rsid w:val="004A62A1"/>
    <w:rsid w:val="004C1D6C"/>
    <w:rsid w:val="004C2DEC"/>
    <w:rsid w:val="004E5288"/>
    <w:rsid w:val="00523650"/>
    <w:rsid w:val="005240DE"/>
    <w:rsid w:val="00554C03"/>
    <w:rsid w:val="0055500C"/>
    <w:rsid w:val="005875EA"/>
    <w:rsid w:val="00593870"/>
    <w:rsid w:val="00596565"/>
    <w:rsid w:val="005A15EC"/>
    <w:rsid w:val="005D0964"/>
    <w:rsid w:val="005D3981"/>
    <w:rsid w:val="005E799A"/>
    <w:rsid w:val="005F3243"/>
    <w:rsid w:val="005F3B69"/>
    <w:rsid w:val="0061053E"/>
    <w:rsid w:val="0061257E"/>
    <w:rsid w:val="00625555"/>
    <w:rsid w:val="0062776F"/>
    <w:rsid w:val="00646149"/>
    <w:rsid w:val="006478A3"/>
    <w:rsid w:val="006807CC"/>
    <w:rsid w:val="00693230"/>
    <w:rsid w:val="006A001B"/>
    <w:rsid w:val="006A57F9"/>
    <w:rsid w:val="006B42B2"/>
    <w:rsid w:val="006E0849"/>
    <w:rsid w:val="006E1763"/>
    <w:rsid w:val="006F34BA"/>
    <w:rsid w:val="00704E33"/>
    <w:rsid w:val="00706659"/>
    <w:rsid w:val="00730DD3"/>
    <w:rsid w:val="00741F25"/>
    <w:rsid w:val="007515F7"/>
    <w:rsid w:val="00756578"/>
    <w:rsid w:val="00765626"/>
    <w:rsid w:val="0079000D"/>
    <w:rsid w:val="00790109"/>
    <w:rsid w:val="00797998"/>
    <w:rsid w:val="007C340C"/>
    <w:rsid w:val="007C5A36"/>
    <w:rsid w:val="007E0221"/>
    <w:rsid w:val="007E2C74"/>
    <w:rsid w:val="00800EE2"/>
    <w:rsid w:val="00821E59"/>
    <w:rsid w:val="008237AC"/>
    <w:rsid w:val="008339A3"/>
    <w:rsid w:val="00837BE3"/>
    <w:rsid w:val="00846DA8"/>
    <w:rsid w:val="008532C0"/>
    <w:rsid w:val="008A427C"/>
    <w:rsid w:val="008E5A82"/>
    <w:rsid w:val="008E6B31"/>
    <w:rsid w:val="00902227"/>
    <w:rsid w:val="00906205"/>
    <w:rsid w:val="00913363"/>
    <w:rsid w:val="00927AD8"/>
    <w:rsid w:val="00927C1D"/>
    <w:rsid w:val="009373D8"/>
    <w:rsid w:val="009479A0"/>
    <w:rsid w:val="009536A3"/>
    <w:rsid w:val="00954A00"/>
    <w:rsid w:val="009662D1"/>
    <w:rsid w:val="0097155E"/>
    <w:rsid w:val="0097342B"/>
    <w:rsid w:val="00980CE6"/>
    <w:rsid w:val="009A783B"/>
    <w:rsid w:val="009B3952"/>
    <w:rsid w:val="009B3C91"/>
    <w:rsid w:val="009F395B"/>
    <w:rsid w:val="00A3785C"/>
    <w:rsid w:val="00A4787F"/>
    <w:rsid w:val="00A84AEB"/>
    <w:rsid w:val="00A90F3D"/>
    <w:rsid w:val="00A912F0"/>
    <w:rsid w:val="00A93A2D"/>
    <w:rsid w:val="00AA17D5"/>
    <w:rsid w:val="00AA1D97"/>
    <w:rsid w:val="00AB5E74"/>
    <w:rsid w:val="00AD0EA7"/>
    <w:rsid w:val="00AD6961"/>
    <w:rsid w:val="00AE3563"/>
    <w:rsid w:val="00B14211"/>
    <w:rsid w:val="00B15A32"/>
    <w:rsid w:val="00B36677"/>
    <w:rsid w:val="00B55ADD"/>
    <w:rsid w:val="00B65BCC"/>
    <w:rsid w:val="00B809A7"/>
    <w:rsid w:val="00BA662D"/>
    <w:rsid w:val="00BD074F"/>
    <w:rsid w:val="00BD0912"/>
    <w:rsid w:val="00C07757"/>
    <w:rsid w:val="00C1185A"/>
    <w:rsid w:val="00C2792B"/>
    <w:rsid w:val="00C41863"/>
    <w:rsid w:val="00C60417"/>
    <w:rsid w:val="00C60A83"/>
    <w:rsid w:val="00CB5623"/>
    <w:rsid w:val="00CD4D11"/>
    <w:rsid w:val="00CE1EEB"/>
    <w:rsid w:val="00CF1CC8"/>
    <w:rsid w:val="00CF40E4"/>
    <w:rsid w:val="00D034CD"/>
    <w:rsid w:val="00D12729"/>
    <w:rsid w:val="00D13BB2"/>
    <w:rsid w:val="00D335EA"/>
    <w:rsid w:val="00D4202A"/>
    <w:rsid w:val="00D57CB9"/>
    <w:rsid w:val="00D73174"/>
    <w:rsid w:val="00DB52BA"/>
    <w:rsid w:val="00DD4F62"/>
    <w:rsid w:val="00DE17E2"/>
    <w:rsid w:val="00DE1EF9"/>
    <w:rsid w:val="00E00560"/>
    <w:rsid w:val="00E26FB1"/>
    <w:rsid w:val="00E414A6"/>
    <w:rsid w:val="00E5096E"/>
    <w:rsid w:val="00E55526"/>
    <w:rsid w:val="00E717CA"/>
    <w:rsid w:val="00E92EE5"/>
    <w:rsid w:val="00E9487E"/>
    <w:rsid w:val="00EA430B"/>
    <w:rsid w:val="00EB1D6B"/>
    <w:rsid w:val="00EC1107"/>
    <w:rsid w:val="00EC234A"/>
    <w:rsid w:val="00EC32BD"/>
    <w:rsid w:val="00ED76AE"/>
    <w:rsid w:val="00F045E3"/>
    <w:rsid w:val="00F05BE0"/>
    <w:rsid w:val="00F47752"/>
    <w:rsid w:val="00F5635C"/>
    <w:rsid w:val="00F56E62"/>
    <w:rsid w:val="00F760DD"/>
    <w:rsid w:val="00F95EDE"/>
    <w:rsid w:val="00F96EDB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9E449-9AC5-4CCB-8A4A-D6367D21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98"/>
  </w:style>
  <w:style w:type="paragraph" w:styleId="4">
    <w:name w:val="heading 4"/>
    <w:basedOn w:val="a"/>
    <w:next w:val="a"/>
    <w:link w:val="40"/>
    <w:qFormat/>
    <w:rsid w:val="003C37B9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A36"/>
    <w:rPr>
      <w:b/>
      <w:bCs/>
    </w:rPr>
  </w:style>
  <w:style w:type="character" w:customStyle="1" w:styleId="40">
    <w:name w:val="Заголовок 4 Знак"/>
    <w:basedOn w:val="a0"/>
    <w:link w:val="4"/>
    <w:rsid w:val="003C37B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A83"/>
  </w:style>
  <w:style w:type="paragraph" w:styleId="a9">
    <w:name w:val="footer"/>
    <w:basedOn w:val="a"/>
    <w:link w:val="aa"/>
    <w:uiPriority w:val="99"/>
    <w:semiHidden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A83"/>
  </w:style>
  <w:style w:type="paragraph" w:customStyle="1" w:styleId="ConsTitle">
    <w:name w:val="ConsTitle"/>
    <w:rsid w:val="0083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2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5659FE09830F5891E8FB714EE12F5686622633175AD0F0B4E9272B81F4B29AEAC96AF7646A77F65673SCr3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685659FE09830F5891E8FB714EE12F5686622633175AD0F0B4E9272B81F4B29AEAC96AF7646A77F65673SCr3F" TargetMode="External"/><Relationship Id="rId12" Type="http://schemas.openxmlformats.org/officeDocument/2006/relationships/hyperlink" Target="http://xn--80agcrajnjcbl2r.xn--p1ai/inc/fck/editor/fckeditor.html?InstanceName=text&amp;Toolbar=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685659FE09830F5891E8FB714EE12F5686622633175AD0F0B4E9272B81F4B29AEAC96AF7646A77F65673SCr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685659FE09830F5891E8FB714EE12F5686622633175AD0F0B4E9272B81F4B29AEAC96AF7646A77F65673SCr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685659FE09830F5891E8FB714EE12F5686622633175AD0F0B4E9272B81F4B29AEAC96AF7646A77F65673SCr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7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Алёна Павловна Салахова</cp:lastModifiedBy>
  <cp:revision>57</cp:revision>
  <cp:lastPrinted>2022-12-08T07:40:00Z</cp:lastPrinted>
  <dcterms:created xsi:type="dcterms:W3CDTF">2022-09-21T09:55:00Z</dcterms:created>
  <dcterms:modified xsi:type="dcterms:W3CDTF">2022-12-12T10:00:00Z</dcterms:modified>
</cp:coreProperties>
</file>