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DB" w:rsidRDefault="00F569DB" w:rsidP="00F569DB">
      <w:pPr>
        <w:jc w:val="center"/>
        <w:rPr>
          <w:sz w:val="28"/>
        </w:rPr>
      </w:pPr>
    </w:p>
    <w:p w:rsidR="00575EE0" w:rsidRDefault="00F569DB" w:rsidP="00F569DB">
      <w:pPr>
        <w:jc w:val="center"/>
        <w:rPr>
          <w:sz w:val="28"/>
        </w:rPr>
      </w:pPr>
      <w:r>
        <w:rPr>
          <w:sz w:val="28"/>
        </w:rPr>
        <w:t>У</w:t>
      </w:r>
      <w:r w:rsidRPr="00F569DB">
        <w:rPr>
          <w:sz w:val="28"/>
        </w:rPr>
        <w:t>ведомлени</w:t>
      </w:r>
      <w:r>
        <w:rPr>
          <w:sz w:val="28"/>
        </w:rPr>
        <w:t>е</w:t>
      </w:r>
      <w:r w:rsidRPr="00F569DB">
        <w:rPr>
          <w:sz w:val="28"/>
        </w:rPr>
        <w:t xml:space="preserve"> о размещении проекта</w:t>
      </w:r>
      <w:r>
        <w:rPr>
          <w:sz w:val="28"/>
        </w:rPr>
        <w:t xml:space="preserve"> муниципального</w:t>
      </w:r>
      <w:r w:rsidRPr="00F569DB">
        <w:rPr>
          <w:sz w:val="28"/>
        </w:rPr>
        <w:t xml:space="preserve"> нормативного правового акта </w:t>
      </w:r>
      <w:r>
        <w:rPr>
          <w:sz w:val="28"/>
        </w:rPr>
        <w:t xml:space="preserve">Администрации Артемовского городского округа </w:t>
      </w:r>
      <w:r w:rsidRPr="00F569DB">
        <w:rPr>
          <w:sz w:val="28"/>
        </w:rPr>
        <w:t>в информационно-коммуникационной сети «Интернет»</w:t>
      </w:r>
    </w:p>
    <w:p w:rsidR="00F569DB" w:rsidRDefault="00F569DB" w:rsidP="00F569DB">
      <w:pPr>
        <w:jc w:val="center"/>
        <w:rPr>
          <w:sz w:val="28"/>
        </w:rPr>
      </w:pPr>
    </w:p>
    <w:p w:rsidR="00EA6430" w:rsidRDefault="00EA6430" w:rsidP="00EA6430">
      <w:pPr>
        <w:jc w:val="center"/>
        <w:rPr>
          <w:sz w:val="28"/>
          <w:szCs w:val="28"/>
        </w:rPr>
      </w:pPr>
    </w:p>
    <w:p w:rsidR="00EA6430" w:rsidRDefault="00EA6430" w:rsidP="00EA643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EA6430" w:rsidRDefault="00EA6430" w:rsidP="00EA6430">
      <w:pPr>
        <w:jc w:val="center"/>
        <w:rPr>
          <w:sz w:val="28"/>
          <w:szCs w:val="28"/>
        </w:rPr>
      </w:pPr>
    </w:p>
    <w:p w:rsidR="00EA6430" w:rsidRDefault="00EA6430" w:rsidP="00046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046653" w:rsidRPr="00422C62">
        <w:rPr>
          <w:iCs/>
          <w:sz w:val="28"/>
          <w:szCs w:val="28"/>
        </w:rPr>
        <w:t xml:space="preserve">постановления Администрации Артемовского городского округа </w:t>
      </w:r>
      <w:r w:rsidR="00B35008" w:rsidRPr="00154AA0">
        <w:rPr>
          <w:sz w:val="28"/>
          <w:szCs w:val="28"/>
        </w:rPr>
        <w:t xml:space="preserve">"О внесении изменений в </w:t>
      </w:r>
      <w:r w:rsidR="00B35008" w:rsidRPr="00FE21FD">
        <w:rPr>
          <w:sz w:val="28"/>
          <w:szCs w:val="28"/>
        </w:rPr>
        <w:t>муниципальную  программу «Развитие системы образования  Артемовского городского округа на период  2015-2020 годов»</w:t>
      </w:r>
      <w:r>
        <w:rPr>
          <w:sz w:val="28"/>
          <w:szCs w:val="28"/>
        </w:rPr>
        <w:t xml:space="preserve">, </w:t>
      </w:r>
      <w:r w:rsidR="00046653">
        <w:rPr>
          <w:sz w:val="28"/>
          <w:szCs w:val="28"/>
        </w:rPr>
        <w:t>разработанного Управлением образования Артемовского городского округа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A6430" w:rsidRPr="00781F72" w:rsidRDefault="00EA6430" w:rsidP="00EA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текстом указанного проекта Вы можете ознакомиться </w:t>
      </w:r>
      <w:r w:rsidRPr="00CF6665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«Противодействие коррупции» (подраздел «Независимая а</w:t>
      </w:r>
      <w:r w:rsidRPr="00CF6665">
        <w:rPr>
          <w:sz w:val="28"/>
          <w:szCs w:val="28"/>
        </w:rPr>
        <w:t>нтикоррупционная экспертиза муниципальных нормативных правовых актов</w:t>
      </w:r>
      <w:r w:rsidRPr="00F37524">
        <w:rPr>
          <w:sz w:val="28"/>
          <w:szCs w:val="28"/>
        </w:rPr>
        <w:t>»</w:t>
      </w:r>
      <w:r w:rsidRPr="00CF66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46AD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</w:t>
      </w:r>
      <w:r w:rsidRPr="00EA6430">
        <w:rPr>
          <w:sz w:val="28"/>
          <w:szCs w:val="28"/>
        </w:rPr>
        <w:t>Артемовского городского округа</w:t>
      </w:r>
      <w:r>
        <w:rPr>
          <w:i/>
          <w:sz w:val="28"/>
          <w:szCs w:val="28"/>
        </w:rPr>
        <w:t xml:space="preserve"> </w:t>
      </w:r>
      <w:r w:rsidRPr="00DE46A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4" w:history="1">
        <w:r w:rsidRPr="00781F72">
          <w:rPr>
            <w:rStyle w:val="a3"/>
            <w:color w:val="auto"/>
            <w:sz w:val="28"/>
            <w:szCs w:val="28"/>
          </w:rPr>
          <w:t>http://artemovsky66.ru/</w:t>
        </w:r>
      </w:hyperlink>
      <w:r w:rsidRPr="00781F72">
        <w:rPr>
          <w:sz w:val="28"/>
          <w:szCs w:val="28"/>
        </w:rPr>
        <w:t>.</w:t>
      </w:r>
    </w:p>
    <w:p w:rsidR="00EA6430" w:rsidRPr="00046653" w:rsidRDefault="00EA6430" w:rsidP="00046653">
      <w:pPr>
        <w:pStyle w:val="ConsPlusNormal"/>
        <w:ind w:firstLine="709"/>
        <w:jc w:val="both"/>
      </w:pPr>
      <w:r>
        <w:t xml:space="preserve">Дата начала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CD5C90">
        <w:t>15.08</w:t>
      </w:r>
      <w:r w:rsidR="0064499C">
        <w:t>.2017</w:t>
      </w:r>
      <w:r w:rsidR="00046653">
        <w:t xml:space="preserve">  </w:t>
      </w:r>
    </w:p>
    <w:p w:rsidR="00EA6430" w:rsidRDefault="00EA6430" w:rsidP="00EA6430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CD5C90">
        <w:t>25.08.</w:t>
      </w:r>
      <w:r w:rsidR="0064499C">
        <w:t>2017</w:t>
      </w:r>
    </w:p>
    <w:p w:rsidR="00EA6430" w:rsidRDefault="00EA6430" w:rsidP="00EA6430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EA6430" w:rsidRPr="00781F72" w:rsidRDefault="00EA6430" w:rsidP="00EA6430">
      <w:pPr>
        <w:pStyle w:val="ConsPlusNormal"/>
        <w:ind w:firstLine="709"/>
        <w:jc w:val="both"/>
      </w:pPr>
      <w:r>
        <w:t xml:space="preserve">Ваше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просьба направить на электронную почту </w:t>
      </w:r>
      <w:hyperlink r:id="rId5" w:history="1">
        <w:r w:rsidRPr="00781F72">
          <w:rPr>
            <w:bdr w:val="none" w:sz="0" w:space="0" w:color="auto" w:frame="1"/>
          </w:rPr>
          <w:t>expertiza.mnpa@artemovsky66.ru</w:t>
        </w:r>
      </w:hyperlink>
      <w:r w:rsidRPr="00781F72">
        <w:t xml:space="preserve"> и</w:t>
      </w:r>
      <w:r w:rsidR="00046653" w:rsidRPr="00781F72">
        <w:t xml:space="preserve"> </w:t>
      </w:r>
      <w:bookmarkStart w:id="0" w:name="_GoBack"/>
      <w:bookmarkEnd w:id="0"/>
      <w:proofErr w:type="spellStart"/>
      <w:r w:rsidR="00B35008" w:rsidRPr="00781F72">
        <w:rPr>
          <w:rStyle w:val="js-messages-title-dropdown-name"/>
        </w:rPr>
        <w:t>artuob@yandex.ru</w:t>
      </w:r>
      <w:proofErr w:type="spellEnd"/>
      <w:r w:rsidRPr="00781F72">
        <w:t>.</w:t>
      </w:r>
    </w:p>
    <w:p w:rsidR="00EA6430" w:rsidRPr="00764067" w:rsidRDefault="00EA6430" w:rsidP="00EA6430">
      <w:pPr>
        <w:rPr>
          <w:sz w:val="28"/>
          <w:szCs w:val="28"/>
        </w:rPr>
      </w:pPr>
    </w:p>
    <w:p w:rsidR="00EA6430" w:rsidRDefault="00EA6430" w:rsidP="00EA6430">
      <w:pPr>
        <w:pStyle w:val="ConsPlusNormal"/>
        <w:ind w:firstLine="709"/>
        <w:jc w:val="both"/>
      </w:pPr>
      <w:r w:rsidRPr="00C33E8A">
        <w:t>Благодарим Вас за сотрудничество!</w:t>
      </w:r>
    </w:p>
    <w:p w:rsidR="00EA6430" w:rsidRDefault="00EA6430" w:rsidP="00EA6430">
      <w:pPr>
        <w:pStyle w:val="ConsPlusNormal"/>
        <w:ind w:firstLine="540"/>
        <w:jc w:val="both"/>
      </w:pPr>
    </w:p>
    <w:tbl>
      <w:tblPr>
        <w:tblW w:w="0" w:type="auto"/>
        <w:tblInd w:w="108" w:type="dxa"/>
        <w:tblLook w:val="00A0"/>
      </w:tblPr>
      <w:tblGrid>
        <w:gridCol w:w="4863"/>
        <w:gridCol w:w="4600"/>
      </w:tblGrid>
      <w:tr w:rsidR="00CD5C90" w:rsidTr="007628DB">
        <w:trPr>
          <w:trHeight w:val="709"/>
        </w:trPr>
        <w:tc>
          <w:tcPr>
            <w:tcW w:w="4863" w:type="dxa"/>
          </w:tcPr>
          <w:p w:rsidR="00CD5C90" w:rsidRPr="00CA3EF3" w:rsidRDefault="00CD5C90" w:rsidP="007F43DC">
            <w:pPr>
              <w:pStyle w:val="msonormalbullet1gi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</w:p>
          <w:p w:rsidR="00CD5C90" w:rsidRPr="00CA3EF3" w:rsidRDefault="00CD5C90" w:rsidP="007F43DC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dxa"/>
          </w:tcPr>
          <w:p w:rsidR="00CD5C90" w:rsidRPr="00CA3EF3" w:rsidRDefault="00CD5C90" w:rsidP="007F43DC">
            <w:pPr>
              <w:pStyle w:val="msonormalbullet2gi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Ключникова</w:t>
            </w:r>
            <w:proofErr w:type="spellEnd"/>
          </w:p>
        </w:tc>
      </w:tr>
    </w:tbl>
    <w:p w:rsidR="00482F7D" w:rsidRPr="00422C62" w:rsidRDefault="00482F7D" w:rsidP="00482F7D">
      <w:pPr>
        <w:tabs>
          <w:tab w:val="left" w:pos="709"/>
        </w:tabs>
        <w:jc w:val="both"/>
        <w:rPr>
          <w:sz w:val="28"/>
          <w:szCs w:val="28"/>
        </w:rPr>
      </w:pPr>
    </w:p>
    <w:p w:rsidR="00EA6430" w:rsidRDefault="00EA6430" w:rsidP="00EA6430">
      <w:pPr>
        <w:pStyle w:val="ConsPlusNormal"/>
        <w:ind w:firstLine="540"/>
        <w:jc w:val="both"/>
      </w:pPr>
    </w:p>
    <w:sectPr w:rsidR="00EA6430" w:rsidSect="0047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70E7"/>
    <w:rsid w:val="00033AEB"/>
    <w:rsid w:val="000341A2"/>
    <w:rsid w:val="00046653"/>
    <w:rsid w:val="000629D4"/>
    <w:rsid w:val="00065ECF"/>
    <w:rsid w:val="000A5DAD"/>
    <w:rsid w:val="000B335A"/>
    <w:rsid w:val="000C5601"/>
    <w:rsid w:val="000C6E7C"/>
    <w:rsid w:val="000F7884"/>
    <w:rsid w:val="00126C78"/>
    <w:rsid w:val="00132B9D"/>
    <w:rsid w:val="00147A6A"/>
    <w:rsid w:val="001A516D"/>
    <w:rsid w:val="001E6A7B"/>
    <w:rsid w:val="00210C6D"/>
    <w:rsid w:val="00216E04"/>
    <w:rsid w:val="002348F0"/>
    <w:rsid w:val="002714C9"/>
    <w:rsid w:val="002E5707"/>
    <w:rsid w:val="00304060"/>
    <w:rsid w:val="00346925"/>
    <w:rsid w:val="003605F8"/>
    <w:rsid w:val="00371E67"/>
    <w:rsid w:val="0038646A"/>
    <w:rsid w:val="00387645"/>
    <w:rsid w:val="003955CD"/>
    <w:rsid w:val="003A1756"/>
    <w:rsid w:val="003B6743"/>
    <w:rsid w:val="003C7691"/>
    <w:rsid w:val="003E3F14"/>
    <w:rsid w:val="004050F9"/>
    <w:rsid w:val="004271B9"/>
    <w:rsid w:val="004376BD"/>
    <w:rsid w:val="00441071"/>
    <w:rsid w:val="00474A24"/>
    <w:rsid w:val="00481587"/>
    <w:rsid w:val="00482F7D"/>
    <w:rsid w:val="004A23CF"/>
    <w:rsid w:val="004A720E"/>
    <w:rsid w:val="004B62C9"/>
    <w:rsid w:val="004F66B2"/>
    <w:rsid w:val="005065D1"/>
    <w:rsid w:val="00532199"/>
    <w:rsid w:val="005352F5"/>
    <w:rsid w:val="00540499"/>
    <w:rsid w:val="00555C11"/>
    <w:rsid w:val="00575EE0"/>
    <w:rsid w:val="005C31EB"/>
    <w:rsid w:val="005C5ABF"/>
    <w:rsid w:val="005D4EC6"/>
    <w:rsid w:val="005D5850"/>
    <w:rsid w:val="00617FDD"/>
    <w:rsid w:val="0062532F"/>
    <w:rsid w:val="0064499C"/>
    <w:rsid w:val="006533F2"/>
    <w:rsid w:val="00661A7F"/>
    <w:rsid w:val="006A49DD"/>
    <w:rsid w:val="006D76BF"/>
    <w:rsid w:val="00706748"/>
    <w:rsid w:val="007359F5"/>
    <w:rsid w:val="00745717"/>
    <w:rsid w:val="00745FC7"/>
    <w:rsid w:val="0075523D"/>
    <w:rsid w:val="007628DB"/>
    <w:rsid w:val="00764380"/>
    <w:rsid w:val="00781F72"/>
    <w:rsid w:val="007A7DAA"/>
    <w:rsid w:val="007B7076"/>
    <w:rsid w:val="007C1D27"/>
    <w:rsid w:val="007E220B"/>
    <w:rsid w:val="00833128"/>
    <w:rsid w:val="008345C1"/>
    <w:rsid w:val="0085251D"/>
    <w:rsid w:val="008C76EF"/>
    <w:rsid w:val="008D1DDF"/>
    <w:rsid w:val="008D3A89"/>
    <w:rsid w:val="008D7464"/>
    <w:rsid w:val="008D7E1E"/>
    <w:rsid w:val="008E437B"/>
    <w:rsid w:val="00984C2A"/>
    <w:rsid w:val="009B4610"/>
    <w:rsid w:val="00A2368F"/>
    <w:rsid w:val="00A55623"/>
    <w:rsid w:val="00A752B1"/>
    <w:rsid w:val="00A85A24"/>
    <w:rsid w:val="00AE5E84"/>
    <w:rsid w:val="00AF55DB"/>
    <w:rsid w:val="00B13097"/>
    <w:rsid w:val="00B35008"/>
    <w:rsid w:val="00B44CAD"/>
    <w:rsid w:val="00B76C5F"/>
    <w:rsid w:val="00B81320"/>
    <w:rsid w:val="00B95D4C"/>
    <w:rsid w:val="00BA423B"/>
    <w:rsid w:val="00BC7BD1"/>
    <w:rsid w:val="00BD1A99"/>
    <w:rsid w:val="00BD4604"/>
    <w:rsid w:val="00BF34C8"/>
    <w:rsid w:val="00C20BF2"/>
    <w:rsid w:val="00C31724"/>
    <w:rsid w:val="00C323EB"/>
    <w:rsid w:val="00C51776"/>
    <w:rsid w:val="00C919BF"/>
    <w:rsid w:val="00C966ED"/>
    <w:rsid w:val="00CA35EE"/>
    <w:rsid w:val="00CA3FA9"/>
    <w:rsid w:val="00CB49C3"/>
    <w:rsid w:val="00CD5C90"/>
    <w:rsid w:val="00CF438E"/>
    <w:rsid w:val="00D141B6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90A95"/>
    <w:rsid w:val="00F97FD7"/>
    <w:rsid w:val="00FA04E9"/>
    <w:rsid w:val="00FA3E71"/>
    <w:rsid w:val="00FC59F8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35008"/>
  </w:style>
  <w:style w:type="paragraph" w:customStyle="1" w:styleId="msonormalbullet1gif">
    <w:name w:val="msonormalbullet1.gif"/>
    <w:basedOn w:val="a"/>
    <w:rsid w:val="00833128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83312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User</cp:lastModifiedBy>
  <cp:revision>18</cp:revision>
  <cp:lastPrinted>2017-08-15T01:55:00Z</cp:lastPrinted>
  <dcterms:created xsi:type="dcterms:W3CDTF">2015-12-23T09:31:00Z</dcterms:created>
  <dcterms:modified xsi:type="dcterms:W3CDTF">2017-08-15T01:55:00Z</dcterms:modified>
</cp:coreProperties>
</file>