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E0" w:rsidRDefault="00406BE0" w:rsidP="00406BE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2B14BB3" wp14:editId="56B1DCA8">
            <wp:extent cx="781050" cy="1304925"/>
            <wp:effectExtent l="0" t="0" r="0" b="9525"/>
            <wp:docPr id="4" name="Рисунок 4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proofErr w:type="gramStart"/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</w:t>
      </w:r>
      <w:proofErr w:type="gramEnd"/>
      <w:r w:rsidRPr="008335F7">
        <w:rPr>
          <w:rFonts w:ascii="Arial" w:hAnsi="Arial" w:cs="Arial"/>
          <w:b/>
          <w:bCs/>
          <w:color w:val="000000"/>
          <w:szCs w:val="28"/>
        </w:rPr>
        <w:t xml:space="preserve"> городского округа</w:t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406BE0" w:rsidRPr="001A362E" w:rsidRDefault="00406BE0" w:rsidP="00406BE0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r>
        <w:rPr>
          <w:b/>
          <w:bCs/>
          <w:color w:val="000000"/>
          <w:spacing w:val="20"/>
          <w:sz w:val="44"/>
          <w:szCs w:val="44"/>
        </w:rPr>
        <w:t>П О С Т А Н О В Л Е Н И Е</w: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AEF94" wp14:editId="2175AC60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13970" t="9525" r="508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E8E2A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2ADC7" wp14:editId="76B17488">
                <wp:simplePos x="0" y="0"/>
                <wp:positionH relativeFrom="column">
                  <wp:posOffset>-3810</wp:posOffset>
                </wp:positionH>
                <wp:positionV relativeFrom="paragraph">
                  <wp:posOffset>182880</wp:posOffset>
                </wp:positionV>
                <wp:extent cx="6045200" cy="1"/>
                <wp:effectExtent l="0" t="19050" r="127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1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95A58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4pt" to="47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dFYAIAAHQEAAAOAAAAZHJzL2Uyb0RvYy54bWysVM1uEzEQviPxDpbv6e6GTdquuqlQNuFS&#10;oFILd2ftzVr12pbtZhMhJOCM1EfgFTiAVKnAM2zeiLHzQwsXhMjBGXtmPn8z83lPTpeNQAtmLFcy&#10;x8lBjBGTpaJcznP86nLaO8LIOiIpEUqyHK+Yxaejx49OWp2xvqqVoMwgAJE2a3WOa+d0FkW2rFlD&#10;7IHSTIKzUqYhDrZmHlFDWkBvRNSP42HUKkO1USWzFk6LjROPAn5VsdK9rCrLHBI5Bm4urCasM79G&#10;oxOSzQ3RNS+3NMg/sGgIl3DpHqogjqBrw/+AanhplFWVOyhVE6mq4iULNUA1SfxbNRc10SzUAs2x&#10;et8m+/9gyxeLc4M4zfEQI0kaGFH3af1ufdN96z6vb9D6ffej+9p96W67793t+gPYd+uPYHtnd7c9&#10;vkFD38lW2wwAx/Lc+F6US3mhz1R5ZZFU45rIOQsVXa40XJP4jOhBit9YDXxm7XNFIYZcOxXauqxM&#10;gyrB9Wuf6MGhdWgZ5rjaz5EtHSrhcBinAxAHRiX4NveQzEP4RG2se8ZUg7yRY8GlbzHJyOLMOk/p&#10;V4g/lmrKhQgyERK1OR4cJgMP3Whomqu5vATpXAUIqwSnPtwnWjOfjYVBC+KlF36hYvDcDzPqWtIA&#10;XzNCJ1vbES42NtAR0uNBcUBwa2209eY4Pp4cTY7SXtofTnppXBS9p9Nx2htOk8NB8aQYj4vkraeW&#10;pFnNKWXSs9vpPEn/TkfbF7dR6F7p+8ZED9FDB4Hs7j+QDnP2o92IZKbo6tzs5g/SDsHbZ+jfzv09&#10;2Pc/FqOfAAAA//8DAFBLAwQUAAYACAAAACEAtPQ99NoAAAAHAQAADwAAAGRycy9kb3ducmV2Lnht&#10;bEyPS0/DMBCE70j8B2uRuLVOS6lCGqeqKnGnjws3N3bjUHttxc6j/55FHOA4O6OZb8vt5CwbdBdb&#10;jwIW8wyYxtqrFhsB59P7LAcWk0QlrUct4K4jbKvHh1IWyo940MMxNYxKMBZSgEkpFJzH2mgn49wH&#10;jeRdfedkItk1XHVypHJn+TLL1tzJFmnByKD3Rte3Y+8EhNMqT1/D/XYO/fj5svOH/Yc1Qjw/TbsN&#10;sKSn9BeGH3xCh4qYLr5HFZkVMFtTUMAypwfIfntdrIBdfg+8Kvl//uobAAD//wMAUEsBAi0AFAAG&#10;AAgAAAAhALaDOJL+AAAA4QEAABMAAAAAAAAAAAAAAAAAAAAAAFtDb250ZW50X1R5cGVzXS54bWxQ&#10;SwECLQAUAAYACAAAACEAOP0h/9YAAACUAQAACwAAAAAAAAAAAAAAAAAvAQAAX3JlbHMvLnJlbHNQ&#10;SwECLQAUAAYACAAAACEAdonnRWACAAB0BAAADgAAAAAAAAAAAAAAAAAuAgAAZHJzL2Uyb0RvYy54&#10;bWxQSwECLQAUAAYACAAAACEAtPQ99NoAAAAHAQAADwAAAAAAAAAAAAAAAAC6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06BE0" w:rsidRDefault="009E20DA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 </w:t>
      </w:r>
    </w:p>
    <w:p w:rsidR="00406BE0" w:rsidRPr="009E20DA" w:rsidRDefault="00406BE0" w:rsidP="00406BE0">
      <w:pPr>
        <w:shd w:val="clear" w:color="auto" w:fill="FFFFFF"/>
        <w:tabs>
          <w:tab w:val="left" w:pos="7170"/>
        </w:tabs>
        <w:rPr>
          <w:rFonts w:ascii="Liberation Serif" w:hAnsi="Liberation Serif"/>
          <w:color w:val="000000"/>
          <w:szCs w:val="28"/>
        </w:rPr>
      </w:pPr>
      <w:r w:rsidRPr="009E20DA">
        <w:rPr>
          <w:rFonts w:ascii="Liberation Serif" w:hAnsi="Liberation Serif"/>
          <w:color w:val="000000"/>
          <w:szCs w:val="28"/>
        </w:rPr>
        <w:t xml:space="preserve">от </w:t>
      </w:r>
      <w:r w:rsidR="009E20DA">
        <w:rPr>
          <w:rFonts w:ascii="Liberation Serif" w:hAnsi="Liberation Serif"/>
          <w:color w:val="000000"/>
          <w:szCs w:val="28"/>
        </w:rPr>
        <w:t>15.05.2020</w:t>
      </w:r>
      <w:r w:rsidRPr="009E20DA">
        <w:rPr>
          <w:rFonts w:ascii="Liberation Serif" w:hAnsi="Liberation Serif"/>
          <w:color w:val="000000"/>
          <w:szCs w:val="28"/>
        </w:rPr>
        <w:tab/>
      </w:r>
      <w:r w:rsidR="009E20DA">
        <w:rPr>
          <w:rFonts w:ascii="Liberation Serif" w:hAnsi="Liberation Serif"/>
          <w:color w:val="000000"/>
          <w:szCs w:val="28"/>
        </w:rPr>
        <w:t xml:space="preserve">                </w:t>
      </w:r>
      <w:r w:rsidRPr="009E20DA">
        <w:rPr>
          <w:rFonts w:ascii="Liberation Serif" w:hAnsi="Liberation Serif"/>
          <w:color w:val="000000"/>
          <w:szCs w:val="28"/>
        </w:rPr>
        <w:t xml:space="preserve">№ </w:t>
      </w:r>
      <w:r w:rsidR="009E20DA">
        <w:rPr>
          <w:rFonts w:ascii="Liberation Serif" w:hAnsi="Liberation Serif"/>
          <w:color w:val="000000"/>
          <w:szCs w:val="28"/>
        </w:rPr>
        <w:t>37-ПГ</w:t>
      </w:r>
    </w:p>
    <w:p w:rsidR="00406BE0" w:rsidRPr="009E20DA" w:rsidRDefault="00406BE0" w:rsidP="00406BE0">
      <w:pPr>
        <w:shd w:val="clear" w:color="auto" w:fill="FFFFFF"/>
        <w:tabs>
          <w:tab w:val="left" w:pos="7170"/>
        </w:tabs>
        <w:rPr>
          <w:rFonts w:ascii="Liberation Serif" w:hAnsi="Liberation Serif"/>
          <w:color w:val="000000"/>
          <w:szCs w:val="28"/>
        </w:rPr>
      </w:pPr>
    </w:p>
    <w:p w:rsidR="00B12379" w:rsidRDefault="00B12379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406BE0" w:rsidRDefault="00406BE0" w:rsidP="00406BE0">
      <w:pPr>
        <w:shd w:val="clear" w:color="auto" w:fill="FFFFFF"/>
        <w:rPr>
          <w:color w:val="000000"/>
          <w:sz w:val="22"/>
          <w:szCs w:val="22"/>
        </w:rPr>
      </w:pPr>
    </w:p>
    <w:p w:rsidR="00406BE0" w:rsidRPr="0024580E" w:rsidRDefault="00406BE0" w:rsidP="000F66E4">
      <w:pPr>
        <w:pStyle w:val="6"/>
        <w:jc w:val="center"/>
        <w:rPr>
          <w:rFonts w:ascii="Liberation Serif" w:hAnsi="Liberation Serif"/>
          <w:b/>
          <w:i/>
          <w:sz w:val="24"/>
          <w:szCs w:val="24"/>
        </w:rPr>
      </w:pPr>
      <w:r w:rsidRPr="00867206">
        <w:rPr>
          <w:rFonts w:ascii="Liberation Serif" w:hAnsi="Liberation Serif"/>
          <w:b/>
          <w:i/>
          <w:sz w:val="24"/>
          <w:szCs w:val="24"/>
        </w:rPr>
        <w:t xml:space="preserve">О проведении публичных слушаний по рассмотрению проекта межевания </w:t>
      </w:r>
      <w:r w:rsidR="0024580E" w:rsidRPr="0024580E">
        <w:rPr>
          <w:rFonts w:ascii="Liberation Serif" w:hAnsi="Liberation Serif"/>
          <w:b/>
          <w:i/>
          <w:sz w:val="24"/>
          <w:szCs w:val="24"/>
        </w:rPr>
        <w:t>территории, расположенной в Свердловской области Артемовском районе поселке Буланаш между домами №</w:t>
      </w:r>
      <w:r w:rsidR="006A4D5E">
        <w:rPr>
          <w:rFonts w:ascii="Liberation Serif" w:hAnsi="Liberation Serif"/>
          <w:b/>
          <w:i/>
          <w:sz w:val="24"/>
          <w:szCs w:val="24"/>
        </w:rPr>
        <w:t xml:space="preserve"> </w:t>
      </w:r>
      <w:r w:rsidR="0024580E" w:rsidRPr="0024580E">
        <w:rPr>
          <w:rFonts w:ascii="Liberation Serif" w:hAnsi="Liberation Serif"/>
          <w:b/>
          <w:i/>
          <w:sz w:val="24"/>
          <w:szCs w:val="24"/>
        </w:rPr>
        <w:t>10 по улице Машиностроителей и № 12 по улице Комсомольская, для целей организации детской спортивно-игровой площадки</w:t>
      </w:r>
    </w:p>
    <w:p w:rsidR="000F66E4" w:rsidRPr="00867206" w:rsidRDefault="000F66E4" w:rsidP="000F66E4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pStyle w:val="ConsTitle"/>
        <w:widowControl/>
        <w:ind w:right="0" w:firstLine="695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867206">
        <w:rPr>
          <w:rFonts w:ascii="Liberation Serif" w:hAnsi="Liberation Serif"/>
          <w:b w:val="0"/>
          <w:sz w:val="24"/>
          <w:szCs w:val="24"/>
        </w:rPr>
        <w:t>Руководствуясь статьей 4</w:t>
      </w:r>
      <w:r w:rsidR="008A584A" w:rsidRPr="00867206">
        <w:rPr>
          <w:rFonts w:ascii="Liberation Serif" w:hAnsi="Liberation Serif"/>
          <w:b w:val="0"/>
          <w:sz w:val="24"/>
          <w:szCs w:val="24"/>
        </w:rPr>
        <w:t>3</w:t>
      </w:r>
      <w:r w:rsidRPr="00867206">
        <w:rPr>
          <w:rFonts w:ascii="Liberation Serif" w:hAnsi="Liberation Serif"/>
          <w:b w:val="0"/>
          <w:sz w:val="24"/>
          <w:szCs w:val="24"/>
        </w:rPr>
        <w:t xml:space="preserve"> Градостроительного кодекса Российской Федерации, статьей 28 Федерального закона от 06</w:t>
      </w:r>
      <w:r w:rsidR="00F85140" w:rsidRPr="00867206">
        <w:rPr>
          <w:rFonts w:ascii="Liberation Serif" w:hAnsi="Liberation Serif"/>
          <w:b w:val="0"/>
          <w:sz w:val="24"/>
          <w:szCs w:val="24"/>
        </w:rPr>
        <w:t xml:space="preserve"> октября </w:t>
      </w:r>
      <w:r w:rsidRPr="00867206">
        <w:rPr>
          <w:rFonts w:ascii="Liberation Serif" w:hAnsi="Liberation Serif"/>
          <w:b w:val="0"/>
          <w:sz w:val="24"/>
          <w:szCs w:val="24"/>
        </w:rPr>
        <w:t>2003</w:t>
      </w:r>
      <w:r w:rsidR="00F85140" w:rsidRPr="00867206">
        <w:rPr>
          <w:rFonts w:ascii="Liberation Serif" w:hAnsi="Liberation Serif"/>
          <w:b w:val="0"/>
          <w:sz w:val="24"/>
          <w:szCs w:val="24"/>
        </w:rPr>
        <w:t xml:space="preserve"> года</w:t>
      </w:r>
      <w:r w:rsidR="00867206">
        <w:rPr>
          <w:rFonts w:ascii="Liberation Serif" w:hAnsi="Liberation Serif"/>
          <w:b w:val="0"/>
          <w:sz w:val="24"/>
          <w:szCs w:val="24"/>
        </w:rPr>
        <w:t xml:space="preserve"> 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F85140" w:rsidRPr="00867206">
        <w:rPr>
          <w:rFonts w:ascii="Liberation Serif" w:hAnsi="Liberation Serif"/>
          <w:b w:val="0"/>
          <w:sz w:val="24"/>
          <w:szCs w:val="24"/>
        </w:rPr>
        <w:t xml:space="preserve">Положением 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о порядке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 организации и проведени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я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 публичных слушаний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 xml:space="preserve"> или общественных обсуждений по вопросам градостроительной деятельности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 на территории </w:t>
      </w:r>
      <w:r w:rsidR="00FF05F7" w:rsidRPr="00867206">
        <w:rPr>
          <w:rFonts w:ascii="Liberation Serif" w:hAnsi="Liberation Serif" w:cs="Times New Roman"/>
          <w:b w:val="0"/>
          <w:sz w:val="24"/>
          <w:szCs w:val="24"/>
        </w:rPr>
        <w:t>Артемовского  городского округа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, принятым решением Думы </w:t>
      </w:r>
      <w:r w:rsidR="009041F6" w:rsidRPr="00867206">
        <w:rPr>
          <w:rFonts w:ascii="Liberation Serif" w:hAnsi="Liberation Serif" w:cs="Times New Roman"/>
          <w:b w:val="0"/>
          <w:sz w:val="24"/>
          <w:szCs w:val="24"/>
        </w:rPr>
        <w:t xml:space="preserve">Артемовского городского округа 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от 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15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>.1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1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>.20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18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 № 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422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>, статьями 17, 28 Устава Артемовского городского округа,</w:t>
      </w:r>
    </w:p>
    <w:p w:rsidR="00406BE0" w:rsidRPr="00867206" w:rsidRDefault="00406BE0" w:rsidP="00406BE0">
      <w:pPr>
        <w:pStyle w:val="a3"/>
        <w:ind w:firstLine="0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ПОСТАНОВЛЯЮ:</w:t>
      </w:r>
    </w:p>
    <w:p w:rsidR="00406BE0" w:rsidRPr="00867206" w:rsidRDefault="00406BE0" w:rsidP="00406BE0">
      <w:pPr>
        <w:pStyle w:val="6"/>
        <w:ind w:firstLine="709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1. Провести публичные слушания по рассмотрению </w:t>
      </w:r>
      <w:r w:rsidR="008A584A" w:rsidRPr="00867206">
        <w:rPr>
          <w:rFonts w:ascii="Liberation Serif" w:hAnsi="Liberation Serif"/>
          <w:sz w:val="24"/>
          <w:szCs w:val="24"/>
        </w:rPr>
        <w:t>проекта межевания территории</w:t>
      </w:r>
      <w:r w:rsidR="00867206">
        <w:rPr>
          <w:rFonts w:ascii="Liberation Serif" w:hAnsi="Liberation Serif"/>
          <w:sz w:val="24"/>
          <w:szCs w:val="24"/>
        </w:rPr>
        <w:t>,</w:t>
      </w:r>
      <w:r w:rsidR="008A584A" w:rsidRPr="00867206">
        <w:rPr>
          <w:rFonts w:ascii="Liberation Serif" w:hAnsi="Liberation Serif"/>
          <w:sz w:val="24"/>
          <w:szCs w:val="24"/>
        </w:rPr>
        <w:t xml:space="preserve"> </w:t>
      </w:r>
      <w:r w:rsidR="00867206" w:rsidRPr="00867206">
        <w:rPr>
          <w:rFonts w:ascii="Liberation Serif" w:hAnsi="Liberation Serif"/>
          <w:sz w:val="24"/>
          <w:szCs w:val="24"/>
        </w:rPr>
        <w:t>расположенной в Свердловской области Артемовском районе поселке Буланаш между домами №</w:t>
      </w:r>
      <w:r w:rsidR="006A4D5E">
        <w:rPr>
          <w:rFonts w:ascii="Liberation Serif" w:hAnsi="Liberation Serif"/>
          <w:sz w:val="24"/>
          <w:szCs w:val="24"/>
        </w:rPr>
        <w:t xml:space="preserve"> </w:t>
      </w:r>
      <w:r w:rsidR="00867206" w:rsidRPr="00867206">
        <w:rPr>
          <w:rFonts w:ascii="Liberation Serif" w:hAnsi="Liberation Serif"/>
          <w:sz w:val="24"/>
          <w:szCs w:val="24"/>
        </w:rPr>
        <w:t>10 по улице Машиностроителей и № 12 по улице Комсомольская, для целей организации детской спортивно-игровой площадки</w:t>
      </w:r>
      <w:r w:rsidR="008A584A" w:rsidRPr="00867206">
        <w:rPr>
          <w:rFonts w:ascii="Liberation Serif" w:hAnsi="Liberation Serif"/>
          <w:sz w:val="24"/>
          <w:szCs w:val="24"/>
        </w:rPr>
        <w:t>.</w:t>
      </w:r>
    </w:p>
    <w:p w:rsidR="00406BE0" w:rsidRPr="00867206" w:rsidRDefault="00406BE0" w:rsidP="00406BE0">
      <w:pPr>
        <w:pStyle w:val="2"/>
        <w:ind w:firstLine="695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2. Организатором проведения публичных слушаний определить Комитет по архитектуре и градостроительству Артемовского городского округа (Булатова Н.В.).</w:t>
      </w:r>
    </w:p>
    <w:p w:rsidR="00406BE0" w:rsidRPr="00867206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3. Назначить проведение публичных слушаний </w:t>
      </w:r>
      <w:r w:rsidR="008A584A" w:rsidRPr="00867206">
        <w:rPr>
          <w:rFonts w:ascii="Liberation Serif" w:hAnsi="Liberation Serif"/>
          <w:sz w:val="24"/>
          <w:szCs w:val="24"/>
        </w:rPr>
        <w:t xml:space="preserve">по рассмотрению проекта межевания </w:t>
      </w:r>
      <w:r w:rsidR="00867206" w:rsidRPr="00867206">
        <w:rPr>
          <w:rFonts w:ascii="Liberation Serif" w:hAnsi="Liberation Serif"/>
          <w:sz w:val="24"/>
          <w:szCs w:val="24"/>
        </w:rPr>
        <w:t>территории</w:t>
      </w:r>
      <w:r w:rsidR="00867206">
        <w:rPr>
          <w:rFonts w:ascii="Liberation Serif" w:hAnsi="Liberation Serif"/>
          <w:sz w:val="24"/>
          <w:szCs w:val="24"/>
        </w:rPr>
        <w:t>,</w:t>
      </w:r>
      <w:r w:rsidR="00867206" w:rsidRPr="00867206">
        <w:rPr>
          <w:rFonts w:ascii="Liberation Serif" w:hAnsi="Liberation Serif"/>
          <w:sz w:val="24"/>
          <w:szCs w:val="24"/>
        </w:rPr>
        <w:t xml:space="preserve"> расположенной в Свердловской области Артемовском районе поселке Буланаш между домами №</w:t>
      </w:r>
      <w:r w:rsidR="006A4D5E">
        <w:rPr>
          <w:rFonts w:ascii="Liberation Serif" w:hAnsi="Liberation Serif"/>
          <w:sz w:val="24"/>
          <w:szCs w:val="24"/>
        </w:rPr>
        <w:t xml:space="preserve"> </w:t>
      </w:r>
      <w:r w:rsidR="00867206" w:rsidRPr="00867206">
        <w:rPr>
          <w:rFonts w:ascii="Liberation Serif" w:hAnsi="Liberation Serif"/>
          <w:sz w:val="24"/>
          <w:szCs w:val="24"/>
        </w:rPr>
        <w:t>10 по улице Машиностроителей и № 12 по улице Комсомольская, для целей организации детской спортивно-игровой площадки</w:t>
      </w:r>
      <w:r w:rsidRPr="00867206">
        <w:rPr>
          <w:rFonts w:ascii="Liberation Serif" w:hAnsi="Liberation Serif"/>
          <w:sz w:val="24"/>
          <w:szCs w:val="24"/>
        </w:rPr>
        <w:t xml:space="preserve"> на </w:t>
      </w:r>
      <w:r w:rsidR="00867206">
        <w:rPr>
          <w:rFonts w:ascii="Liberation Serif" w:hAnsi="Liberation Serif"/>
          <w:sz w:val="24"/>
          <w:szCs w:val="24"/>
        </w:rPr>
        <w:t>8 июня</w:t>
      </w:r>
      <w:r w:rsidRPr="00867206">
        <w:rPr>
          <w:rFonts w:ascii="Liberation Serif" w:hAnsi="Liberation Serif"/>
          <w:sz w:val="24"/>
          <w:szCs w:val="24"/>
        </w:rPr>
        <w:t xml:space="preserve"> 20</w:t>
      </w:r>
      <w:r w:rsidR="00867206">
        <w:rPr>
          <w:rFonts w:ascii="Liberation Serif" w:hAnsi="Liberation Serif"/>
          <w:sz w:val="24"/>
          <w:szCs w:val="24"/>
        </w:rPr>
        <w:t>20</w:t>
      </w:r>
      <w:r w:rsidR="0097206A" w:rsidRPr="00867206">
        <w:rPr>
          <w:rFonts w:ascii="Liberation Serif" w:hAnsi="Liberation Serif"/>
          <w:sz w:val="24"/>
          <w:szCs w:val="24"/>
        </w:rPr>
        <w:t xml:space="preserve"> года в 17-00 в </w:t>
      </w:r>
      <w:r w:rsidR="00867206" w:rsidRPr="00867206">
        <w:rPr>
          <w:rFonts w:ascii="Liberation Serif" w:hAnsi="Liberation Serif"/>
          <w:sz w:val="24"/>
          <w:szCs w:val="24"/>
        </w:rPr>
        <w:t xml:space="preserve">здании </w:t>
      </w:r>
      <w:r w:rsidR="00A80888">
        <w:rPr>
          <w:rFonts w:ascii="Liberation Serif" w:hAnsi="Liberation Serif"/>
          <w:sz w:val="24"/>
          <w:szCs w:val="24"/>
        </w:rPr>
        <w:t>Территориального органа местного самоуправления поселка Буланаш</w:t>
      </w:r>
      <w:r w:rsidR="00867206" w:rsidRPr="00867206">
        <w:rPr>
          <w:rFonts w:ascii="Liberation Serif" w:hAnsi="Liberation Serif"/>
          <w:sz w:val="24"/>
          <w:szCs w:val="24"/>
        </w:rPr>
        <w:t xml:space="preserve"> по адресу: Свердловс</w:t>
      </w:r>
      <w:r w:rsidR="00A80888">
        <w:rPr>
          <w:rFonts w:ascii="Liberation Serif" w:hAnsi="Liberation Serif"/>
          <w:sz w:val="24"/>
          <w:szCs w:val="24"/>
        </w:rPr>
        <w:t xml:space="preserve">кая область, Артемовский район, </w:t>
      </w:r>
      <w:r w:rsidR="00867206" w:rsidRPr="00867206">
        <w:rPr>
          <w:rFonts w:ascii="Liberation Serif" w:hAnsi="Liberation Serif"/>
          <w:sz w:val="24"/>
          <w:szCs w:val="24"/>
        </w:rPr>
        <w:t xml:space="preserve">п. Буланаш, </w:t>
      </w:r>
      <w:r w:rsidR="00363EDA">
        <w:rPr>
          <w:rFonts w:ascii="Liberation Serif" w:hAnsi="Liberation Serif"/>
          <w:sz w:val="24"/>
          <w:szCs w:val="24"/>
        </w:rPr>
        <w:t xml:space="preserve">                                  </w:t>
      </w:r>
      <w:r w:rsidR="00867206" w:rsidRPr="00867206">
        <w:rPr>
          <w:rFonts w:ascii="Liberation Serif" w:hAnsi="Liberation Serif"/>
          <w:sz w:val="24"/>
          <w:szCs w:val="24"/>
        </w:rPr>
        <w:t>пл. Театральная, 1а</w:t>
      </w:r>
      <w:r w:rsidRPr="00867206">
        <w:rPr>
          <w:rFonts w:ascii="Liberation Serif" w:hAnsi="Liberation Serif"/>
          <w:sz w:val="24"/>
          <w:szCs w:val="24"/>
        </w:rPr>
        <w:t>.</w:t>
      </w:r>
    </w:p>
    <w:p w:rsidR="00406BE0" w:rsidRPr="00867206" w:rsidRDefault="00406BE0" w:rsidP="00406BE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Предложения и рекомендации участников публичных слушаний по обсуждаемому вопросу принимать до </w:t>
      </w:r>
      <w:r w:rsidR="006A4D5E">
        <w:rPr>
          <w:rFonts w:ascii="Liberation Serif" w:hAnsi="Liberation Serif"/>
          <w:sz w:val="24"/>
          <w:szCs w:val="24"/>
        </w:rPr>
        <w:t>5</w:t>
      </w:r>
      <w:r w:rsidRPr="00867206">
        <w:rPr>
          <w:rFonts w:ascii="Liberation Serif" w:hAnsi="Liberation Serif"/>
          <w:sz w:val="24"/>
          <w:szCs w:val="24"/>
        </w:rPr>
        <w:t xml:space="preserve"> </w:t>
      </w:r>
      <w:r w:rsidR="006A4D5E">
        <w:rPr>
          <w:rFonts w:ascii="Liberation Serif" w:hAnsi="Liberation Serif"/>
          <w:sz w:val="24"/>
          <w:szCs w:val="24"/>
        </w:rPr>
        <w:t>июня</w:t>
      </w:r>
      <w:r w:rsidRPr="00867206">
        <w:rPr>
          <w:rFonts w:ascii="Liberation Serif" w:hAnsi="Liberation Serif"/>
          <w:sz w:val="24"/>
          <w:szCs w:val="24"/>
        </w:rPr>
        <w:t xml:space="preserve"> 20</w:t>
      </w:r>
      <w:r w:rsidR="006A4D5E">
        <w:rPr>
          <w:rFonts w:ascii="Liberation Serif" w:hAnsi="Liberation Serif"/>
          <w:sz w:val="24"/>
          <w:szCs w:val="24"/>
        </w:rPr>
        <w:t>20</w:t>
      </w:r>
      <w:r w:rsidRPr="00867206">
        <w:rPr>
          <w:rFonts w:ascii="Liberation Serif" w:hAnsi="Liberation Serif"/>
          <w:sz w:val="24"/>
          <w:szCs w:val="24"/>
        </w:rPr>
        <w:t xml:space="preserve"> года </w:t>
      </w:r>
      <w:r w:rsidR="00867206" w:rsidRPr="00867206">
        <w:rPr>
          <w:rFonts w:ascii="Liberation Serif" w:hAnsi="Liberation Serif"/>
          <w:sz w:val="24"/>
          <w:szCs w:val="24"/>
        </w:rPr>
        <w:t>в приемной</w:t>
      </w:r>
      <w:r w:rsidRPr="00867206">
        <w:rPr>
          <w:rFonts w:ascii="Liberation Serif" w:hAnsi="Liberation Serif"/>
          <w:sz w:val="24"/>
          <w:szCs w:val="24"/>
        </w:rPr>
        <w:t xml:space="preserve"> Комитета по архитектуре и градостроительству Артемовского городского </w:t>
      </w:r>
      <w:r w:rsidR="00867206" w:rsidRPr="00867206">
        <w:rPr>
          <w:rFonts w:ascii="Liberation Serif" w:hAnsi="Liberation Serif"/>
          <w:sz w:val="24"/>
          <w:szCs w:val="24"/>
        </w:rPr>
        <w:t>округа по</w:t>
      </w:r>
      <w:r w:rsidRPr="00867206">
        <w:rPr>
          <w:rFonts w:ascii="Liberation Serif" w:hAnsi="Liberation Serif"/>
          <w:sz w:val="24"/>
          <w:szCs w:val="24"/>
        </w:rPr>
        <w:t xml:space="preserve"> адресу: Свердловская </w:t>
      </w:r>
      <w:proofErr w:type="gramStart"/>
      <w:r w:rsidRPr="00867206">
        <w:rPr>
          <w:rFonts w:ascii="Liberation Serif" w:hAnsi="Liberation Serif"/>
          <w:sz w:val="24"/>
          <w:szCs w:val="24"/>
        </w:rPr>
        <w:t xml:space="preserve">область, </w:t>
      </w:r>
      <w:r w:rsidR="00867206">
        <w:rPr>
          <w:rFonts w:ascii="Liberation Serif" w:hAnsi="Liberation Serif"/>
          <w:sz w:val="24"/>
          <w:szCs w:val="24"/>
        </w:rPr>
        <w:t xml:space="preserve">  </w:t>
      </w:r>
      <w:proofErr w:type="gramEnd"/>
      <w:r w:rsidR="00867206">
        <w:rPr>
          <w:rFonts w:ascii="Liberation Serif" w:hAnsi="Liberation Serif"/>
          <w:sz w:val="24"/>
          <w:szCs w:val="24"/>
        </w:rPr>
        <w:t xml:space="preserve">               </w:t>
      </w:r>
      <w:r w:rsidRPr="00867206">
        <w:rPr>
          <w:rFonts w:ascii="Liberation Serif" w:hAnsi="Liberation Serif"/>
          <w:sz w:val="24"/>
          <w:szCs w:val="24"/>
        </w:rPr>
        <w:t>г. Артемовский, ул. Ленина, 19.</w:t>
      </w:r>
    </w:p>
    <w:p w:rsidR="00406BE0" w:rsidRPr="00867206" w:rsidRDefault="00406BE0" w:rsidP="00406B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4. Утвердить повестку проведения публичных слушаний (Приложение).</w:t>
      </w:r>
    </w:p>
    <w:p w:rsidR="00406BE0" w:rsidRPr="00867206" w:rsidRDefault="00406BE0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lastRenderedPageBreak/>
        <w:t xml:space="preserve">5. Определить   председательствующим   на   публичных   слушаниях председателя Комитета по архитектуре и градостроительству Артемовского городского округа </w:t>
      </w:r>
      <w:r w:rsidR="00601317">
        <w:rPr>
          <w:rFonts w:ascii="Liberation Serif" w:hAnsi="Liberation Serif"/>
          <w:sz w:val="24"/>
          <w:szCs w:val="24"/>
        </w:rPr>
        <w:t xml:space="preserve">                   </w:t>
      </w:r>
      <w:r w:rsidRPr="00867206">
        <w:rPr>
          <w:rFonts w:ascii="Liberation Serif" w:hAnsi="Liberation Serif"/>
          <w:sz w:val="24"/>
          <w:szCs w:val="24"/>
        </w:rPr>
        <w:t>Булатову Н.В.</w:t>
      </w:r>
    </w:p>
    <w:p w:rsidR="00921C03" w:rsidRPr="00867206" w:rsidRDefault="00406BE0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6. Комитету по архитектуре и градостроительству Артемовского городского округа (Булатова Н.В.)</w:t>
      </w:r>
      <w:r w:rsidR="00921C03" w:rsidRPr="00867206">
        <w:rPr>
          <w:rFonts w:ascii="Liberation Serif" w:hAnsi="Liberation Serif"/>
          <w:sz w:val="24"/>
          <w:szCs w:val="24"/>
        </w:rPr>
        <w:t>:</w:t>
      </w:r>
    </w:p>
    <w:p w:rsidR="00406BE0" w:rsidRPr="00867206" w:rsidRDefault="00921C03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6.1.</w:t>
      </w:r>
      <w:r w:rsidR="00406BE0" w:rsidRPr="00867206">
        <w:rPr>
          <w:rFonts w:ascii="Liberation Serif" w:hAnsi="Liberation Serif"/>
          <w:sz w:val="24"/>
          <w:szCs w:val="24"/>
        </w:rPr>
        <w:t xml:space="preserve"> организовать размещение в месте приема предложений и рекомендаций участников публичных слушаний по адресу, указанному в пункте 3 настоящего постановления, материа</w:t>
      </w:r>
      <w:r w:rsidR="00867206">
        <w:rPr>
          <w:rFonts w:ascii="Liberation Serif" w:hAnsi="Liberation Serif"/>
          <w:sz w:val="24"/>
          <w:szCs w:val="24"/>
        </w:rPr>
        <w:t>лов информационного характера и</w:t>
      </w:r>
      <w:r w:rsidR="00406BE0" w:rsidRPr="00867206">
        <w:rPr>
          <w:rFonts w:ascii="Liberation Serif" w:hAnsi="Liberation Serif"/>
          <w:sz w:val="24"/>
          <w:szCs w:val="24"/>
        </w:rPr>
        <w:t xml:space="preserve"> выставки-экспозиции демонстрационных материалов </w:t>
      </w:r>
      <w:r w:rsidR="008A584A" w:rsidRPr="00867206">
        <w:rPr>
          <w:rFonts w:ascii="Liberation Serif" w:hAnsi="Liberation Serif"/>
          <w:sz w:val="24"/>
          <w:szCs w:val="24"/>
        </w:rPr>
        <w:t xml:space="preserve">проекта межевания </w:t>
      </w:r>
      <w:r w:rsidR="00867206" w:rsidRPr="00867206">
        <w:rPr>
          <w:rFonts w:ascii="Liberation Serif" w:hAnsi="Liberation Serif"/>
          <w:sz w:val="24"/>
          <w:szCs w:val="24"/>
        </w:rPr>
        <w:t>территории</w:t>
      </w:r>
      <w:r w:rsidR="00867206">
        <w:rPr>
          <w:rFonts w:ascii="Liberation Serif" w:hAnsi="Liberation Serif"/>
          <w:sz w:val="24"/>
          <w:szCs w:val="24"/>
        </w:rPr>
        <w:t>,</w:t>
      </w:r>
      <w:r w:rsidR="00867206" w:rsidRPr="00867206">
        <w:rPr>
          <w:rFonts w:ascii="Liberation Serif" w:hAnsi="Liberation Serif"/>
          <w:sz w:val="24"/>
          <w:szCs w:val="24"/>
        </w:rPr>
        <w:t xml:space="preserve"> расположенной в Свердловской области Артемовском районе поселке Буланаш между домами №</w:t>
      </w:r>
      <w:r w:rsidR="006A4D5E">
        <w:rPr>
          <w:rFonts w:ascii="Liberation Serif" w:hAnsi="Liberation Serif"/>
          <w:sz w:val="24"/>
          <w:szCs w:val="24"/>
        </w:rPr>
        <w:t xml:space="preserve"> </w:t>
      </w:r>
      <w:r w:rsidR="00867206" w:rsidRPr="00867206">
        <w:rPr>
          <w:rFonts w:ascii="Liberation Serif" w:hAnsi="Liberation Serif"/>
          <w:sz w:val="24"/>
          <w:szCs w:val="24"/>
        </w:rPr>
        <w:t>10 по улице Машиностроителей и № 12 по улице Комсомольская, для целей организации детской спортивно-игровой площадки</w:t>
      </w:r>
      <w:r w:rsidRPr="00867206">
        <w:rPr>
          <w:rFonts w:ascii="Liberation Serif" w:hAnsi="Liberation Serif"/>
          <w:sz w:val="24"/>
          <w:szCs w:val="24"/>
        </w:rPr>
        <w:t>;</w:t>
      </w:r>
    </w:p>
    <w:p w:rsidR="009041F6" w:rsidRPr="00867206" w:rsidRDefault="00921C03" w:rsidP="00921C03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6.2. обеспечить размещение </w:t>
      </w:r>
      <w:r w:rsidR="00C402E8" w:rsidRPr="00867206">
        <w:rPr>
          <w:rFonts w:ascii="Liberation Serif" w:hAnsi="Liberation Serif"/>
          <w:sz w:val="24"/>
          <w:szCs w:val="24"/>
        </w:rPr>
        <w:t xml:space="preserve">настоящего </w:t>
      </w:r>
      <w:r w:rsidRPr="00867206">
        <w:rPr>
          <w:rFonts w:ascii="Liberation Serif" w:hAnsi="Liberation Serif"/>
          <w:sz w:val="24"/>
          <w:szCs w:val="24"/>
        </w:rPr>
        <w:t xml:space="preserve">постановления и проекта, подлежащего рассмотрению на публичных слушаниях, а также информационных, аналитических материалов, относящихся к теме публичных слушаний, на официальных сайтах Артемовского городского округа и Комитета по архитектуре и градостроительству Артемовского городского округа в информационно-телекоммуникационной сети «Интернет». </w:t>
      </w:r>
    </w:p>
    <w:p w:rsidR="00406BE0" w:rsidRPr="00867206" w:rsidRDefault="00921C03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7</w:t>
      </w:r>
      <w:r w:rsidR="00406BE0" w:rsidRPr="00867206">
        <w:rPr>
          <w:rFonts w:ascii="Liberation Serif" w:hAnsi="Liberation Serif"/>
          <w:sz w:val="24"/>
          <w:szCs w:val="24"/>
        </w:rPr>
        <w:t>. Срок проведения публичных слушаний наступает с момента официального опубликования настоящего постановления в газете «Артемовский рабочий» и истекает со дня опубликования итогового документа, принятого на публичных слушаниях.</w:t>
      </w:r>
    </w:p>
    <w:p w:rsidR="00406BE0" w:rsidRPr="00867206" w:rsidRDefault="00921C03" w:rsidP="00406BE0">
      <w:pPr>
        <w:pStyle w:val="Con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67206">
        <w:rPr>
          <w:rFonts w:ascii="Liberation Serif" w:hAnsi="Liberation Serif" w:cs="Times New Roman"/>
          <w:sz w:val="24"/>
          <w:szCs w:val="24"/>
        </w:rPr>
        <w:t>8</w:t>
      </w:r>
      <w:r w:rsidR="00406BE0" w:rsidRPr="00867206">
        <w:rPr>
          <w:rFonts w:ascii="Liberation Serif" w:hAnsi="Liberation Serif" w:cs="Times New Roman"/>
          <w:sz w:val="24"/>
          <w:szCs w:val="24"/>
        </w:rPr>
        <w:t>. Организационно-техническое и информационное обеспечение проведения публичных слушаний возложить на Комитет по архитектуре и градостроительству Артемовского городского округа (Булатова Н.В.).</w:t>
      </w:r>
    </w:p>
    <w:p w:rsidR="00406BE0" w:rsidRPr="00867206" w:rsidRDefault="00921C03" w:rsidP="00406BE0">
      <w:pPr>
        <w:pStyle w:val="Con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67206">
        <w:rPr>
          <w:rFonts w:ascii="Liberation Serif" w:hAnsi="Liberation Serif" w:cs="Times New Roman"/>
          <w:sz w:val="24"/>
          <w:szCs w:val="24"/>
        </w:rPr>
        <w:t>9</w:t>
      </w:r>
      <w:r w:rsidR="00406BE0" w:rsidRPr="00867206">
        <w:rPr>
          <w:rFonts w:ascii="Liberation Serif" w:hAnsi="Liberation Serif" w:cs="Times New Roman"/>
          <w:sz w:val="24"/>
          <w:szCs w:val="24"/>
        </w:rPr>
        <w:t xml:space="preserve">.  </w:t>
      </w:r>
      <w:r w:rsidR="00867206" w:rsidRPr="00E252D8">
        <w:rPr>
          <w:rFonts w:ascii="Liberation Serif" w:hAnsi="Liberation Serif"/>
          <w:sz w:val="24"/>
          <w:szCs w:val="24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</w:t>
      </w:r>
      <w:proofErr w:type="gramStart"/>
      <w:r w:rsidR="00867206" w:rsidRPr="00E252D8">
        <w:rPr>
          <w:rFonts w:ascii="Liberation Serif" w:hAnsi="Liberation Serif"/>
          <w:sz w:val="24"/>
          <w:szCs w:val="24"/>
        </w:rPr>
        <w:t>телекоммуникационной  сети</w:t>
      </w:r>
      <w:proofErr w:type="gramEnd"/>
      <w:r w:rsidR="00867206" w:rsidRPr="00E252D8">
        <w:rPr>
          <w:rFonts w:ascii="Liberation Serif" w:hAnsi="Liberation Serif"/>
          <w:sz w:val="24"/>
          <w:szCs w:val="24"/>
        </w:rPr>
        <w:t xml:space="preserve"> «Интернет»</w:t>
      </w:r>
      <w:r w:rsidR="00406BE0" w:rsidRPr="00867206">
        <w:rPr>
          <w:rFonts w:ascii="Liberation Serif" w:hAnsi="Liberation Serif" w:cs="Times New Roman"/>
          <w:sz w:val="24"/>
          <w:szCs w:val="24"/>
        </w:rPr>
        <w:t>.</w:t>
      </w:r>
    </w:p>
    <w:p w:rsidR="00406BE0" w:rsidRPr="00867206" w:rsidRDefault="00406BE0" w:rsidP="00406BE0">
      <w:pPr>
        <w:pStyle w:val="Con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67206">
        <w:rPr>
          <w:rFonts w:ascii="Liberation Serif" w:hAnsi="Liberation Serif" w:cs="Times New Roman"/>
          <w:sz w:val="24"/>
          <w:szCs w:val="24"/>
        </w:rPr>
        <w:t>1</w:t>
      </w:r>
      <w:r w:rsidR="00921C03" w:rsidRPr="00867206">
        <w:rPr>
          <w:rFonts w:ascii="Liberation Serif" w:hAnsi="Liberation Serif" w:cs="Times New Roman"/>
          <w:sz w:val="24"/>
          <w:szCs w:val="24"/>
        </w:rPr>
        <w:t>0</w:t>
      </w:r>
      <w:r w:rsidRPr="00867206">
        <w:rPr>
          <w:rFonts w:ascii="Liberation Serif" w:hAnsi="Liberation Serif" w:cs="Times New Roman"/>
          <w:sz w:val="24"/>
          <w:szCs w:val="24"/>
        </w:rPr>
        <w:t>.  Контроль за исполнением постановления оставляю за собой.</w:t>
      </w: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921C03">
      <w:pPr>
        <w:jc w:val="both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921C03">
      <w:pPr>
        <w:jc w:val="both"/>
        <w:rPr>
          <w:rFonts w:ascii="Liberation Serif" w:hAnsi="Liberation Serif"/>
          <w:sz w:val="24"/>
          <w:szCs w:val="24"/>
        </w:rPr>
      </w:pPr>
    </w:p>
    <w:p w:rsidR="00921C03" w:rsidRPr="00867206" w:rsidRDefault="008A584A" w:rsidP="00921C03">
      <w:pPr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Г</w:t>
      </w:r>
      <w:r w:rsidR="00921C03" w:rsidRPr="00867206">
        <w:rPr>
          <w:rFonts w:ascii="Liberation Serif" w:hAnsi="Liberation Serif"/>
          <w:sz w:val="24"/>
          <w:szCs w:val="24"/>
        </w:rPr>
        <w:t>лав</w:t>
      </w:r>
      <w:r w:rsidRPr="00867206">
        <w:rPr>
          <w:rFonts w:ascii="Liberation Serif" w:hAnsi="Liberation Serif"/>
          <w:sz w:val="24"/>
          <w:szCs w:val="24"/>
        </w:rPr>
        <w:t>а</w:t>
      </w:r>
      <w:r w:rsidR="00921C03" w:rsidRPr="00867206">
        <w:rPr>
          <w:rFonts w:ascii="Liberation Serif" w:hAnsi="Liberation Serif"/>
          <w:sz w:val="24"/>
          <w:szCs w:val="24"/>
        </w:rPr>
        <w:t xml:space="preserve"> Артемовского</w:t>
      </w:r>
      <w:r w:rsidRPr="00867206">
        <w:rPr>
          <w:rFonts w:ascii="Liberation Serif" w:hAnsi="Liberation Serif"/>
          <w:sz w:val="24"/>
          <w:szCs w:val="24"/>
        </w:rPr>
        <w:t xml:space="preserve"> городского округа                                      </w:t>
      </w:r>
      <w:r w:rsidR="00867206">
        <w:rPr>
          <w:rFonts w:ascii="Liberation Serif" w:hAnsi="Liberation Serif"/>
          <w:sz w:val="24"/>
          <w:szCs w:val="24"/>
        </w:rPr>
        <w:t xml:space="preserve">                      </w:t>
      </w:r>
      <w:r w:rsidRPr="00867206">
        <w:rPr>
          <w:rFonts w:ascii="Liberation Serif" w:hAnsi="Liberation Serif"/>
          <w:sz w:val="24"/>
          <w:szCs w:val="24"/>
        </w:rPr>
        <w:t>А.В. Самочернов</w:t>
      </w:r>
    </w:p>
    <w:p w:rsidR="0097206A" w:rsidRPr="00867206" w:rsidRDefault="0097206A" w:rsidP="0097206A">
      <w:pPr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A80888">
      <w:pPr>
        <w:rPr>
          <w:rFonts w:ascii="Liberation Serif" w:hAnsi="Liberation Serif"/>
          <w:sz w:val="24"/>
          <w:szCs w:val="24"/>
        </w:rPr>
      </w:pPr>
    </w:p>
    <w:p w:rsidR="00867206" w:rsidRDefault="00867206" w:rsidP="00867206">
      <w:pPr>
        <w:rPr>
          <w:rFonts w:ascii="Liberation Serif" w:hAnsi="Liberation Serif"/>
          <w:sz w:val="24"/>
          <w:szCs w:val="24"/>
        </w:rPr>
      </w:pPr>
    </w:p>
    <w:p w:rsidR="00867206" w:rsidRDefault="00867206" w:rsidP="00867206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Приложение </w:t>
      </w:r>
    </w:p>
    <w:p w:rsidR="00406BE0" w:rsidRPr="00867206" w:rsidRDefault="00406BE0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к постановлению главы Артемовского городского округа </w:t>
      </w:r>
    </w:p>
    <w:p w:rsidR="00406BE0" w:rsidRPr="00867206" w:rsidRDefault="00406BE0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от </w:t>
      </w:r>
      <w:r w:rsidR="009E20DA">
        <w:rPr>
          <w:rFonts w:ascii="Liberation Serif" w:hAnsi="Liberation Serif"/>
          <w:sz w:val="24"/>
          <w:szCs w:val="24"/>
        </w:rPr>
        <w:t>15.05.2020</w:t>
      </w:r>
      <w:r w:rsidRPr="00867206">
        <w:rPr>
          <w:rFonts w:ascii="Liberation Serif" w:hAnsi="Liberation Serif"/>
          <w:sz w:val="24"/>
          <w:szCs w:val="24"/>
        </w:rPr>
        <w:t xml:space="preserve"> № </w:t>
      </w:r>
      <w:r w:rsidR="009E20DA">
        <w:rPr>
          <w:rFonts w:ascii="Liberation Serif" w:hAnsi="Liberation Serif"/>
          <w:sz w:val="24"/>
          <w:szCs w:val="24"/>
        </w:rPr>
        <w:t>37-ПГ</w:t>
      </w: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center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Повестка </w:t>
      </w:r>
    </w:p>
    <w:p w:rsidR="008A584A" w:rsidRPr="00867206" w:rsidRDefault="008A584A" w:rsidP="008A584A">
      <w:pPr>
        <w:pStyle w:val="6"/>
        <w:jc w:val="center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проведения публичных слушаний по рассмотрению проекта межевания </w:t>
      </w:r>
      <w:r w:rsidR="00867206" w:rsidRPr="00867206">
        <w:rPr>
          <w:rFonts w:ascii="Liberation Serif" w:hAnsi="Liberation Serif"/>
          <w:sz w:val="24"/>
          <w:szCs w:val="24"/>
        </w:rPr>
        <w:t>территории</w:t>
      </w:r>
      <w:r w:rsidR="00867206">
        <w:rPr>
          <w:rFonts w:ascii="Liberation Serif" w:hAnsi="Liberation Serif"/>
          <w:sz w:val="24"/>
          <w:szCs w:val="24"/>
        </w:rPr>
        <w:t>,</w:t>
      </w:r>
      <w:r w:rsidR="00867206" w:rsidRPr="00867206">
        <w:rPr>
          <w:rFonts w:ascii="Liberation Serif" w:hAnsi="Liberation Serif"/>
          <w:sz w:val="24"/>
          <w:szCs w:val="24"/>
        </w:rPr>
        <w:t xml:space="preserve"> расположенной в Свердловской области Артемовском районе поселке Буланаш между домами №</w:t>
      </w:r>
      <w:r w:rsidR="006A4D5E">
        <w:rPr>
          <w:rFonts w:ascii="Liberation Serif" w:hAnsi="Liberation Serif"/>
          <w:sz w:val="24"/>
          <w:szCs w:val="24"/>
        </w:rPr>
        <w:t xml:space="preserve"> </w:t>
      </w:r>
      <w:r w:rsidR="00867206" w:rsidRPr="00867206">
        <w:rPr>
          <w:rFonts w:ascii="Liberation Serif" w:hAnsi="Liberation Serif"/>
          <w:sz w:val="24"/>
          <w:szCs w:val="24"/>
        </w:rPr>
        <w:t>10 по улице Машиностроителей и № 12 по улице Комсомольская, для целей организации детской спортивно-игровой площадки</w:t>
      </w:r>
    </w:p>
    <w:p w:rsidR="00406BE0" w:rsidRPr="00867206" w:rsidRDefault="00406BE0" w:rsidP="00406BE0">
      <w:pPr>
        <w:pStyle w:val="6"/>
        <w:jc w:val="center"/>
        <w:rPr>
          <w:rFonts w:ascii="Liberation Serif" w:hAnsi="Liberation Serif"/>
          <w:sz w:val="24"/>
          <w:szCs w:val="24"/>
        </w:rPr>
      </w:pPr>
    </w:p>
    <w:p w:rsidR="00406BE0" w:rsidRPr="00867206" w:rsidRDefault="00867206" w:rsidP="00406BE0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08</w:t>
      </w:r>
      <w:r w:rsidR="00406BE0" w:rsidRPr="00867206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июня</w:t>
      </w:r>
      <w:r w:rsidR="00406BE0" w:rsidRPr="00867206">
        <w:rPr>
          <w:rFonts w:ascii="Liberation Serif" w:hAnsi="Liberation Serif"/>
          <w:sz w:val="24"/>
          <w:szCs w:val="24"/>
        </w:rPr>
        <w:t xml:space="preserve"> 20</w:t>
      </w:r>
      <w:r w:rsidR="001272BB">
        <w:rPr>
          <w:rFonts w:ascii="Liberation Serif" w:hAnsi="Liberation Serif"/>
          <w:sz w:val="24"/>
          <w:szCs w:val="24"/>
        </w:rPr>
        <w:t>20</w:t>
      </w:r>
      <w:r w:rsidR="00406BE0" w:rsidRPr="00867206">
        <w:rPr>
          <w:rFonts w:ascii="Liberation Serif" w:hAnsi="Liberation Serif"/>
          <w:sz w:val="24"/>
          <w:szCs w:val="24"/>
        </w:rPr>
        <w:t xml:space="preserve"> года</w:t>
      </w: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CE7EC6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Место проведения: </w:t>
      </w:r>
      <w:r w:rsidRPr="00CE7EC6">
        <w:rPr>
          <w:rFonts w:ascii="Liberation Serif" w:hAnsi="Liberation Serif"/>
          <w:sz w:val="24"/>
          <w:szCs w:val="24"/>
        </w:rPr>
        <w:t>здание Т</w:t>
      </w:r>
      <w:r w:rsidR="00A80888">
        <w:rPr>
          <w:rFonts w:ascii="Liberation Serif" w:hAnsi="Liberation Serif"/>
          <w:sz w:val="24"/>
          <w:szCs w:val="24"/>
        </w:rPr>
        <w:t>ерриториального органа местного самоуправления поселка Буланаш</w:t>
      </w:r>
      <w:r w:rsidRPr="00CE7EC6">
        <w:rPr>
          <w:rFonts w:ascii="Liberation Serif" w:hAnsi="Liberation Serif"/>
          <w:sz w:val="24"/>
          <w:szCs w:val="24"/>
        </w:rPr>
        <w:t xml:space="preserve"> по адресу: Свердловская область, Артемовский район, п. </w:t>
      </w:r>
      <w:proofErr w:type="gramStart"/>
      <w:r w:rsidRPr="00CE7EC6">
        <w:rPr>
          <w:rFonts w:ascii="Liberation Serif" w:hAnsi="Liberation Serif"/>
          <w:sz w:val="24"/>
          <w:szCs w:val="24"/>
        </w:rPr>
        <w:t xml:space="preserve">Буланаш, </w:t>
      </w:r>
      <w:r w:rsidR="00A80888">
        <w:rPr>
          <w:rFonts w:ascii="Liberation Serif" w:hAnsi="Liberation Serif"/>
          <w:sz w:val="24"/>
          <w:szCs w:val="24"/>
        </w:rPr>
        <w:t xml:space="preserve">  </w:t>
      </w:r>
      <w:proofErr w:type="gramEnd"/>
      <w:r w:rsidR="00A80888">
        <w:rPr>
          <w:rFonts w:ascii="Liberation Serif" w:hAnsi="Liberation Serif"/>
          <w:sz w:val="24"/>
          <w:szCs w:val="24"/>
        </w:rPr>
        <w:t xml:space="preserve">                  </w:t>
      </w:r>
      <w:r w:rsidRPr="00CE7EC6">
        <w:rPr>
          <w:rFonts w:ascii="Liberation Serif" w:hAnsi="Liberation Serif"/>
          <w:sz w:val="24"/>
          <w:szCs w:val="24"/>
        </w:rPr>
        <w:t>пл. Театральная, 1а</w:t>
      </w:r>
      <w:r>
        <w:rPr>
          <w:rFonts w:ascii="Liberation Serif" w:hAnsi="Liberation Serif"/>
          <w:sz w:val="24"/>
          <w:szCs w:val="24"/>
        </w:rPr>
        <w:t>.</w:t>
      </w:r>
    </w:p>
    <w:p w:rsidR="00406BE0" w:rsidRPr="00867206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b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b/>
          <w:sz w:val="24"/>
          <w:szCs w:val="24"/>
        </w:rPr>
        <w:t>Время проведения:</w:t>
      </w:r>
      <w:r w:rsidRPr="00867206">
        <w:rPr>
          <w:rFonts w:ascii="Liberation Serif" w:hAnsi="Liberation Serif"/>
          <w:sz w:val="24"/>
          <w:szCs w:val="24"/>
        </w:rPr>
        <w:t xml:space="preserve"> 17-</w:t>
      </w:r>
      <w:r w:rsidR="004C464D" w:rsidRPr="00867206">
        <w:rPr>
          <w:rFonts w:ascii="Liberation Serif" w:hAnsi="Liberation Serif"/>
          <w:sz w:val="24"/>
          <w:szCs w:val="24"/>
        </w:rPr>
        <w:t>00</w:t>
      </w: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b/>
          <w:sz w:val="24"/>
          <w:szCs w:val="24"/>
        </w:rPr>
      </w:pPr>
      <w:r w:rsidRPr="00867206">
        <w:rPr>
          <w:rFonts w:ascii="Liberation Serif" w:hAnsi="Liberation Serif"/>
          <w:b/>
          <w:sz w:val="24"/>
          <w:szCs w:val="24"/>
        </w:rPr>
        <w:t>Повестка:</w:t>
      </w:r>
    </w:p>
    <w:p w:rsidR="00406BE0" w:rsidRPr="00867206" w:rsidRDefault="00406BE0" w:rsidP="00406BE0">
      <w:pPr>
        <w:pStyle w:val="6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         </w:t>
      </w:r>
      <w:r w:rsidR="00867206">
        <w:rPr>
          <w:rFonts w:ascii="Liberation Serif" w:hAnsi="Liberation Serif"/>
          <w:sz w:val="24"/>
          <w:szCs w:val="24"/>
        </w:rPr>
        <w:t xml:space="preserve">  </w:t>
      </w:r>
      <w:r w:rsidRPr="00867206">
        <w:rPr>
          <w:rFonts w:ascii="Liberation Serif" w:hAnsi="Liberation Serif"/>
          <w:sz w:val="24"/>
          <w:szCs w:val="24"/>
        </w:rPr>
        <w:t xml:space="preserve">1. Обсуждение </w:t>
      </w:r>
      <w:r w:rsidR="008A584A" w:rsidRPr="00867206">
        <w:rPr>
          <w:rFonts w:ascii="Liberation Serif" w:hAnsi="Liberation Serif"/>
          <w:sz w:val="24"/>
          <w:szCs w:val="24"/>
        </w:rPr>
        <w:t xml:space="preserve">проекта межевания </w:t>
      </w:r>
      <w:r w:rsidR="00867206" w:rsidRPr="00867206">
        <w:rPr>
          <w:rFonts w:ascii="Liberation Serif" w:hAnsi="Liberation Serif"/>
          <w:sz w:val="24"/>
          <w:szCs w:val="24"/>
        </w:rPr>
        <w:t>территории</w:t>
      </w:r>
      <w:r w:rsidR="00867206">
        <w:rPr>
          <w:rFonts w:ascii="Liberation Serif" w:hAnsi="Liberation Serif"/>
          <w:sz w:val="24"/>
          <w:szCs w:val="24"/>
        </w:rPr>
        <w:t>,</w:t>
      </w:r>
      <w:r w:rsidR="00867206" w:rsidRPr="00867206">
        <w:rPr>
          <w:rFonts w:ascii="Liberation Serif" w:hAnsi="Liberation Serif"/>
          <w:sz w:val="24"/>
          <w:szCs w:val="24"/>
        </w:rPr>
        <w:t xml:space="preserve"> расположенной в Свердловской области Артемовском районе поселке Буланаш между домами №</w:t>
      </w:r>
      <w:r w:rsidR="006A4D5E">
        <w:rPr>
          <w:rFonts w:ascii="Liberation Serif" w:hAnsi="Liberation Serif"/>
          <w:sz w:val="24"/>
          <w:szCs w:val="24"/>
        </w:rPr>
        <w:t xml:space="preserve"> </w:t>
      </w:r>
      <w:r w:rsidR="00867206" w:rsidRPr="00867206">
        <w:rPr>
          <w:rFonts w:ascii="Liberation Serif" w:hAnsi="Liberation Serif"/>
          <w:sz w:val="24"/>
          <w:szCs w:val="24"/>
        </w:rPr>
        <w:t>10 по улице Машиностроителей и № 12 по улице Комсомольская, для целей организации детской спортивно-игровой площадки</w:t>
      </w:r>
      <w:r w:rsidR="008A584A" w:rsidRPr="00867206">
        <w:rPr>
          <w:rFonts w:ascii="Liberation Serif" w:hAnsi="Liberation Serif"/>
          <w:sz w:val="24"/>
          <w:szCs w:val="24"/>
        </w:rPr>
        <w:t>.</w:t>
      </w:r>
    </w:p>
    <w:p w:rsidR="00406BE0" w:rsidRPr="00867206" w:rsidRDefault="00406BE0" w:rsidP="00406BE0">
      <w:pPr>
        <w:pStyle w:val="6"/>
        <w:ind w:firstLine="708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2. Принятие итогового документа публичных слушаний.</w:t>
      </w: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Председательствующий                                                                    </w:t>
      </w:r>
      <w:r w:rsidR="00867206">
        <w:rPr>
          <w:rFonts w:ascii="Liberation Serif" w:hAnsi="Liberation Serif"/>
          <w:sz w:val="24"/>
          <w:szCs w:val="24"/>
        </w:rPr>
        <w:t xml:space="preserve">                        </w:t>
      </w:r>
      <w:r w:rsidRPr="00867206">
        <w:rPr>
          <w:rFonts w:ascii="Liberation Serif" w:hAnsi="Liberation Serif"/>
          <w:sz w:val="24"/>
          <w:szCs w:val="24"/>
        </w:rPr>
        <w:t xml:space="preserve">Н.В. Булатова     </w:t>
      </w: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0F66E4" w:rsidRPr="00867206" w:rsidRDefault="000F66E4" w:rsidP="00406BE0">
      <w:pPr>
        <w:rPr>
          <w:rFonts w:ascii="Liberation Serif" w:hAnsi="Liberation Serif"/>
          <w:sz w:val="24"/>
          <w:szCs w:val="24"/>
        </w:rPr>
      </w:pPr>
    </w:p>
    <w:p w:rsidR="0097206A" w:rsidRPr="00867206" w:rsidRDefault="0097206A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67206" w:rsidRDefault="00867206" w:rsidP="00A80888">
      <w:pPr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867206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E0"/>
    <w:rsid w:val="000F66E4"/>
    <w:rsid w:val="001272BB"/>
    <w:rsid w:val="0024580E"/>
    <w:rsid w:val="00280B2B"/>
    <w:rsid w:val="00363EDA"/>
    <w:rsid w:val="003E6D73"/>
    <w:rsid w:val="00406BE0"/>
    <w:rsid w:val="004C464D"/>
    <w:rsid w:val="00544F37"/>
    <w:rsid w:val="00601317"/>
    <w:rsid w:val="006136BE"/>
    <w:rsid w:val="006A4D5E"/>
    <w:rsid w:val="006E4719"/>
    <w:rsid w:val="00746C7E"/>
    <w:rsid w:val="00867206"/>
    <w:rsid w:val="008A584A"/>
    <w:rsid w:val="008E4421"/>
    <w:rsid w:val="009041F6"/>
    <w:rsid w:val="00921C03"/>
    <w:rsid w:val="0097206A"/>
    <w:rsid w:val="009E20DA"/>
    <w:rsid w:val="00A80888"/>
    <w:rsid w:val="00B12379"/>
    <w:rsid w:val="00C402E8"/>
    <w:rsid w:val="00CB5939"/>
    <w:rsid w:val="00CE7EC6"/>
    <w:rsid w:val="00E70C16"/>
    <w:rsid w:val="00E85F1A"/>
    <w:rsid w:val="00F85140"/>
    <w:rsid w:val="00FD31F1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30FC4-49EB-4347-ACC7-ADF7E93D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6BE0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6B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06BE0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406BE0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406BE0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406B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06B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406BE0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406BE0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406B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6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B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9144D-4AEB-414E-B2B6-4FEF5565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Николаевна Нохрина</cp:lastModifiedBy>
  <cp:revision>2</cp:revision>
  <cp:lastPrinted>2020-05-08T04:40:00Z</cp:lastPrinted>
  <dcterms:created xsi:type="dcterms:W3CDTF">2020-05-19T05:20:00Z</dcterms:created>
  <dcterms:modified xsi:type="dcterms:W3CDTF">2020-05-19T05:20:00Z</dcterms:modified>
</cp:coreProperties>
</file>