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9F" w:rsidRPr="001B4D9F" w:rsidRDefault="001B4D9F" w:rsidP="001B4D9F">
      <w:pPr>
        <w:shd w:val="clear" w:color="auto" w:fill="FFFFFF"/>
        <w:spacing w:after="0" w:line="240" w:lineRule="auto"/>
        <w:jc w:val="center"/>
        <w:textAlignment w:val="center"/>
        <w:outlineLvl w:val="0"/>
        <w:rPr>
          <w:rFonts w:ascii="Times New Roman" w:eastAsia="Times New Roman" w:hAnsi="Times New Roman" w:cs="Times New Roman"/>
          <w:b/>
          <w:bCs/>
          <w:color w:val="000000"/>
          <w:kern w:val="36"/>
          <w:sz w:val="32"/>
          <w:szCs w:val="32"/>
          <w:bdr w:val="none" w:sz="0" w:space="0" w:color="auto" w:frame="1"/>
          <w:lang w:eastAsia="ru-RU"/>
        </w:rPr>
      </w:pPr>
      <w:r w:rsidRPr="001B4D9F">
        <w:rPr>
          <w:rFonts w:ascii="Times New Roman" w:eastAsia="Times New Roman" w:hAnsi="Times New Roman" w:cs="Times New Roman"/>
          <w:b/>
          <w:bCs/>
          <w:color w:val="000000"/>
          <w:kern w:val="36"/>
          <w:sz w:val="32"/>
          <w:szCs w:val="32"/>
          <w:bdr w:val="none" w:sz="0" w:space="0" w:color="auto" w:frame="1"/>
          <w:lang w:eastAsia="ru-RU"/>
        </w:rPr>
        <w:t>Начинающие предприниматели Свердловской области смогут получить беспроцентные займы</w:t>
      </w:r>
    </w:p>
    <w:p w:rsidR="00371AD7" w:rsidRDefault="00371AD7" w:rsidP="001B4D9F">
      <w:pPr>
        <w:shd w:val="clear" w:color="auto" w:fill="FFFFFF"/>
        <w:spacing w:after="0" w:line="420" w:lineRule="atLeast"/>
        <w:textAlignment w:val="top"/>
        <w:rPr>
          <w:rFonts w:ascii="Arial" w:eastAsia="Times New Roman" w:hAnsi="Arial" w:cs="Arial"/>
          <w:color w:val="000000"/>
          <w:sz w:val="30"/>
          <w:szCs w:val="30"/>
          <w:lang w:eastAsia="ru-RU"/>
        </w:rPr>
      </w:pPr>
    </w:p>
    <w:p w:rsidR="001B4D9F" w:rsidRPr="001B4D9F" w:rsidRDefault="001B4D9F" w:rsidP="00371AD7">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1B4D9F">
        <w:rPr>
          <w:rFonts w:ascii="Times New Roman" w:eastAsia="Times New Roman" w:hAnsi="Times New Roman" w:cs="Times New Roman"/>
          <w:color w:val="000000"/>
          <w:sz w:val="28"/>
          <w:szCs w:val="28"/>
          <w:lang w:eastAsia="ru-RU"/>
        </w:rPr>
        <w:t>Свердловский областной фонд поддержки предпринимательства открыл приём заявок на новый вид поддержки для начинающих предпринимателей.</w:t>
      </w:r>
    </w:p>
    <w:p w:rsidR="001B4D9F" w:rsidRPr="001B4D9F" w:rsidRDefault="001B4D9F" w:rsidP="00371AD7">
      <w:pPr>
        <w:shd w:val="clear" w:color="auto" w:fill="FFFFFF"/>
        <w:spacing w:after="0" w:line="240" w:lineRule="auto"/>
        <w:jc w:val="both"/>
        <w:textAlignment w:val="top"/>
        <w:rPr>
          <w:rFonts w:ascii="Times New Roman" w:eastAsia="Times New Roman" w:hAnsi="Times New Roman" w:cs="Times New Roman"/>
          <w:color w:val="000000"/>
          <w:sz w:val="28"/>
          <w:szCs w:val="28"/>
          <w:bdr w:val="none" w:sz="0" w:space="0" w:color="auto" w:frame="1"/>
          <w:lang w:eastAsia="ru-RU"/>
        </w:rPr>
      </w:pPr>
      <w:r w:rsidRPr="001B4D9F">
        <w:rPr>
          <w:rFonts w:ascii="Times New Roman" w:eastAsia="Times New Roman" w:hAnsi="Times New Roman" w:cs="Times New Roman"/>
          <w:noProof/>
          <w:color w:val="000000"/>
          <w:sz w:val="28"/>
          <w:szCs w:val="28"/>
          <w:bdr w:val="none" w:sz="0" w:space="0" w:color="auto" w:frame="1"/>
          <w:lang w:eastAsia="ru-RU"/>
        </w:rPr>
        <mc:AlternateContent>
          <mc:Choice Requires="wps">
            <w:drawing>
              <wp:inline distT="0" distB="0" distL="0" distR="0" wp14:anchorId="43CD8862" wp14:editId="3EF5FFC1">
                <wp:extent cx="304800" cy="304800"/>
                <wp:effectExtent l="0" t="0" r="0" b="0"/>
                <wp:docPr id="6" name="AutoShape 5" descr="https://retina.news.mail.ru/prev780x440/pic/03/b1/image33479619_c4e0ae8bcd856bfb7a09fb8ba22e11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retina.news.mail.ru/prev780x440/pic/03/b1/image33479619_c4e0ae8bcd856bfb7a09fb8ba22e113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&#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oRAaoFAwAAJ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1B4D9F" w:rsidRPr="001B4D9F" w:rsidRDefault="001B4D9F" w:rsidP="00371AD7">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1B4D9F">
        <w:rPr>
          <w:rFonts w:ascii="Times New Roman" w:eastAsia="Times New Roman" w:hAnsi="Times New Roman" w:cs="Times New Roman"/>
          <w:color w:val="000000"/>
          <w:sz w:val="28"/>
          <w:szCs w:val="28"/>
          <w:lang w:eastAsia="ru-RU"/>
        </w:rPr>
        <w:t xml:space="preserve">Бизнесмены, впервые зарегистрированные менее 12 месяцев назад и прошедшие </w:t>
      </w:r>
      <w:proofErr w:type="gramStart"/>
      <w:r w:rsidRPr="001B4D9F">
        <w:rPr>
          <w:rFonts w:ascii="Times New Roman" w:eastAsia="Times New Roman" w:hAnsi="Times New Roman" w:cs="Times New Roman"/>
          <w:color w:val="000000"/>
          <w:sz w:val="28"/>
          <w:szCs w:val="28"/>
          <w:lang w:eastAsia="ru-RU"/>
        </w:rPr>
        <w:t>обучение по программе</w:t>
      </w:r>
      <w:proofErr w:type="gramEnd"/>
      <w:r w:rsidRPr="001B4D9F">
        <w:rPr>
          <w:rFonts w:ascii="Times New Roman" w:eastAsia="Times New Roman" w:hAnsi="Times New Roman" w:cs="Times New Roman"/>
          <w:color w:val="000000"/>
          <w:sz w:val="28"/>
          <w:szCs w:val="28"/>
          <w:lang w:eastAsia="ru-RU"/>
        </w:rPr>
        <w:t xml:space="preserve"> «Начни своё дело», смогут получить в областном фонде</w:t>
      </w:r>
      <w:r w:rsidRPr="00371AD7">
        <w:rPr>
          <w:rFonts w:ascii="Times New Roman" w:eastAsia="Times New Roman" w:hAnsi="Times New Roman" w:cs="Times New Roman"/>
          <w:color w:val="000000"/>
          <w:sz w:val="28"/>
          <w:szCs w:val="28"/>
          <w:lang w:eastAsia="ru-RU"/>
        </w:rPr>
        <w:t xml:space="preserve"> </w:t>
      </w:r>
      <w:hyperlink r:id="rId5" w:tgtFrame="_blank" w:history="1">
        <w:r w:rsidRPr="001B4D9F">
          <w:rPr>
            <w:rFonts w:ascii="Times New Roman" w:eastAsia="Times New Roman" w:hAnsi="Times New Roman" w:cs="Times New Roman"/>
            <w:color w:val="7CA4CC"/>
            <w:sz w:val="28"/>
            <w:szCs w:val="28"/>
            <w:u w:val="single"/>
            <w:bdr w:val="none" w:sz="0" w:space="0" w:color="auto" w:frame="1"/>
            <w:lang w:eastAsia="ru-RU"/>
          </w:rPr>
          <w:t>беспроцентные займы</w:t>
        </w:r>
      </w:hyperlink>
      <w:r w:rsidRPr="001B4D9F">
        <w:rPr>
          <w:rFonts w:ascii="Times New Roman" w:eastAsia="Times New Roman" w:hAnsi="Times New Roman" w:cs="Times New Roman"/>
          <w:color w:val="000000"/>
          <w:sz w:val="28"/>
          <w:szCs w:val="28"/>
          <w:lang w:eastAsia="ru-RU"/>
        </w:rPr>
        <w:t> до 500 тысяч рублей на срок до 3 лет. Об этом сообщает департамент информационной политики губернатора.</w:t>
      </w:r>
    </w:p>
    <w:p w:rsidR="001B4D9F" w:rsidRPr="001B4D9F" w:rsidRDefault="001B4D9F" w:rsidP="00371AD7">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1B4D9F">
        <w:rPr>
          <w:rFonts w:ascii="Times New Roman" w:eastAsia="Times New Roman" w:hAnsi="Times New Roman" w:cs="Times New Roman"/>
          <w:color w:val="000000"/>
          <w:sz w:val="28"/>
          <w:szCs w:val="28"/>
          <w:lang w:eastAsia="ru-RU"/>
        </w:rPr>
        <w:t xml:space="preserve">Выдача беспроцентных займов начинающим предпринимателей — это ключевое мероприятие программы «Пятилетка развития», утверждённой губернатором Свердловской области Евгением </w:t>
      </w:r>
      <w:proofErr w:type="spellStart"/>
      <w:r w:rsidRPr="001B4D9F">
        <w:rPr>
          <w:rFonts w:ascii="Times New Roman" w:eastAsia="Times New Roman" w:hAnsi="Times New Roman" w:cs="Times New Roman"/>
          <w:color w:val="000000"/>
          <w:sz w:val="28"/>
          <w:szCs w:val="28"/>
          <w:lang w:eastAsia="ru-RU"/>
        </w:rPr>
        <w:t>Куйвашевым</w:t>
      </w:r>
      <w:proofErr w:type="spellEnd"/>
      <w:r w:rsidRPr="001B4D9F">
        <w:rPr>
          <w:rFonts w:ascii="Times New Roman" w:eastAsia="Times New Roman" w:hAnsi="Times New Roman" w:cs="Times New Roman"/>
          <w:color w:val="000000"/>
          <w:sz w:val="28"/>
          <w:szCs w:val="28"/>
          <w:lang w:eastAsia="ru-RU"/>
        </w:rPr>
        <w:t xml:space="preserve"> в сфере развития малого и среднего бизнеса. Ожидается, что в результате комплекса мер, частью которых станет и финансовая поддержка начинающих предпринимателей, к 2021 году количество субъектов малого и среднего предпринимательства на 1 тысячу человек вырастет на 24% до 55 единиц, а доля занятых на предприятиях малого и среднего бизнеса составит 40%.</w:t>
      </w:r>
    </w:p>
    <w:p w:rsidR="001B4D9F" w:rsidRPr="001B4D9F" w:rsidRDefault="001B4D9F" w:rsidP="00371AD7">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1B4D9F">
        <w:rPr>
          <w:rFonts w:ascii="Times New Roman" w:eastAsia="Times New Roman" w:hAnsi="Times New Roman" w:cs="Times New Roman"/>
          <w:color w:val="000000"/>
          <w:sz w:val="28"/>
          <w:szCs w:val="28"/>
          <w:lang w:eastAsia="ru-RU"/>
        </w:rPr>
        <w:t xml:space="preserve">Подать заявку на беспроцентные займы могут предприниматели, которые в этом году или в любые предыдущие годы прошли </w:t>
      </w:r>
      <w:proofErr w:type="gramStart"/>
      <w:r w:rsidRPr="001B4D9F">
        <w:rPr>
          <w:rFonts w:ascii="Times New Roman" w:eastAsia="Times New Roman" w:hAnsi="Times New Roman" w:cs="Times New Roman"/>
          <w:color w:val="000000"/>
          <w:sz w:val="28"/>
          <w:szCs w:val="28"/>
          <w:lang w:eastAsia="ru-RU"/>
        </w:rPr>
        <w:t>обучение по программе</w:t>
      </w:r>
      <w:proofErr w:type="gramEnd"/>
      <w:r w:rsidRPr="001B4D9F">
        <w:rPr>
          <w:rFonts w:ascii="Times New Roman" w:eastAsia="Times New Roman" w:hAnsi="Times New Roman" w:cs="Times New Roman"/>
          <w:color w:val="000000"/>
          <w:sz w:val="28"/>
          <w:szCs w:val="28"/>
          <w:lang w:eastAsia="ru-RU"/>
        </w:rPr>
        <w:t xml:space="preserve"> «Начни своё дело». После получения сертификатов о прохождении всех трёх этапов образовательной программы, предприниматели заполняют минимальный пакет документов и выступают с презентацией перед комиссией. После одобрения заявки комиссией за каждым прошедшим конкурсный отбор будет закреплен персональный консультант, который поможет предпринимателю оформить заявку на беспроцентный заём через личный кабинет на сайте www.sofp.ru.</w:t>
      </w:r>
    </w:p>
    <w:p w:rsidR="001B4D9F" w:rsidRPr="001B4D9F" w:rsidRDefault="001B4D9F" w:rsidP="00371AD7">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1B4D9F">
        <w:rPr>
          <w:rFonts w:ascii="Times New Roman" w:eastAsia="Times New Roman" w:hAnsi="Times New Roman" w:cs="Times New Roman"/>
          <w:color w:val="000000"/>
          <w:sz w:val="28"/>
          <w:szCs w:val="28"/>
          <w:lang w:eastAsia="ru-RU"/>
        </w:rPr>
        <w:t xml:space="preserve">«Мы реализуем программу </w:t>
      </w:r>
      <w:r w:rsidR="00371AD7">
        <w:rPr>
          <w:rFonts w:ascii="Times New Roman" w:eastAsia="Times New Roman" w:hAnsi="Times New Roman" w:cs="Times New Roman"/>
          <w:color w:val="000000"/>
          <w:sz w:val="28"/>
          <w:szCs w:val="28"/>
          <w:lang w:eastAsia="ru-RU"/>
        </w:rPr>
        <w:t>«</w:t>
      </w:r>
      <w:r w:rsidRPr="001B4D9F">
        <w:rPr>
          <w:rFonts w:ascii="Times New Roman" w:eastAsia="Times New Roman" w:hAnsi="Times New Roman" w:cs="Times New Roman"/>
          <w:color w:val="000000"/>
          <w:sz w:val="28"/>
          <w:szCs w:val="28"/>
          <w:lang w:eastAsia="ru-RU"/>
        </w:rPr>
        <w:t>Начни своё дело</w:t>
      </w:r>
      <w:r w:rsidR="00371AD7">
        <w:rPr>
          <w:rFonts w:ascii="Times New Roman" w:eastAsia="Times New Roman" w:hAnsi="Times New Roman" w:cs="Times New Roman"/>
          <w:color w:val="000000"/>
          <w:sz w:val="28"/>
          <w:szCs w:val="28"/>
          <w:lang w:eastAsia="ru-RU"/>
        </w:rPr>
        <w:t>»</w:t>
      </w:r>
      <w:r w:rsidRPr="001B4D9F">
        <w:rPr>
          <w:rFonts w:ascii="Times New Roman" w:eastAsia="Times New Roman" w:hAnsi="Times New Roman" w:cs="Times New Roman"/>
          <w:color w:val="000000"/>
          <w:sz w:val="28"/>
          <w:szCs w:val="28"/>
          <w:lang w:eastAsia="ru-RU"/>
        </w:rPr>
        <w:t xml:space="preserve"> уже более 20 лет — в своё время методику организации обучения нам передали коллеги из Германии. Она проверена годами работы, именно поэтому мы запускаем новый инструмент финансовой поддержки именно для тех, кто прошел все три этапа. Причин несколько — во-первых, мы уверены в качестве обучения и подготовки проектов, во-вторых, мы исключаем случаи недобросовестного получения (“покупки”) сертификатов об обучении. Займы — это возвратный инструмент, поэтому мы заинтересованы в том, чтобы проект </w:t>
      </w:r>
      <w:proofErr w:type="gramStart"/>
      <w:r w:rsidRPr="001B4D9F">
        <w:rPr>
          <w:rFonts w:ascii="Times New Roman" w:eastAsia="Times New Roman" w:hAnsi="Times New Roman" w:cs="Times New Roman"/>
          <w:color w:val="000000"/>
          <w:sz w:val="28"/>
          <w:szCs w:val="28"/>
          <w:lang w:eastAsia="ru-RU"/>
        </w:rPr>
        <w:t>был</w:t>
      </w:r>
      <w:proofErr w:type="gramEnd"/>
      <w:r w:rsidRPr="001B4D9F">
        <w:rPr>
          <w:rFonts w:ascii="Times New Roman" w:eastAsia="Times New Roman" w:hAnsi="Times New Roman" w:cs="Times New Roman"/>
          <w:color w:val="000000"/>
          <w:sz w:val="28"/>
          <w:szCs w:val="28"/>
          <w:lang w:eastAsia="ru-RU"/>
        </w:rPr>
        <w:t xml:space="preserve"> как следуют проработан, учтены все риски, и чтобы в результате у предпринимателя все сложилось хорошо», — отметил директор Свердловского областного фонда поддержки предпринимательства Евгений </w:t>
      </w:r>
      <w:proofErr w:type="spellStart"/>
      <w:r w:rsidRPr="001B4D9F">
        <w:rPr>
          <w:rFonts w:ascii="Times New Roman" w:eastAsia="Times New Roman" w:hAnsi="Times New Roman" w:cs="Times New Roman"/>
          <w:color w:val="000000"/>
          <w:sz w:val="28"/>
          <w:szCs w:val="28"/>
          <w:lang w:eastAsia="ru-RU"/>
        </w:rPr>
        <w:t>Копелян</w:t>
      </w:r>
      <w:proofErr w:type="spellEnd"/>
      <w:r w:rsidRPr="001B4D9F">
        <w:rPr>
          <w:rFonts w:ascii="Times New Roman" w:eastAsia="Times New Roman" w:hAnsi="Times New Roman" w:cs="Times New Roman"/>
          <w:color w:val="000000"/>
          <w:sz w:val="28"/>
          <w:szCs w:val="28"/>
          <w:lang w:eastAsia="ru-RU"/>
        </w:rPr>
        <w:t>.</w:t>
      </w:r>
    </w:p>
    <w:p w:rsidR="001B4D9F" w:rsidRPr="001B4D9F" w:rsidRDefault="001B4D9F" w:rsidP="00371AD7">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1B4D9F">
        <w:rPr>
          <w:rFonts w:ascii="Times New Roman" w:eastAsia="Times New Roman" w:hAnsi="Times New Roman" w:cs="Times New Roman"/>
          <w:color w:val="000000"/>
          <w:sz w:val="28"/>
          <w:szCs w:val="28"/>
          <w:lang w:eastAsia="ru-RU"/>
        </w:rPr>
        <w:t xml:space="preserve">На беспроцентные займы в этом году будет выделено 20 миллионов рублей. Если новый инструмент покажет свою эффективность и востребованность — возможно увеличение финансирования. </w:t>
      </w:r>
      <w:proofErr w:type="gramStart"/>
      <w:r w:rsidRPr="001B4D9F">
        <w:rPr>
          <w:rFonts w:ascii="Times New Roman" w:eastAsia="Times New Roman" w:hAnsi="Times New Roman" w:cs="Times New Roman"/>
          <w:color w:val="000000"/>
          <w:sz w:val="28"/>
          <w:szCs w:val="28"/>
          <w:lang w:eastAsia="ru-RU"/>
        </w:rPr>
        <w:t xml:space="preserve">Всего на господдержку малого и среднего бизнеса Свердловской области в 2018 </w:t>
      </w:r>
      <w:r w:rsidRPr="001B4D9F">
        <w:rPr>
          <w:rFonts w:ascii="Times New Roman" w:eastAsia="Times New Roman" w:hAnsi="Times New Roman" w:cs="Times New Roman"/>
          <w:color w:val="000000"/>
          <w:sz w:val="28"/>
          <w:szCs w:val="28"/>
          <w:lang w:eastAsia="ru-RU"/>
        </w:rPr>
        <w:lastRenderedPageBreak/>
        <w:t>году будет направлено около 430 миллионов рублей из областного, федерального и муниципальных бюджетов.</w:t>
      </w:r>
      <w:proofErr w:type="gramEnd"/>
    </w:p>
    <w:p w:rsidR="001B4D9F" w:rsidRPr="001B4D9F" w:rsidRDefault="001B4D9F" w:rsidP="00371AD7">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1B4D9F">
        <w:rPr>
          <w:rFonts w:ascii="Times New Roman" w:eastAsia="Times New Roman" w:hAnsi="Times New Roman" w:cs="Times New Roman"/>
          <w:color w:val="000000"/>
          <w:sz w:val="28"/>
          <w:szCs w:val="28"/>
          <w:lang w:eastAsia="ru-RU"/>
        </w:rPr>
        <w:t xml:space="preserve">Напомним, кроме нового финансового инструмента в виде беспроцентных займов, начинающие предприниматели могут пройти </w:t>
      </w:r>
      <w:proofErr w:type="gramStart"/>
      <w:r w:rsidRPr="001B4D9F">
        <w:rPr>
          <w:rFonts w:ascii="Times New Roman" w:eastAsia="Times New Roman" w:hAnsi="Times New Roman" w:cs="Times New Roman"/>
          <w:color w:val="000000"/>
          <w:sz w:val="28"/>
          <w:szCs w:val="28"/>
          <w:lang w:eastAsia="ru-RU"/>
        </w:rPr>
        <w:t>обучение по программе</w:t>
      </w:r>
      <w:proofErr w:type="gramEnd"/>
      <w:r w:rsidRPr="001B4D9F">
        <w:rPr>
          <w:rFonts w:ascii="Times New Roman" w:eastAsia="Times New Roman" w:hAnsi="Times New Roman" w:cs="Times New Roman"/>
          <w:color w:val="000000"/>
          <w:sz w:val="28"/>
          <w:szCs w:val="28"/>
          <w:lang w:eastAsia="ru-RU"/>
        </w:rPr>
        <w:t xml:space="preserve"> «Начни своё дело», получить консультации в областном фонде или муниципальном фонде поддержки предпринимательства, получить </w:t>
      </w:r>
      <w:proofErr w:type="spellStart"/>
      <w:r w:rsidRPr="001B4D9F">
        <w:rPr>
          <w:rFonts w:ascii="Times New Roman" w:eastAsia="Times New Roman" w:hAnsi="Times New Roman" w:cs="Times New Roman"/>
          <w:color w:val="000000"/>
          <w:sz w:val="28"/>
          <w:szCs w:val="28"/>
          <w:lang w:eastAsia="ru-RU"/>
        </w:rPr>
        <w:t>микрозаймы</w:t>
      </w:r>
      <w:proofErr w:type="spellEnd"/>
      <w:r w:rsidRPr="001B4D9F">
        <w:rPr>
          <w:rFonts w:ascii="Times New Roman" w:eastAsia="Times New Roman" w:hAnsi="Times New Roman" w:cs="Times New Roman"/>
          <w:color w:val="000000"/>
          <w:sz w:val="28"/>
          <w:szCs w:val="28"/>
          <w:lang w:eastAsia="ru-RU"/>
        </w:rPr>
        <w:t xml:space="preserve"> «Старт» до 750 тысяч рублей под 10% годовых. Вся подробная информация на сайте областного фонда поддержки предпринимательства или по телефону бесплатной горячей линии 8 800 500 77 85.</w:t>
      </w:r>
    </w:p>
    <w:p w:rsidR="00C5102F" w:rsidRDefault="00C5102F">
      <w:bookmarkStart w:id="0" w:name="_GoBack"/>
      <w:bookmarkEnd w:id="0"/>
    </w:p>
    <w:sectPr w:rsidR="00C51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9F"/>
    <w:rsid w:val="001B4D9F"/>
    <w:rsid w:val="00371AD7"/>
    <w:rsid w:val="00C51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4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4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84498">
      <w:bodyDiv w:val="1"/>
      <w:marLeft w:val="0"/>
      <w:marRight w:val="0"/>
      <w:marTop w:val="0"/>
      <w:marBottom w:val="0"/>
      <w:divBdr>
        <w:top w:val="none" w:sz="0" w:space="0" w:color="auto"/>
        <w:left w:val="none" w:sz="0" w:space="0" w:color="auto"/>
        <w:bottom w:val="none" w:sz="0" w:space="0" w:color="auto"/>
        <w:right w:val="none" w:sz="0" w:space="0" w:color="auto"/>
      </w:divBdr>
      <w:divsChild>
        <w:div w:id="18632588">
          <w:marLeft w:val="0"/>
          <w:marRight w:val="0"/>
          <w:marTop w:val="0"/>
          <w:marBottom w:val="0"/>
          <w:divBdr>
            <w:top w:val="none" w:sz="0" w:space="0" w:color="auto"/>
            <w:left w:val="none" w:sz="0" w:space="0" w:color="auto"/>
            <w:bottom w:val="none" w:sz="0" w:space="0" w:color="auto"/>
            <w:right w:val="none" w:sz="0" w:space="0" w:color="auto"/>
          </w:divBdr>
          <w:divsChild>
            <w:div w:id="2103181759">
              <w:marLeft w:val="0"/>
              <w:marRight w:val="0"/>
              <w:marTop w:val="0"/>
              <w:marBottom w:val="0"/>
              <w:divBdr>
                <w:top w:val="none" w:sz="0" w:space="0" w:color="auto"/>
                <w:left w:val="none" w:sz="0" w:space="0" w:color="auto"/>
                <w:bottom w:val="none" w:sz="0" w:space="0" w:color="auto"/>
                <w:right w:val="none" w:sz="0" w:space="0" w:color="auto"/>
              </w:divBdr>
              <w:divsChild>
                <w:div w:id="687029222">
                  <w:marLeft w:val="0"/>
                  <w:marRight w:val="0"/>
                  <w:marTop w:val="0"/>
                  <w:marBottom w:val="0"/>
                  <w:divBdr>
                    <w:top w:val="none" w:sz="0" w:space="0" w:color="auto"/>
                    <w:left w:val="none" w:sz="0" w:space="0" w:color="auto"/>
                    <w:bottom w:val="none" w:sz="0" w:space="0" w:color="auto"/>
                    <w:right w:val="none" w:sz="0" w:space="0" w:color="auto"/>
                  </w:divBdr>
                  <w:divsChild>
                    <w:div w:id="1438334077">
                      <w:marLeft w:val="-300"/>
                      <w:marRight w:val="0"/>
                      <w:marTop w:val="0"/>
                      <w:marBottom w:val="0"/>
                      <w:divBdr>
                        <w:top w:val="none" w:sz="0" w:space="0" w:color="auto"/>
                        <w:left w:val="none" w:sz="0" w:space="0" w:color="auto"/>
                        <w:bottom w:val="none" w:sz="0" w:space="0" w:color="auto"/>
                        <w:right w:val="none" w:sz="0" w:space="0" w:color="auto"/>
                      </w:divBdr>
                      <w:divsChild>
                        <w:div w:id="300817505">
                          <w:marLeft w:val="300"/>
                          <w:marRight w:val="0"/>
                          <w:marTop w:val="0"/>
                          <w:marBottom w:val="0"/>
                          <w:divBdr>
                            <w:top w:val="none" w:sz="0" w:space="0" w:color="auto"/>
                            <w:left w:val="none" w:sz="0" w:space="0" w:color="auto"/>
                            <w:bottom w:val="none" w:sz="0" w:space="0" w:color="auto"/>
                            <w:right w:val="none" w:sz="0" w:space="0" w:color="auto"/>
                          </w:divBdr>
                          <w:divsChild>
                            <w:div w:id="124543340">
                              <w:marLeft w:val="0"/>
                              <w:marRight w:val="0"/>
                              <w:marTop w:val="0"/>
                              <w:marBottom w:val="0"/>
                              <w:divBdr>
                                <w:top w:val="none" w:sz="0" w:space="0" w:color="auto"/>
                                <w:left w:val="none" w:sz="0" w:space="0" w:color="auto"/>
                                <w:bottom w:val="none" w:sz="0" w:space="0" w:color="auto"/>
                                <w:right w:val="none" w:sz="0" w:space="0" w:color="auto"/>
                              </w:divBdr>
                              <w:divsChild>
                                <w:div w:id="842664350">
                                  <w:marLeft w:val="0"/>
                                  <w:marRight w:val="0"/>
                                  <w:marTop w:val="0"/>
                                  <w:marBottom w:val="0"/>
                                  <w:divBdr>
                                    <w:top w:val="none" w:sz="0" w:space="0" w:color="auto"/>
                                    <w:left w:val="none" w:sz="0" w:space="0" w:color="auto"/>
                                    <w:bottom w:val="none" w:sz="0" w:space="0" w:color="auto"/>
                                    <w:right w:val="none" w:sz="0" w:space="0" w:color="auto"/>
                                  </w:divBdr>
                                  <w:divsChild>
                                    <w:div w:id="956522288">
                                      <w:marLeft w:val="0"/>
                                      <w:marRight w:val="0"/>
                                      <w:marTop w:val="0"/>
                                      <w:marBottom w:val="0"/>
                                      <w:divBdr>
                                        <w:top w:val="none" w:sz="0" w:space="0" w:color="auto"/>
                                        <w:left w:val="none" w:sz="0" w:space="0" w:color="auto"/>
                                        <w:bottom w:val="none" w:sz="0" w:space="0" w:color="auto"/>
                                        <w:right w:val="none" w:sz="0" w:space="0" w:color="auto"/>
                                      </w:divBdr>
                                      <w:divsChild>
                                        <w:div w:id="599022693">
                                          <w:marLeft w:val="0"/>
                                          <w:marRight w:val="0"/>
                                          <w:marTop w:val="0"/>
                                          <w:marBottom w:val="0"/>
                                          <w:divBdr>
                                            <w:top w:val="none" w:sz="0" w:space="0" w:color="auto"/>
                                            <w:left w:val="none" w:sz="0" w:space="0" w:color="auto"/>
                                            <w:bottom w:val="none" w:sz="0" w:space="0" w:color="auto"/>
                                            <w:right w:val="none" w:sz="0" w:space="0" w:color="auto"/>
                                          </w:divBdr>
                                        </w:div>
                                      </w:divsChild>
                                    </w:div>
                                    <w:div w:id="14528203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17137">
          <w:marLeft w:val="0"/>
          <w:marRight w:val="0"/>
          <w:marTop w:val="0"/>
          <w:marBottom w:val="0"/>
          <w:divBdr>
            <w:top w:val="none" w:sz="0" w:space="0" w:color="auto"/>
            <w:left w:val="none" w:sz="0" w:space="0" w:color="auto"/>
            <w:bottom w:val="none" w:sz="0" w:space="0" w:color="auto"/>
            <w:right w:val="none" w:sz="0" w:space="0" w:color="auto"/>
          </w:divBdr>
          <w:divsChild>
            <w:div w:id="1433745964">
              <w:marLeft w:val="0"/>
              <w:marRight w:val="0"/>
              <w:marTop w:val="0"/>
              <w:marBottom w:val="0"/>
              <w:divBdr>
                <w:top w:val="none" w:sz="0" w:space="0" w:color="auto"/>
                <w:left w:val="none" w:sz="0" w:space="0" w:color="auto"/>
                <w:bottom w:val="none" w:sz="0" w:space="0" w:color="auto"/>
                <w:right w:val="none" w:sz="0" w:space="0" w:color="auto"/>
              </w:divBdr>
              <w:divsChild>
                <w:div w:id="1072582173">
                  <w:marLeft w:val="0"/>
                  <w:marRight w:val="0"/>
                  <w:marTop w:val="0"/>
                  <w:marBottom w:val="0"/>
                  <w:divBdr>
                    <w:top w:val="none" w:sz="0" w:space="0" w:color="auto"/>
                    <w:left w:val="none" w:sz="0" w:space="0" w:color="auto"/>
                    <w:bottom w:val="none" w:sz="0" w:space="0" w:color="auto"/>
                    <w:right w:val="none" w:sz="0" w:space="0" w:color="auto"/>
                  </w:divBdr>
                  <w:divsChild>
                    <w:div w:id="1253276028">
                      <w:marLeft w:val="-300"/>
                      <w:marRight w:val="0"/>
                      <w:marTop w:val="0"/>
                      <w:marBottom w:val="0"/>
                      <w:divBdr>
                        <w:top w:val="none" w:sz="0" w:space="0" w:color="auto"/>
                        <w:left w:val="none" w:sz="0" w:space="0" w:color="auto"/>
                        <w:bottom w:val="none" w:sz="0" w:space="0" w:color="auto"/>
                        <w:right w:val="none" w:sz="0" w:space="0" w:color="auto"/>
                      </w:divBdr>
                      <w:divsChild>
                        <w:div w:id="1643580025">
                          <w:marLeft w:val="300"/>
                          <w:marRight w:val="0"/>
                          <w:marTop w:val="0"/>
                          <w:marBottom w:val="0"/>
                          <w:divBdr>
                            <w:top w:val="none" w:sz="0" w:space="0" w:color="auto"/>
                            <w:left w:val="none" w:sz="0" w:space="0" w:color="auto"/>
                            <w:bottom w:val="none" w:sz="0" w:space="0" w:color="auto"/>
                            <w:right w:val="none" w:sz="0" w:space="0" w:color="auto"/>
                          </w:divBdr>
                          <w:divsChild>
                            <w:div w:id="1827277620">
                              <w:marLeft w:val="0"/>
                              <w:marRight w:val="0"/>
                              <w:marTop w:val="0"/>
                              <w:marBottom w:val="0"/>
                              <w:divBdr>
                                <w:top w:val="none" w:sz="0" w:space="0" w:color="auto"/>
                                <w:left w:val="none" w:sz="0" w:space="0" w:color="auto"/>
                                <w:bottom w:val="none" w:sz="0" w:space="0" w:color="auto"/>
                                <w:right w:val="none" w:sz="0" w:space="0" w:color="auto"/>
                              </w:divBdr>
                              <w:divsChild>
                                <w:div w:id="1383822871">
                                  <w:marLeft w:val="0"/>
                                  <w:marRight w:val="0"/>
                                  <w:marTop w:val="0"/>
                                  <w:marBottom w:val="300"/>
                                  <w:divBdr>
                                    <w:top w:val="none" w:sz="0" w:space="0" w:color="auto"/>
                                    <w:left w:val="none" w:sz="0" w:space="0" w:color="auto"/>
                                    <w:bottom w:val="none" w:sz="0" w:space="0" w:color="auto"/>
                                    <w:right w:val="none" w:sz="0" w:space="0" w:color="auto"/>
                                  </w:divBdr>
                                  <w:divsChild>
                                    <w:div w:id="521018539">
                                      <w:marLeft w:val="0"/>
                                      <w:marRight w:val="0"/>
                                      <w:marTop w:val="0"/>
                                      <w:marBottom w:val="0"/>
                                      <w:divBdr>
                                        <w:top w:val="none" w:sz="0" w:space="0" w:color="auto"/>
                                        <w:left w:val="none" w:sz="0" w:space="0" w:color="auto"/>
                                        <w:bottom w:val="none" w:sz="0" w:space="0" w:color="auto"/>
                                        <w:right w:val="none" w:sz="0" w:space="0" w:color="auto"/>
                                      </w:divBdr>
                                      <w:divsChild>
                                        <w:div w:id="649484787">
                                          <w:marLeft w:val="0"/>
                                          <w:marRight w:val="0"/>
                                          <w:marTop w:val="0"/>
                                          <w:marBottom w:val="300"/>
                                          <w:divBdr>
                                            <w:top w:val="none" w:sz="0" w:space="0" w:color="auto"/>
                                            <w:left w:val="none" w:sz="0" w:space="0" w:color="auto"/>
                                            <w:bottom w:val="none" w:sz="0" w:space="0" w:color="auto"/>
                                            <w:right w:val="none" w:sz="0" w:space="0" w:color="auto"/>
                                          </w:divBdr>
                                          <w:divsChild>
                                            <w:div w:id="1557399250">
                                              <w:marLeft w:val="0"/>
                                              <w:marRight w:val="0"/>
                                              <w:marTop w:val="0"/>
                                              <w:marBottom w:val="0"/>
                                              <w:divBdr>
                                                <w:top w:val="none" w:sz="0" w:space="0" w:color="auto"/>
                                                <w:left w:val="none" w:sz="0" w:space="0" w:color="auto"/>
                                                <w:bottom w:val="none" w:sz="0" w:space="0" w:color="auto"/>
                                                <w:right w:val="none" w:sz="0" w:space="0" w:color="auto"/>
                                              </w:divBdr>
                                              <w:divsChild>
                                                <w:div w:id="1050807329">
                                                  <w:marLeft w:val="0"/>
                                                  <w:marRight w:val="0"/>
                                                  <w:marTop w:val="0"/>
                                                  <w:marBottom w:val="0"/>
                                                  <w:divBdr>
                                                    <w:top w:val="none" w:sz="0" w:space="0" w:color="auto"/>
                                                    <w:left w:val="none" w:sz="0" w:space="0" w:color="auto"/>
                                                    <w:bottom w:val="none" w:sz="0" w:space="0" w:color="auto"/>
                                                    <w:right w:val="none" w:sz="0" w:space="0" w:color="auto"/>
                                                  </w:divBdr>
                                                  <w:divsChild>
                                                    <w:div w:id="454523954">
                                                      <w:marLeft w:val="0"/>
                                                      <w:marRight w:val="0"/>
                                                      <w:marTop w:val="0"/>
                                                      <w:marBottom w:val="0"/>
                                                      <w:divBdr>
                                                        <w:top w:val="none" w:sz="0" w:space="0" w:color="auto"/>
                                                        <w:left w:val="none" w:sz="0" w:space="0" w:color="auto"/>
                                                        <w:bottom w:val="none" w:sz="0" w:space="0" w:color="auto"/>
                                                        <w:right w:val="none" w:sz="0" w:space="0" w:color="auto"/>
                                                      </w:divBdr>
                                                      <w:divsChild>
                                                        <w:div w:id="1527448795">
                                                          <w:marLeft w:val="0"/>
                                                          <w:marRight w:val="0"/>
                                                          <w:marTop w:val="0"/>
                                                          <w:marBottom w:val="0"/>
                                                          <w:divBdr>
                                                            <w:top w:val="none" w:sz="0" w:space="0" w:color="auto"/>
                                                            <w:left w:val="none" w:sz="0" w:space="0" w:color="auto"/>
                                                            <w:bottom w:val="none" w:sz="0" w:space="0" w:color="auto"/>
                                                            <w:right w:val="none" w:sz="0" w:space="0" w:color="auto"/>
                                                          </w:divBdr>
                                                        </w:div>
                                                        <w:div w:id="102054393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87699048">
                                          <w:marLeft w:val="0"/>
                                          <w:marRight w:val="0"/>
                                          <w:marTop w:val="0"/>
                                          <w:marBottom w:val="300"/>
                                          <w:divBdr>
                                            <w:top w:val="none" w:sz="0" w:space="0" w:color="auto"/>
                                            <w:left w:val="none" w:sz="0" w:space="0" w:color="auto"/>
                                            <w:bottom w:val="none" w:sz="0" w:space="0" w:color="auto"/>
                                            <w:right w:val="none" w:sz="0" w:space="0" w:color="auto"/>
                                          </w:divBdr>
                                        </w:div>
                                        <w:div w:id="1659650984">
                                          <w:marLeft w:val="0"/>
                                          <w:marRight w:val="0"/>
                                          <w:marTop w:val="0"/>
                                          <w:marBottom w:val="300"/>
                                          <w:divBdr>
                                            <w:top w:val="none" w:sz="0" w:space="0" w:color="auto"/>
                                            <w:left w:val="none" w:sz="0" w:space="0" w:color="auto"/>
                                            <w:bottom w:val="none" w:sz="0" w:space="0" w:color="auto"/>
                                            <w:right w:val="none" w:sz="0" w:space="0" w:color="auto"/>
                                          </w:divBdr>
                                        </w:div>
                                        <w:div w:id="269820317">
                                          <w:marLeft w:val="0"/>
                                          <w:marRight w:val="300"/>
                                          <w:marTop w:val="0"/>
                                          <w:marBottom w:val="225"/>
                                          <w:divBdr>
                                            <w:top w:val="none" w:sz="0" w:space="0" w:color="auto"/>
                                            <w:left w:val="none" w:sz="0" w:space="0" w:color="auto"/>
                                            <w:bottom w:val="none" w:sz="0" w:space="0" w:color="auto"/>
                                            <w:right w:val="none" w:sz="0" w:space="0" w:color="auto"/>
                                          </w:divBdr>
                                          <w:divsChild>
                                            <w:div w:id="123429155">
                                              <w:marLeft w:val="0"/>
                                              <w:marRight w:val="0"/>
                                              <w:marTop w:val="0"/>
                                              <w:marBottom w:val="0"/>
                                              <w:divBdr>
                                                <w:top w:val="single" w:sz="6" w:space="0" w:color="DEDEDE"/>
                                                <w:left w:val="single" w:sz="6" w:space="0" w:color="DEDEDE"/>
                                                <w:bottom w:val="single" w:sz="6" w:space="0" w:color="DEDEDE"/>
                                                <w:right w:val="single" w:sz="6" w:space="0" w:color="DEDEDE"/>
                                              </w:divBdr>
                                              <w:divsChild>
                                                <w:div w:id="2041973784">
                                                  <w:marLeft w:val="0"/>
                                                  <w:marRight w:val="0"/>
                                                  <w:marTop w:val="0"/>
                                                  <w:marBottom w:val="0"/>
                                                  <w:divBdr>
                                                    <w:top w:val="none" w:sz="0" w:space="0" w:color="auto"/>
                                                    <w:left w:val="none" w:sz="0" w:space="0" w:color="auto"/>
                                                    <w:bottom w:val="none" w:sz="0" w:space="0" w:color="auto"/>
                                                    <w:right w:val="none" w:sz="0" w:space="0" w:color="auto"/>
                                                  </w:divBdr>
                                                  <w:divsChild>
                                                    <w:div w:id="654577623">
                                                      <w:marLeft w:val="0"/>
                                                      <w:marRight w:val="0"/>
                                                      <w:marTop w:val="0"/>
                                                      <w:marBottom w:val="150"/>
                                                      <w:divBdr>
                                                        <w:top w:val="none" w:sz="0" w:space="0" w:color="auto"/>
                                                        <w:left w:val="none" w:sz="0" w:space="0" w:color="auto"/>
                                                        <w:bottom w:val="single" w:sz="6" w:space="8" w:color="E5E5E5"/>
                                                        <w:right w:val="none" w:sz="0" w:space="0" w:color="auto"/>
                                                      </w:divBdr>
                                                      <w:divsChild>
                                                        <w:div w:id="761343707">
                                                          <w:marLeft w:val="0"/>
                                                          <w:marRight w:val="0"/>
                                                          <w:marTop w:val="0"/>
                                                          <w:marBottom w:val="0"/>
                                                          <w:divBdr>
                                                            <w:top w:val="none" w:sz="0" w:space="0" w:color="auto"/>
                                                            <w:left w:val="none" w:sz="0" w:space="0" w:color="auto"/>
                                                            <w:bottom w:val="none" w:sz="0" w:space="0" w:color="auto"/>
                                                            <w:right w:val="none" w:sz="0" w:space="0" w:color="auto"/>
                                                          </w:divBdr>
                                                        </w:div>
                                                      </w:divsChild>
                                                    </w:div>
                                                    <w:div w:id="1599174784">
                                                      <w:marLeft w:val="0"/>
                                                      <w:marRight w:val="0"/>
                                                      <w:marTop w:val="0"/>
                                                      <w:marBottom w:val="0"/>
                                                      <w:divBdr>
                                                        <w:top w:val="none" w:sz="0" w:space="0" w:color="auto"/>
                                                        <w:left w:val="none" w:sz="0" w:space="0" w:color="auto"/>
                                                        <w:bottom w:val="none" w:sz="0" w:space="0" w:color="auto"/>
                                                        <w:right w:val="none" w:sz="0" w:space="0" w:color="auto"/>
                                                      </w:divBdr>
                                                      <w:divsChild>
                                                        <w:div w:id="6239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7714">
                                          <w:marLeft w:val="0"/>
                                          <w:marRight w:val="0"/>
                                          <w:marTop w:val="0"/>
                                          <w:marBottom w:val="300"/>
                                          <w:divBdr>
                                            <w:top w:val="none" w:sz="0" w:space="0" w:color="auto"/>
                                            <w:left w:val="none" w:sz="0" w:space="0" w:color="auto"/>
                                            <w:bottom w:val="none" w:sz="0" w:space="0" w:color="auto"/>
                                            <w:right w:val="none" w:sz="0" w:space="0" w:color="auto"/>
                                          </w:divBdr>
                                        </w:div>
                                        <w:div w:id="45878864">
                                          <w:marLeft w:val="0"/>
                                          <w:marRight w:val="0"/>
                                          <w:marTop w:val="0"/>
                                          <w:marBottom w:val="300"/>
                                          <w:divBdr>
                                            <w:top w:val="none" w:sz="0" w:space="0" w:color="auto"/>
                                            <w:left w:val="none" w:sz="0" w:space="0" w:color="auto"/>
                                            <w:bottom w:val="none" w:sz="0" w:space="0" w:color="auto"/>
                                            <w:right w:val="none" w:sz="0" w:space="0" w:color="auto"/>
                                          </w:divBdr>
                                        </w:div>
                                        <w:div w:id="281771445">
                                          <w:marLeft w:val="0"/>
                                          <w:marRight w:val="0"/>
                                          <w:marTop w:val="0"/>
                                          <w:marBottom w:val="300"/>
                                          <w:divBdr>
                                            <w:top w:val="none" w:sz="0" w:space="0" w:color="auto"/>
                                            <w:left w:val="none" w:sz="0" w:space="0" w:color="auto"/>
                                            <w:bottom w:val="none" w:sz="0" w:space="0" w:color="auto"/>
                                            <w:right w:val="none" w:sz="0" w:space="0" w:color="auto"/>
                                          </w:divBdr>
                                          <w:divsChild>
                                            <w:div w:id="1741630137">
                                              <w:marLeft w:val="0"/>
                                              <w:marRight w:val="0"/>
                                              <w:marTop w:val="0"/>
                                              <w:marBottom w:val="0"/>
                                              <w:divBdr>
                                                <w:top w:val="none" w:sz="0" w:space="0" w:color="auto"/>
                                                <w:left w:val="none" w:sz="0" w:space="0" w:color="auto"/>
                                                <w:bottom w:val="none" w:sz="0" w:space="0" w:color="auto"/>
                                                <w:right w:val="none" w:sz="0" w:space="0" w:color="auto"/>
                                              </w:divBdr>
                                              <w:divsChild>
                                                <w:div w:id="1720284271">
                                                  <w:marLeft w:val="0"/>
                                                  <w:marRight w:val="0"/>
                                                  <w:marTop w:val="300"/>
                                                  <w:marBottom w:val="300"/>
                                                  <w:divBdr>
                                                    <w:top w:val="none" w:sz="0" w:space="0" w:color="auto"/>
                                                    <w:left w:val="none" w:sz="0" w:space="0" w:color="auto"/>
                                                    <w:bottom w:val="none" w:sz="0" w:space="0" w:color="auto"/>
                                                    <w:right w:val="none" w:sz="0" w:space="0" w:color="auto"/>
                                                  </w:divBdr>
                                                  <w:divsChild>
                                                    <w:div w:id="694843079">
                                                      <w:marLeft w:val="0"/>
                                                      <w:marRight w:val="0"/>
                                                      <w:marTop w:val="0"/>
                                                      <w:marBottom w:val="0"/>
                                                      <w:divBdr>
                                                        <w:top w:val="none" w:sz="0" w:space="0" w:color="auto"/>
                                                        <w:left w:val="none" w:sz="0" w:space="0" w:color="auto"/>
                                                        <w:bottom w:val="none" w:sz="0" w:space="0" w:color="auto"/>
                                                        <w:right w:val="none" w:sz="0" w:space="0" w:color="auto"/>
                                                      </w:divBdr>
                                                      <w:divsChild>
                                                        <w:div w:id="2111582469">
                                                          <w:marLeft w:val="0"/>
                                                          <w:marRight w:val="0"/>
                                                          <w:marTop w:val="0"/>
                                                          <w:marBottom w:val="0"/>
                                                          <w:divBdr>
                                                            <w:top w:val="none" w:sz="0" w:space="0" w:color="auto"/>
                                                            <w:left w:val="none" w:sz="0" w:space="0" w:color="auto"/>
                                                            <w:bottom w:val="none" w:sz="0" w:space="0" w:color="auto"/>
                                                            <w:right w:val="none" w:sz="0" w:space="0" w:color="auto"/>
                                                          </w:divBdr>
                                                          <w:divsChild>
                                                            <w:div w:id="2064940331">
                                                              <w:marLeft w:val="0"/>
                                                              <w:marRight w:val="0"/>
                                                              <w:marTop w:val="0"/>
                                                              <w:marBottom w:val="0"/>
                                                              <w:divBdr>
                                                                <w:top w:val="none" w:sz="0" w:space="0" w:color="auto"/>
                                                                <w:left w:val="none" w:sz="0" w:space="0" w:color="auto"/>
                                                                <w:bottom w:val="none" w:sz="0" w:space="0" w:color="auto"/>
                                                                <w:right w:val="none" w:sz="0" w:space="0" w:color="auto"/>
                                                              </w:divBdr>
                                                              <w:divsChild>
                                                                <w:div w:id="149181492">
                                                                  <w:marLeft w:val="0"/>
                                                                  <w:marRight w:val="0"/>
                                                                  <w:marTop w:val="0"/>
                                                                  <w:marBottom w:val="0"/>
                                                                  <w:divBdr>
                                                                    <w:top w:val="none" w:sz="0" w:space="0" w:color="auto"/>
                                                                    <w:left w:val="none" w:sz="0" w:space="0" w:color="auto"/>
                                                                    <w:bottom w:val="none" w:sz="0" w:space="0" w:color="auto"/>
                                                                    <w:right w:val="none" w:sz="0" w:space="0" w:color="auto"/>
                                                                  </w:divBdr>
                                                                  <w:divsChild>
                                                                    <w:div w:id="600649922">
                                                                      <w:marLeft w:val="0"/>
                                                                      <w:marRight w:val="0"/>
                                                                      <w:marTop w:val="0"/>
                                                                      <w:marBottom w:val="0"/>
                                                                      <w:divBdr>
                                                                        <w:top w:val="none" w:sz="0" w:space="0" w:color="auto"/>
                                                                        <w:left w:val="none" w:sz="0" w:space="0" w:color="auto"/>
                                                                        <w:bottom w:val="none" w:sz="0" w:space="0" w:color="auto"/>
                                                                        <w:right w:val="none" w:sz="0" w:space="0" w:color="auto"/>
                                                                      </w:divBdr>
                                                                      <w:divsChild>
                                                                        <w:div w:id="955062098">
                                                                          <w:marLeft w:val="0"/>
                                                                          <w:marRight w:val="0"/>
                                                                          <w:marTop w:val="0"/>
                                                                          <w:marBottom w:val="0"/>
                                                                          <w:divBdr>
                                                                            <w:top w:val="none" w:sz="0" w:space="0" w:color="auto"/>
                                                                            <w:left w:val="none" w:sz="0" w:space="0" w:color="auto"/>
                                                                            <w:bottom w:val="none" w:sz="0" w:space="0" w:color="auto"/>
                                                                            <w:right w:val="none" w:sz="0" w:space="0" w:color="auto"/>
                                                                          </w:divBdr>
                                                                          <w:divsChild>
                                                                            <w:div w:id="352656147">
                                                                              <w:marLeft w:val="0"/>
                                                                              <w:marRight w:val="0"/>
                                                                              <w:marTop w:val="0"/>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8412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977092">
                                          <w:marLeft w:val="0"/>
                                          <w:marRight w:val="0"/>
                                          <w:marTop w:val="0"/>
                                          <w:marBottom w:val="300"/>
                                          <w:divBdr>
                                            <w:top w:val="none" w:sz="0" w:space="0" w:color="auto"/>
                                            <w:left w:val="none" w:sz="0" w:space="0" w:color="auto"/>
                                            <w:bottom w:val="none" w:sz="0" w:space="0" w:color="auto"/>
                                            <w:right w:val="none" w:sz="0" w:space="0" w:color="auto"/>
                                          </w:divBdr>
                                        </w:div>
                                        <w:div w:id="180439649">
                                          <w:marLeft w:val="0"/>
                                          <w:marRight w:val="0"/>
                                          <w:marTop w:val="0"/>
                                          <w:marBottom w:val="300"/>
                                          <w:divBdr>
                                            <w:top w:val="none" w:sz="0" w:space="0" w:color="auto"/>
                                            <w:left w:val="none" w:sz="0" w:space="0" w:color="auto"/>
                                            <w:bottom w:val="none" w:sz="0" w:space="0" w:color="auto"/>
                                            <w:right w:val="none" w:sz="0" w:space="0" w:color="auto"/>
                                          </w:divBdr>
                                        </w:div>
                                        <w:div w:id="2059207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mail.ru/society/28593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 Логинова</dc:creator>
  <cp:keywords/>
  <dc:description/>
  <cp:lastModifiedBy>Лариса Н. Логинова</cp:lastModifiedBy>
  <cp:revision>1</cp:revision>
  <dcterms:created xsi:type="dcterms:W3CDTF">2018-05-16T09:59:00Z</dcterms:created>
  <dcterms:modified xsi:type="dcterms:W3CDTF">2018-05-16T10:37:00Z</dcterms:modified>
</cp:coreProperties>
</file>