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97"/>
      </w:tblGrid>
      <w:tr w:rsidR="00760FF8" w:rsidTr="00CA085E">
        <w:tc>
          <w:tcPr>
            <w:tcW w:w="4674" w:type="dxa"/>
          </w:tcPr>
          <w:p w:rsidR="00760FF8" w:rsidRDefault="00760FF8" w:rsidP="005D731D">
            <w:pPr>
              <w:pStyle w:val="a3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760FF8" w:rsidRDefault="00DB085F" w:rsidP="005D731D">
            <w:pPr>
              <w:pStyle w:val="a3"/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760FF8" w:rsidRDefault="00760FF8" w:rsidP="005D731D">
            <w:pPr>
              <w:pStyle w:val="a3"/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760FF8" w:rsidRDefault="00760FF8" w:rsidP="005D731D">
            <w:pPr>
              <w:pStyle w:val="a3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113" w:rsidRDefault="0042416E" w:rsidP="0042416E">
      <w:pPr>
        <w:pStyle w:val="a3"/>
        <w:spacing w:line="2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Сводная информация и показатели, характеризующие развитие реального сектора экономики Артемовского городского округа</w:t>
      </w:r>
    </w:p>
    <w:p w:rsidR="0042416E" w:rsidRDefault="0042416E" w:rsidP="0042416E">
      <w:pPr>
        <w:pStyle w:val="a3"/>
        <w:spacing w:line="2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435" w:rsidRDefault="00C95435" w:rsidP="00F41113">
      <w:pPr>
        <w:pStyle w:val="a3"/>
        <w:spacing w:line="2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6318">
        <w:rPr>
          <w:rFonts w:ascii="Times New Roman" w:hAnsi="Times New Roman" w:cs="Times New Roman"/>
          <w:sz w:val="28"/>
          <w:szCs w:val="28"/>
        </w:rPr>
        <w:t>Динамика показателей социально-экономического развития Артемовского городского округа</w:t>
      </w:r>
    </w:p>
    <w:p w:rsidR="00C95435" w:rsidRDefault="00C95435" w:rsidP="00C9543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99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988"/>
        <w:gridCol w:w="988"/>
      </w:tblGrid>
      <w:tr w:rsidR="00CA594F" w:rsidRPr="0011639D" w:rsidTr="00CA085E">
        <w:trPr>
          <w:cantSplit/>
          <w:trHeight w:val="572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</w:tcPr>
          <w:p w:rsidR="00CA594F" w:rsidRPr="0011639D" w:rsidRDefault="00CA594F" w:rsidP="00C95435">
            <w:pPr>
              <w:keepNext/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>Показатели</w:t>
            </w:r>
          </w:p>
          <w:p w:rsidR="00CA594F" w:rsidRPr="0011639D" w:rsidRDefault="00CA594F" w:rsidP="00C95435">
            <w:pPr>
              <w:keepNext/>
              <w:autoSpaceDE w:val="0"/>
              <w:autoSpaceDN w:val="0"/>
              <w:adjustRightInd w:val="0"/>
              <w:spacing w:line="25" w:lineRule="atLeast"/>
              <w:jc w:val="right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 xml:space="preserve">                            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>2010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b/>
                <w:bCs/>
              </w:rPr>
            </w:pPr>
            <w:r w:rsidRPr="0011639D"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both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Численность родившихся (человек),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859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883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855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833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754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679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both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Численность умерших (человек),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994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979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931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both"/>
              <w:rPr>
                <w:rFonts w:eastAsia="Times New Roman"/>
              </w:rPr>
            </w:pPr>
            <w:proofErr w:type="spellStart"/>
            <w:r w:rsidRPr="0011639D">
              <w:rPr>
                <w:rFonts w:eastAsia="Times New Roman"/>
                <w:lang w:val="en-US"/>
              </w:rPr>
              <w:t>Общий</w:t>
            </w:r>
            <w:proofErr w:type="spellEnd"/>
            <w:r w:rsidRPr="0011639D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1639D">
              <w:rPr>
                <w:rFonts w:eastAsia="Times New Roman"/>
                <w:lang w:val="en-US"/>
              </w:rPr>
              <w:t>коэффициент</w:t>
            </w:r>
            <w:proofErr w:type="spellEnd"/>
            <w:r w:rsidRPr="0011639D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1639D">
              <w:rPr>
                <w:rFonts w:eastAsia="Times New Roman"/>
                <w:lang w:val="en-US"/>
              </w:rPr>
              <w:t>рождаемости</w:t>
            </w:r>
            <w:proofErr w:type="spellEnd"/>
            <w:r w:rsidRPr="0011639D">
              <w:rPr>
                <w:rFonts w:asciiTheme="minorHAnsi" w:eastAsiaTheme="minorHAnsi" w:hAnsiTheme="minorHAnsi" w:cstheme="minorBidi"/>
                <w:lang w:eastAsia="en-US"/>
              </w:rPr>
              <w:t xml:space="preserve"> (</w:t>
            </w:r>
            <w:proofErr w:type="spellStart"/>
            <w:r w:rsidRPr="0011639D">
              <w:rPr>
                <w:rFonts w:eastAsia="Times New Roman"/>
                <w:lang w:val="en-US"/>
              </w:rPr>
              <w:t>промилле</w:t>
            </w:r>
            <w:proofErr w:type="spellEnd"/>
            <w:r w:rsidRPr="0011639D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14,6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12,1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both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Общий коэффициент смертности</w:t>
            </w:r>
            <w:r w:rsidRPr="0011639D">
              <w:rPr>
                <w:rFonts w:asciiTheme="minorHAnsi" w:eastAsiaTheme="minorHAnsi" w:hAnsiTheme="minorHAnsi" w:cstheme="minorBidi"/>
                <w:lang w:eastAsia="en-US"/>
              </w:rPr>
              <w:t xml:space="preserve"> (</w:t>
            </w:r>
            <w:r w:rsidRPr="0011639D">
              <w:rPr>
                <w:rFonts w:eastAsia="Times New Roman"/>
              </w:rPr>
              <w:t>промилле)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16,6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both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 xml:space="preserve">Миграция. Число </w:t>
            </w:r>
            <w:proofErr w:type="gramStart"/>
            <w:r w:rsidRPr="0011639D">
              <w:rPr>
                <w:rFonts w:eastAsia="Times New Roman"/>
              </w:rPr>
              <w:t>прибывших</w:t>
            </w:r>
            <w:proofErr w:type="gramEnd"/>
            <w:r w:rsidRPr="0011639D">
              <w:rPr>
                <w:rFonts w:eastAsia="Times New Roman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1654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9A7F47" w:rsidP="00C95435">
            <w:pPr>
              <w:spacing w:line="2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1588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both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 xml:space="preserve">Миграция. Число </w:t>
            </w:r>
            <w:proofErr w:type="gramStart"/>
            <w:r w:rsidRPr="0011639D">
              <w:rPr>
                <w:rFonts w:eastAsia="Times New Roman"/>
              </w:rPr>
              <w:t>выбывших</w:t>
            </w:r>
            <w:proofErr w:type="gramEnd"/>
            <w:r w:rsidRPr="0011639D">
              <w:rPr>
                <w:rFonts w:eastAsia="Times New Roman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1669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9A7F47" w:rsidP="00C95435">
            <w:pPr>
              <w:spacing w:line="2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1697</w:t>
            </w:r>
          </w:p>
        </w:tc>
      </w:tr>
      <w:tr w:rsidR="00CA594F" w:rsidRPr="0011639D" w:rsidTr="00CA085E">
        <w:trPr>
          <w:cantSplit/>
          <w:trHeight w:val="93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lang w:eastAsia="en-US"/>
              </w:rPr>
              <w:t>Уровень регистрируемой безработицы,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9A7F47" w:rsidRDefault="009A7F47" w:rsidP="009A7F4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2,6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Численность безработных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1043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1061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1749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919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753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F47" w:rsidRDefault="009A7F47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792</w:t>
            </w:r>
          </w:p>
          <w:p w:rsidR="00CA594F" w:rsidRPr="009A7F47" w:rsidRDefault="00CA594F" w:rsidP="009A7F47">
            <w:pPr>
              <w:rPr>
                <w:rFonts w:eastAsiaTheme="minorHAnsi"/>
                <w:lang w:eastAsia="en-US"/>
              </w:rPr>
            </w:pP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15495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18471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20683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25661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27189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28266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lastRenderedPageBreak/>
              <w:t>Среднесписочная численность работников организаций</w:t>
            </w:r>
            <w:r>
              <w:rPr>
                <w:rFonts w:eastAsia="Times New Roman"/>
              </w:rPr>
              <w:t xml:space="preserve"> по видам деятельности: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52</w:t>
            </w:r>
          </w:p>
          <w:p w:rsidR="00CA594F" w:rsidRPr="00430903" w:rsidRDefault="00CA594F" w:rsidP="00C954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9A7F47" w:rsidP="009A7F47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53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2476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2463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2239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2504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9A7F47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1661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1372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1392</w:t>
            </w:r>
          </w:p>
          <w:p w:rsidR="00CA594F" w:rsidRPr="00430903" w:rsidRDefault="00CA594F" w:rsidP="00C954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9A7F47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698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  <w:r>
              <w:rPr>
                <w:rFonts w:eastAsia="Times New Roman"/>
              </w:rPr>
              <w:t xml:space="preserve"> по видам деятельности: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 xml:space="preserve">Обрабатывающие производства </w:t>
            </w:r>
          </w:p>
          <w:p w:rsidR="00CA594F" w:rsidRPr="0011639D" w:rsidRDefault="00CA594F" w:rsidP="00F41113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миллион</w:t>
            </w:r>
            <w:r w:rsidRPr="0011639D">
              <w:rPr>
                <w:rFonts w:eastAsia="Times New Roman"/>
              </w:rPr>
              <w:t xml:space="preserve">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F41113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1665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F41113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3176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F41113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2988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F41113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3653</w:t>
            </w:r>
            <w:r>
              <w:rPr>
                <w:rFonts w:eastAsia="Times New Roman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F41113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3059</w:t>
            </w:r>
            <w:r>
              <w:rPr>
                <w:rFonts w:eastAsia="Times New Roman"/>
                <w:lang w:eastAsia="en-US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F41113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3861</w:t>
            </w:r>
            <w:r>
              <w:rPr>
                <w:rFonts w:eastAsia="Times New Roman"/>
                <w:lang w:eastAsia="en-US"/>
              </w:rPr>
              <w:t>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F41113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3301</w:t>
            </w:r>
            <w:r>
              <w:rPr>
                <w:rFonts w:eastAsiaTheme="minorHAnsi"/>
                <w:bCs/>
                <w:lang w:eastAsia="en-US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9A7F47" w:rsidRDefault="00F46B85" w:rsidP="00F46B85">
            <w:pPr>
              <w:spacing w:line="25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2914,4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  <w:i/>
              </w:rPr>
            </w:pPr>
            <w:r w:rsidRPr="0011639D">
              <w:rPr>
                <w:rFonts w:eastAsia="Times New Roman"/>
                <w:i/>
              </w:rPr>
              <w:t>На одного работающего (тысяча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672,7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1541,4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1366,6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1542,1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1464,9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F46B85" w:rsidP="00F46B8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1754,6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t>Производство и распределение электроэнергии, газа и воды (</w:t>
            </w:r>
            <w:r>
              <w:rPr>
                <w:rFonts w:eastAsia="Times New Roman"/>
              </w:rPr>
              <w:t>миллион</w:t>
            </w:r>
            <w:r w:rsidRPr="0011639D">
              <w:rPr>
                <w:rFonts w:eastAsia="Times New Roman"/>
              </w:rPr>
              <w:t xml:space="preserve">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584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473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510</w:t>
            </w:r>
            <w:r>
              <w:rPr>
                <w:rFonts w:eastAsia="Times New Roman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583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582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 w:rsidRPr="0011639D">
              <w:rPr>
                <w:rFonts w:eastAsiaTheme="minorHAnsi"/>
                <w:bCs/>
                <w:lang w:eastAsia="en-US"/>
              </w:rPr>
              <w:t>600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Pr="0011639D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F46B85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616,3</w:t>
            </w:r>
          </w:p>
        </w:tc>
      </w:tr>
      <w:tr w:rsidR="00CA594F" w:rsidRPr="0011639D" w:rsidTr="00CA085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  <w:i/>
              </w:rPr>
            </w:pPr>
            <w:r w:rsidRPr="0011639D">
              <w:rPr>
                <w:rFonts w:eastAsia="Times New Roman"/>
                <w:i/>
              </w:rPr>
              <w:t>На одного работающего (тысяча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340,8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371,7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424,2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431,7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F46B85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883,0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11639D">
              <w:rPr>
                <w:rFonts w:eastAsia="Times New Roman"/>
              </w:rPr>
              <w:lastRenderedPageBreak/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  <w:r w:rsidRPr="0011639D">
              <w:rPr>
                <w:rFonts w:asciiTheme="minorHAnsi" w:eastAsiaTheme="minorHAnsi" w:hAnsiTheme="minorHAnsi" w:cstheme="minorBidi"/>
                <w:lang w:eastAsia="en-US"/>
              </w:rPr>
              <w:t xml:space="preserve"> (</w:t>
            </w:r>
            <w:r>
              <w:rPr>
                <w:rFonts w:eastAsia="Times New Roman"/>
              </w:rPr>
              <w:t>миллион</w:t>
            </w:r>
            <w:r w:rsidRPr="0011639D">
              <w:rPr>
                <w:rFonts w:eastAsia="Times New Roman"/>
              </w:rPr>
              <w:t xml:space="preserve">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154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872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629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  <w:r w:rsidRPr="0011639D">
              <w:rPr>
                <w:rFonts w:eastAsia="Times New Roman"/>
                <w:lang w:eastAsia="en-US"/>
              </w:rPr>
              <w:t>388</w:t>
            </w:r>
            <w:r>
              <w:rPr>
                <w:rFonts w:eastAsia="Times New Roman"/>
                <w:lang w:eastAsia="en-US"/>
              </w:rPr>
              <w:t>,</w:t>
            </w:r>
            <w:r w:rsidRPr="0011639D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CA594F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295,3</w:t>
            </w:r>
          </w:p>
          <w:p w:rsidR="00CA594F" w:rsidRPr="00430903" w:rsidRDefault="00CA594F" w:rsidP="00C954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542F71" w:rsidP="00C95435">
            <w:pPr>
              <w:spacing w:line="25" w:lineRule="atLeast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287,5</w:t>
            </w:r>
          </w:p>
        </w:tc>
      </w:tr>
      <w:tr w:rsidR="00CA594F" w:rsidRPr="0011639D" w:rsidTr="00CA085E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" w:lineRule="atLeast"/>
              <w:rPr>
                <w:rFonts w:eastAsia="Times New Roman"/>
              </w:rPr>
            </w:pPr>
            <w:r w:rsidRPr="00430903">
              <w:rPr>
                <w:rFonts w:eastAsia="Times New Roman"/>
              </w:rPr>
              <w:t>Объём инвестиций в основной капитал (за исключением бюджетных средств) в расчете на 1 человека</w:t>
            </w:r>
            <w:r>
              <w:rPr>
                <w:rFonts w:eastAsia="Times New Roman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Pr="0011639D" w:rsidRDefault="00CA594F" w:rsidP="00C95435">
            <w:pPr>
              <w:spacing w:line="25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4F" w:rsidRDefault="00CA594F" w:rsidP="00C954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4F" w:rsidRDefault="00CA594F" w:rsidP="00C95435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4F" w:rsidRDefault="00CA594F" w:rsidP="00C954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94F" w:rsidRDefault="00CA594F" w:rsidP="00C954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4F" w:rsidRDefault="00CA594F" w:rsidP="00C954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4F" w:rsidRDefault="00542F71" w:rsidP="00C954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A594F">
              <w:rPr>
                <w:rFonts w:eastAsia="Times New Roman"/>
              </w:rPr>
              <w:t>542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94F" w:rsidRDefault="00CA594F" w:rsidP="00C95435">
            <w:pPr>
              <w:jc w:val="center"/>
              <w:rPr>
                <w:rFonts w:eastAsia="Times New Roman"/>
              </w:rPr>
            </w:pPr>
          </w:p>
          <w:p w:rsidR="00542F71" w:rsidRDefault="00542F71" w:rsidP="00C95435">
            <w:pPr>
              <w:jc w:val="center"/>
              <w:rPr>
                <w:rFonts w:eastAsia="Times New Roman"/>
              </w:rPr>
            </w:pPr>
          </w:p>
          <w:p w:rsidR="00542F71" w:rsidRDefault="00542F71" w:rsidP="00C95435">
            <w:pPr>
              <w:jc w:val="center"/>
              <w:rPr>
                <w:rFonts w:eastAsia="Times New Roman"/>
              </w:rPr>
            </w:pPr>
          </w:p>
          <w:p w:rsidR="00542F71" w:rsidRDefault="00542F71" w:rsidP="00C95435">
            <w:pPr>
              <w:jc w:val="center"/>
              <w:rPr>
                <w:rFonts w:eastAsia="Times New Roman"/>
              </w:rPr>
            </w:pPr>
          </w:p>
          <w:p w:rsidR="00542F71" w:rsidRDefault="00542F71" w:rsidP="00C9543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4070</w:t>
            </w:r>
          </w:p>
        </w:tc>
      </w:tr>
    </w:tbl>
    <w:p w:rsidR="0042416E" w:rsidRDefault="0042416E"/>
    <w:p w:rsidR="0042416E" w:rsidRPr="008C4D07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осуществляют деятельность следующие предприятия:</w:t>
      </w:r>
    </w:p>
    <w:p w:rsidR="0042416E" w:rsidRPr="008C4D07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D07">
        <w:rPr>
          <w:rFonts w:ascii="Times New Roman" w:hAnsi="Times New Roman" w:cs="Times New Roman"/>
          <w:sz w:val="28"/>
          <w:szCs w:val="28"/>
        </w:rPr>
        <w:t>АО Артемовский машиностроительный завод «</w:t>
      </w:r>
      <w:proofErr w:type="spellStart"/>
      <w:r w:rsidRPr="008C4D07">
        <w:rPr>
          <w:rFonts w:ascii="Times New Roman" w:hAnsi="Times New Roman" w:cs="Times New Roman"/>
          <w:sz w:val="28"/>
          <w:szCs w:val="28"/>
        </w:rPr>
        <w:t>Вентпром</w:t>
      </w:r>
      <w:proofErr w:type="spellEnd"/>
      <w:r w:rsidRPr="008C4D0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C4D07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8C4D07">
        <w:rPr>
          <w:rFonts w:ascii="Times New Roman" w:hAnsi="Times New Roman" w:cs="Times New Roman"/>
          <w:sz w:val="28"/>
          <w:szCs w:val="28"/>
        </w:rPr>
        <w:t>динственный отечественный производитель вентиляторов главного проветривания шахт, тоннелей и метрополитенов;</w:t>
      </w:r>
    </w:p>
    <w:p w:rsidR="0042416E" w:rsidRPr="008C4D07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D07">
        <w:rPr>
          <w:rFonts w:ascii="Times New Roman" w:hAnsi="Times New Roman" w:cs="Times New Roman"/>
          <w:sz w:val="28"/>
          <w:szCs w:val="28"/>
        </w:rPr>
        <w:t>ОАО «Егоршинский радиозавод», выпускающий радио- и телевизионную передающую аппаратуру;</w:t>
      </w:r>
    </w:p>
    <w:p w:rsidR="0042416E" w:rsidRPr="008C4D07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D07">
        <w:rPr>
          <w:rFonts w:ascii="Times New Roman" w:hAnsi="Times New Roman" w:cs="Times New Roman"/>
          <w:sz w:val="28"/>
          <w:szCs w:val="28"/>
        </w:rPr>
        <w:t>ОАО «Красногвардейский крановый завод», выпускающий грузоподъемное оборудование;</w:t>
      </w:r>
    </w:p>
    <w:p w:rsidR="0042416E" w:rsidRPr="008C4D07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D07">
        <w:rPr>
          <w:rFonts w:ascii="Times New Roman" w:hAnsi="Times New Roman" w:cs="Times New Roman"/>
          <w:sz w:val="28"/>
          <w:szCs w:val="28"/>
        </w:rPr>
        <w:t>ООО «Артемовский завод трубопроводных соединений», изготавливающий детали трубопроводов бесшовных приварных из углеродистых и низколегированных сталей;</w:t>
      </w:r>
    </w:p>
    <w:p w:rsidR="0042416E" w:rsidRPr="008C4D07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D07">
        <w:rPr>
          <w:rFonts w:ascii="Times New Roman" w:hAnsi="Times New Roman" w:cs="Times New Roman"/>
          <w:sz w:val="28"/>
          <w:szCs w:val="28"/>
        </w:rPr>
        <w:t>АО «Красногвардейский Машиностроительный Завод» - предлагает комплекс услуг по проектированию, изготовлению, монтажу и наладке тягодутьевых машин;</w:t>
      </w:r>
    </w:p>
    <w:p w:rsidR="0042416E" w:rsidRPr="008C4D07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D07">
        <w:rPr>
          <w:rFonts w:ascii="Times New Roman" w:hAnsi="Times New Roman" w:cs="Times New Roman"/>
          <w:sz w:val="28"/>
          <w:szCs w:val="28"/>
        </w:rPr>
        <w:t>Артемовские электрические сети филиала ОАО «МРСК Урала» - «Свердловэнерго», обеспечивающие передачу и распределение электроэнергии с целью доведения ее до потребителей;</w:t>
      </w:r>
    </w:p>
    <w:p w:rsid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4D07">
        <w:rPr>
          <w:rFonts w:ascii="Times New Roman" w:hAnsi="Times New Roman" w:cs="Times New Roman"/>
          <w:sz w:val="28"/>
          <w:szCs w:val="28"/>
        </w:rPr>
        <w:t>ООО «Лесоперерабатывающее предприятие «Егоршинский лес» осуществляет заготовку и переработку древесины, проводит лесохозяйственные и лесовосстановительные работы</w:t>
      </w:r>
      <w:r w:rsidR="00D22E41">
        <w:rPr>
          <w:rFonts w:ascii="Times New Roman" w:hAnsi="Times New Roman" w:cs="Times New Roman"/>
          <w:sz w:val="28"/>
          <w:szCs w:val="28"/>
        </w:rPr>
        <w:t>;</w:t>
      </w:r>
    </w:p>
    <w:p w:rsidR="00D22E41" w:rsidRDefault="00D22E41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ООО «СЛОН-АВТО» - </w:t>
      </w:r>
      <w:r w:rsidRPr="00D22E41">
        <w:rPr>
          <w:rFonts w:ascii="Times New Roman" w:hAnsi="Times New Roman" w:cs="Times New Roman"/>
          <w:sz w:val="28"/>
          <w:szCs w:val="28"/>
        </w:rPr>
        <w:t>один из лидеров инновационных разработок для автомобиля, улучшающих качественные характеристики транспортных средств, а также их отдельных систем и узлов.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поставку своей продукции </w:t>
      </w:r>
      <w:r w:rsidRPr="00D22E41">
        <w:rPr>
          <w:rFonts w:ascii="Times New Roman" w:hAnsi="Times New Roman" w:cs="Times New Roman"/>
          <w:sz w:val="28"/>
          <w:szCs w:val="28"/>
        </w:rPr>
        <w:t>на конвейер ОАО «АвтоВАЗ», GM-</w:t>
      </w:r>
      <w:proofErr w:type="spellStart"/>
      <w:r>
        <w:rPr>
          <w:rFonts w:ascii="Times New Roman" w:hAnsi="Times New Roman" w:cs="Times New Roman"/>
          <w:sz w:val="28"/>
          <w:szCs w:val="28"/>
        </w:rPr>
        <w:t>AvtoVAZ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предприятий Группы ГАЗ.</w:t>
      </w:r>
    </w:p>
    <w:p w:rsidR="00D22E41" w:rsidRPr="008C4D07" w:rsidRDefault="001C6B6A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2E41" w:rsidRPr="00D22E41">
        <w:rPr>
          <w:rFonts w:ascii="Times New Roman" w:hAnsi="Times New Roman" w:cs="Times New Roman"/>
          <w:sz w:val="28"/>
          <w:szCs w:val="28"/>
        </w:rPr>
        <w:t xml:space="preserve"> приходом в сентябре 2018 года нового собственника – «Урало-Сибирской Промышленной Компании» на промышленную площадку бывшего </w:t>
      </w:r>
      <w:proofErr w:type="spellStart"/>
      <w:r w:rsidR="00D22E41" w:rsidRPr="00D22E41">
        <w:rPr>
          <w:rFonts w:ascii="Times New Roman" w:hAnsi="Times New Roman" w:cs="Times New Roman"/>
          <w:sz w:val="28"/>
          <w:szCs w:val="28"/>
        </w:rPr>
        <w:t>Буланашского</w:t>
      </w:r>
      <w:proofErr w:type="spellEnd"/>
      <w:r w:rsidR="00D22E41" w:rsidRPr="00D22E41">
        <w:rPr>
          <w:rFonts w:ascii="Times New Roman" w:hAnsi="Times New Roman" w:cs="Times New Roman"/>
          <w:sz w:val="28"/>
          <w:szCs w:val="28"/>
        </w:rPr>
        <w:t xml:space="preserve"> машиностроительного завода, появилась перспектива возобновления работы еще одного предприятия машиностроительной отрасли. Комплекс оборудования, которого, предполагает выпуск продукции для нефтехимического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6E" w:rsidRPr="008C4D07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07">
        <w:rPr>
          <w:rFonts w:ascii="Times New Roman" w:hAnsi="Times New Roman" w:cs="Times New Roman"/>
          <w:sz w:val="28"/>
          <w:szCs w:val="28"/>
        </w:rPr>
        <w:t>В сфере железнодорожного транспорта на территории Артемовского городского округа работает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4D0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общей численностью 2042 человека. В</w:t>
      </w:r>
      <w:r w:rsidRPr="008C4D07">
        <w:rPr>
          <w:rFonts w:ascii="Times New Roman" w:hAnsi="Times New Roman" w:cs="Times New Roman"/>
          <w:sz w:val="28"/>
          <w:szCs w:val="28"/>
        </w:rPr>
        <w:t xml:space="preserve"> Сервисно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D07">
        <w:rPr>
          <w:rFonts w:ascii="Times New Roman" w:hAnsi="Times New Roman" w:cs="Times New Roman"/>
          <w:sz w:val="28"/>
          <w:szCs w:val="28"/>
        </w:rPr>
        <w:t xml:space="preserve"> локомотивно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D07">
        <w:rPr>
          <w:rFonts w:ascii="Times New Roman" w:hAnsi="Times New Roman" w:cs="Times New Roman"/>
          <w:sz w:val="28"/>
          <w:szCs w:val="28"/>
        </w:rPr>
        <w:t xml:space="preserve"> депо</w:t>
      </w:r>
      <w:r>
        <w:rPr>
          <w:rFonts w:ascii="Times New Roman" w:hAnsi="Times New Roman" w:cs="Times New Roman"/>
          <w:sz w:val="28"/>
          <w:szCs w:val="28"/>
        </w:rPr>
        <w:t xml:space="preserve"> «Артемовский» Свердловского управления сервис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«СТМ – Сервис» </w:t>
      </w:r>
      <w:r w:rsidRPr="008C4D07">
        <w:rPr>
          <w:rFonts w:ascii="Times New Roman" w:hAnsi="Times New Roman" w:cs="Times New Roman"/>
          <w:sz w:val="28"/>
          <w:szCs w:val="28"/>
        </w:rPr>
        <w:t xml:space="preserve">эксплуатируются 3 газомоторных локомотива разной модификации - это самые эффективные современные локомотивы. </w:t>
      </w:r>
    </w:p>
    <w:p w:rsid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Развитие Агропромышленного комплекса является одним из основных направлений в развитии экономики Артемовского городского округа.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производственную деятельность осуществляют 2 сельскохозяйственные организации: </w:t>
      </w:r>
      <w:r w:rsidR="00D65685">
        <w:rPr>
          <w:rFonts w:ascii="Times New Roman" w:hAnsi="Times New Roman" w:cs="Times New Roman"/>
          <w:sz w:val="28"/>
          <w:szCs w:val="28"/>
        </w:rPr>
        <w:t>ООО</w:t>
      </w:r>
      <w:r w:rsidRPr="009838D5">
        <w:rPr>
          <w:rFonts w:ascii="Times New Roman" w:hAnsi="Times New Roman" w:cs="Times New Roman"/>
          <w:sz w:val="28"/>
          <w:szCs w:val="28"/>
        </w:rPr>
        <w:t xml:space="preserve"> «Лебедкинский», ООО «Племенной завод «Истоки», за которыми закреплено 5,5 тыс. га сельскохозяйственных угодий, в том числе пашни – 4,1 тыс. га.</w:t>
      </w:r>
    </w:p>
    <w:p w:rsid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Малые формы хозяйствования в Артемовском городском округе в 2017 году представлены 12 крестьянскими (фермерскими) хозяйствами, за которыми закреплено 3 тыс. га пашни, 10555 семей имеют личные подсобные хозяйства.</w:t>
      </w:r>
    </w:p>
    <w:p w:rsidR="00BA7352" w:rsidRPr="009838D5" w:rsidRDefault="00BA7352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52">
        <w:rPr>
          <w:rFonts w:ascii="Times New Roman" w:hAnsi="Times New Roman" w:cs="Times New Roman"/>
          <w:sz w:val="28"/>
          <w:szCs w:val="28"/>
        </w:rPr>
        <w:t>Общая численность работающих в сельском хозяйстве в 2017 году составила 626 человек, в том числе занятых в сельскохозяйственном производстве - 380 человек. Среднемесячная заработная плата за 2017 год по сельскохозяйственным организациям Артемовского  городского округа составила 20312 руб.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Основными видами деятельности сельскохозяйственных предприятий являются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- производство молока и мяса крупного рогатого скота;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- свиноводство;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- птицеводство;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- производство зерновых и кормовых культур.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В ООО «Племенной завод «Истоки» осуществляется переработка мяса птицы и работает цех пастеризации молока.</w:t>
      </w:r>
    </w:p>
    <w:p w:rsidR="009838D5" w:rsidRDefault="00D6568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9838D5" w:rsidRPr="009838D5">
        <w:rPr>
          <w:rFonts w:ascii="Times New Roman" w:hAnsi="Times New Roman" w:cs="Times New Roman"/>
          <w:sz w:val="28"/>
          <w:szCs w:val="28"/>
        </w:rPr>
        <w:t xml:space="preserve"> «Лебедкинский» — предприятие мясомолочного направления, осуществляет также заготовку зерновых и сена для своего стада крупного рогатого скота.</w:t>
      </w:r>
    </w:p>
    <w:p w:rsidR="00BA7352" w:rsidRPr="009838D5" w:rsidRDefault="00BA7352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52">
        <w:rPr>
          <w:rFonts w:ascii="Times New Roman" w:hAnsi="Times New Roman" w:cs="Times New Roman"/>
          <w:sz w:val="28"/>
          <w:szCs w:val="28"/>
        </w:rPr>
        <w:lastRenderedPageBreak/>
        <w:t>По состоянию на 01.01.2018 поголовье крупного рогатого скота в сельскохозяйственных предприятиях Артемовского городского округа составило 1256 голов, в том числе коров - 480 голов. Удой на одну фуражную корову за 2017 год составил 6473,5 кг.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Объем производства сельскохозяйственной продукции в 2017 году составил 853,5 млн. руб., что на 3,6% больше, чем в 2016 году (в 2016 году объем производства сельскохозяйственной продукции составил 823,6 млн. руб.).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В 2017 году на территории Артемовского городского округа произведено сельскохозяйственной продукции: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- зерновых культур – 8,0 тыс. тонн (в 2016 году – 5,8 тыс. тонн, рост составил 37,9%);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- мяса – 7,8 тыс. тонн, в том числе мясо птицы – 7,3 тыс. тонн (в 2016 году – 7,6 тыс. тонн, рост составил 6,8%); 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- молока – 5,5 тыс. тонн (в 2016 году – 4,7 тыс. тонн, рост составил 17,0%).  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В 2017 году сельскохозяйственными товаропроизводителями Артемовского городского округа под сельскохозяйственные культуры внесено 309 тонн минеральных удобрений. Структура посевных площадей в районе разработана и внедрена согласно системе земледелия. Так, в 2017 году общая посевная площадь составила 5,8 тыс. га, из нее яровой сев –      4,7 тыс. га; площадь посева зерновых культур – 3,4 тыс. га. В 2017 году было высеяно 985 тонн семян зерновых культур, из них кондиционных - 819 тонн или 83%. Валовой сбор зерновых культур составил 8014 тонн. Урожайность зерна – 27,4 центнера с гектара. Продолжает развиваться производство технической культуры – рапса, способствующего повышению плодородия почвы и снижению засоренности последующих культур. Площадь посева рапса в 2017 году </w:t>
      </w:r>
      <w:proofErr w:type="gramStart"/>
      <w:r w:rsidRPr="009838D5">
        <w:rPr>
          <w:rFonts w:ascii="Times New Roman" w:hAnsi="Times New Roman" w:cs="Times New Roman"/>
          <w:sz w:val="28"/>
          <w:szCs w:val="28"/>
        </w:rPr>
        <w:t>составила 333 га и при урожайности 16 центнеров с гектара валовой сбор составил</w:t>
      </w:r>
      <w:proofErr w:type="gramEnd"/>
      <w:r w:rsidRPr="009838D5">
        <w:rPr>
          <w:rFonts w:ascii="Times New Roman" w:hAnsi="Times New Roman" w:cs="Times New Roman"/>
          <w:sz w:val="28"/>
          <w:szCs w:val="28"/>
        </w:rPr>
        <w:t xml:space="preserve"> 533 тонны. Однолетние травы выращивались на площади 791 га (в 2016 - 540 га), 276 га были заняты посевами кукурузы на силос (в 2016 - 216 га). Многолетние травы выращивались на площади 1049 га (в 2016 - 1575 га). С указанных площадей заготовлено 1486 тонн сена, 4581 тонна силоса и 6970 тонн </w:t>
      </w:r>
      <w:r w:rsidR="00A37D13" w:rsidRPr="009838D5">
        <w:rPr>
          <w:rFonts w:ascii="Times New Roman" w:hAnsi="Times New Roman" w:cs="Times New Roman"/>
          <w:sz w:val="28"/>
          <w:szCs w:val="28"/>
        </w:rPr>
        <w:t>сенажа</w:t>
      </w:r>
      <w:r w:rsidRPr="009838D5">
        <w:rPr>
          <w:rFonts w:ascii="Times New Roman" w:hAnsi="Times New Roman" w:cs="Times New Roman"/>
          <w:sz w:val="28"/>
          <w:szCs w:val="28"/>
        </w:rPr>
        <w:t>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составил 811 млн. рублей (в 2016 году – 773 млн. рублей, рост составил 4,9 %).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В 2016 году сельскохозяйственными товаропроизводителями на территории Артемовского городского округа реализованы следующие проекты: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- ИП – глава крестьянского (фермерского) хозяйства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Казутина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 Н.С. (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38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38D5">
        <w:rPr>
          <w:rFonts w:ascii="Times New Roman" w:hAnsi="Times New Roman" w:cs="Times New Roman"/>
          <w:sz w:val="28"/>
          <w:szCs w:val="28"/>
        </w:rPr>
        <w:t>ислянка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) в рамках реализации программы создания и развития крестьянского (фермерского) хозяйства подготовила бизнес – план развития хозяйства по откорму молодняка крупного рогатого скота и получила Грант </w:t>
      </w:r>
      <w:r w:rsidRPr="009838D5">
        <w:rPr>
          <w:rFonts w:ascii="Times New Roman" w:hAnsi="Times New Roman" w:cs="Times New Roman"/>
          <w:sz w:val="28"/>
          <w:szCs w:val="28"/>
        </w:rPr>
        <w:lastRenderedPageBreak/>
        <w:t>поддержки начинающего фермера в сумме 945,3 тыс. рублей. С учетом собственных средств общая сумма затрат на реализацию проекта составила 1070,0 тыс. рублей, приобретены трактор, косилка, грабли и пресс-подборщик для обеспечения потребности поголовья собственными кормами;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- ИП – глава крестьянского (фермерского) хозяйства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 В.Ю.  произвела работы по реконструкции молочно – товарной фермы </w:t>
      </w:r>
      <w:proofErr w:type="gramStart"/>
      <w:r w:rsidRPr="00983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8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8D5">
        <w:rPr>
          <w:rFonts w:ascii="Times New Roman" w:hAnsi="Times New Roman" w:cs="Times New Roman"/>
          <w:sz w:val="28"/>
          <w:szCs w:val="28"/>
        </w:rPr>
        <w:t>. Малое Трифоново (работы по демонтажу имеющихся на территории молочно-товарной фермы животноводческих помещений);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8D5">
        <w:rPr>
          <w:rFonts w:ascii="Times New Roman" w:hAnsi="Times New Roman" w:cs="Times New Roman"/>
          <w:sz w:val="28"/>
          <w:szCs w:val="28"/>
        </w:rPr>
        <w:t xml:space="preserve">- </w:t>
      </w:r>
      <w:r w:rsidR="00D65685">
        <w:rPr>
          <w:rFonts w:ascii="Times New Roman" w:hAnsi="Times New Roman" w:cs="Times New Roman"/>
          <w:sz w:val="28"/>
          <w:szCs w:val="28"/>
        </w:rPr>
        <w:t>ООО</w:t>
      </w:r>
      <w:r w:rsidRPr="009838D5">
        <w:rPr>
          <w:rFonts w:ascii="Times New Roman" w:hAnsi="Times New Roman" w:cs="Times New Roman"/>
          <w:sz w:val="28"/>
          <w:szCs w:val="28"/>
        </w:rPr>
        <w:t xml:space="preserve"> «Лебедкинский», с целью дальнейшего эффективного развития молочного животноводства (проведения работ по заготовке кормов в оптимальные сроки и с высоким качеством), приобрел в лизинг кормоуборочный комбайн РСМ-100 ДОН – 680 М стоимостью 6210,5 тыс. рублей, получил из областного бюджета субсидию на техническую и технологическую модернизацию, инновационное развитие сельскохозяйственного производства в сумме 1200,0 тыс. рублей.</w:t>
      </w:r>
      <w:proofErr w:type="gramEnd"/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В 2017 году реализованы проекты: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- ИП – глава крестьянского (фермерского) хозяйства Березин А.В. произвел работы по реконструкции Ново-деревенской животноводческой фермы </w:t>
      </w:r>
      <w:proofErr w:type="gramStart"/>
      <w:r w:rsidRPr="00983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8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8D5">
        <w:rPr>
          <w:rFonts w:ascii="Times New Roman" w:hAnsi="Times New Roman" w:cs="Times New Roman"/>
          <w:sz w:val="28"/>
          <w:szCs w:val="28"/>
        </w:rPr>
        <w:t xml:space="preserve">. Покровское (стоимость работ составила  8786,75 тыс. руб.):  произведен ремонт помещений коровника, приобретены сельскохозяйственные животные в количестве 50 голов, приобретено сельскохозяйственное оборудование (доильный агрегат АДМН-50 «DELEX», охладитель молока закрытого типа); 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8D5">
        <w:rPr>
          <w:rFonts w:ascii="Times New Roman" w:hAnsi="Times New Roman" w:cs="Times New Roman"/>
          <w:sz w:val="28"/>
          <w:szCs w:val="28"/>
        </w:rPr>
        <w:t>- ИП – глава крестьянского (фермерского) хозяйства Кутузов Н.В. приобрел прицепные грабли ГВ-6 «Кантри» и роторную навесную косилку КРН 2,1И, в том числе за счет средств бюджета Артемовского городского округа в размере 185 тыс. руб</w:t>
      </w:r>
      <w:r w:rsidR="00A64721">
        <w:rPr>
          <w:rFonts w:ascii="Times New Roman" w:hAnsi="Times New Roman" w:cs="Times New Roman"/>
          <w:sz w:val="28"/>
          <w:szCs w:val="28"/>
        </w:rPr>
        <w:t>.</w:t>
      </w:r>
      <w:r w:rsidRPr="009838D5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A37D13">
        <w:rPr>
          <w:rFonts w:ascii="Times New Roman" w:hAnsi="Times New Roman" w:cs="Times New Roman"/>
          <w:sz w:val="28"/>
          <w:szCs w:val="28"/>
        </w:rPr>
        <w:t>в</w:t>
      </w:r>
      <w:r w:rsidRPr="009838D5">
        <w:rPr>
          <w:rFonts w:ascii="Times New Roman" w:hAnsi="Times New Roman" w:cs="Times New Roman"/>
          <w:sz w:val="28"/>
          <w:szCs w:val="28"/>
        </w:rPr>
        <w:t xml:space="preserve"> виде субсидии на развитие малых форм хозяйствования – крестьянских хозяйств и индивидуальных предпринимателей Артемовского городского округа; </w:t>
      </w:r>
      <w:proofErr w:type="gramEnd"/>
    </w:p>
    <w:p w:rsid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- ООО «Племенной завод «Истоки» с целью дальнейшего эффективного развития птицеводства приобрел комплект птицеводческого оборудования EGS-CARRE-1600 для клеточного содержания и откорма бройлеров и комплект системы микроклимата для птицеводческого оборудования общей стоимостью 16,7 млн. рублей; </w:t>
      </w:r>
      <w:proofErr w:type="gramStart"/>
      <w:r w:rsidRPr="009838D5">
        <w:rPr>
          <w:rFonts w:ascii="Times New Roman" w:hAnsi="Times New Roman" w:cs="Times New Roman"/>
          <w:sz w:val="28"/>
          <w:szCs w:val="28"/>
        </w:rPr>
        <w:t>в октябре 2017  года была получена субсидия на техническое перевооружения получена в сумме 252 тыс. руб. (только из средств областного бюджета) – ООО «Племенной завод «Истоки» приобрели пельменный аппарат, котлетный аппарат и панировочный аппарат.</w:t>
      </w:r>
      <w:proofErr w:type="gramEnd"/>
    </w:p>
    <w:p w:rsidR="00102DA8" w:rsidRPr="00102DA8" w:rsidRDefault="00102DA8" w:rsidP="00102DA8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A8">
        <w:rPr>
          <w:rFonts w:ascii="Times New Roman" w:hAnsi="Times New Roman" w:cs="Times New Roman"/>
          <w:sz w:val="28"/>
          <w:szCs w:val="28"/>
        </w:rPr>
        <w:t>В 2017 году в рамках государственной программы «Развитие агропромышленного комплекса и потребительского рынка Свердловской области до 2020 года» получены:</w:t>
      </w:r>
    </w:p>
    <w:p w:rsidR="00102DA8" w:rsidRPr="00102DA8" w:rsidRDefault="00102DA8" w:rsidP="00102DA8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A8">
        <w:rPr>
          <w:rFonts w:ascii="Times New Roman" w:hAnsi="Times New Roman" w:cs="Times New Roman"/>
          <w:sz w:val="28"/>
          <w:szCs w:val="28"/>
        </w:rPr>
        <w:t xml:space="preserve">- несвязанная поддержка на развитие сельскохозяйственного производства в сумме 4 млн. 49 тыс. рублей, из них 2 млн. 559 тыс. руб. -  из </w:t>
      </w:r>
      <w:r w:rsidRPr="00102DA8">
        <w:rPr>
          <w:rFonts w:ascii="Times New Roman" w:hAnsi="Times New Roman" w:cs="Times New Roman"/>
          <w:sz w:val="28"/>
          <w:szCs w:val="28"/>
        </w:rPr>
        <w:lastRenderedPageBreak/>
        <w:t>средств областного бюджета и 1 млн. 489 тыс. руб. – за счет средств федерального бюджета;</w:t>
      </w:r>
    </w:p>
    <w:p w:rsidR="00102DA8" w:rsidRPr="00102DA8" w:rsidRDefault="00102DA8" w:rsidP="00102DA8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A8">
        <w:rPr>
          <w:rFonts w:ascii="Times New Roman" w:hAnsi="Times New Roman" w:cs="Times New Roman"/>
          <w:sz w:val="28"/>
          <w:szCs w:val="28"/>
        </w:rPr>
        <w:t xml:space="preserve">- субсидия на развитие приоритетных </w:t>
      </w:r>
      <w:proofErr w:type="spellStart"/>
      <w:r w:rsidRPr="00102DA8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102DA8">
        <w:rPr>
          <w:rFonts w:ascii="Times New Roman" w:hAnsi="Times New Roman" w:cs="Times New Roman"/>
          <w:sz w:val="28"/>
          <w:szCs w:val="28"/>
        </w:rPr>
        <w:t xml:space="preserve"> сельского хозяйства (продукцию животноводства, комбикорма) в сумме 8 млн. 231 тыс. руб., из них 7 млн. 182 тыс. руб. из средств областного бюджета и 1 млн. 49 тыс. руб. – за счет средств федерального бюджета;</w:t>
      </w:r>
    </w:p>
    <w:p w:rsidR="00102DA8" w:rsidRPr="00102DA8" w:rsidRDefault="00102DA8" w:rsidP="00102DA8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A8">
        <w:rPr>
          <w:rFonts w:ascii="Times New Roman" w:hAnsi="Times New Roman" w:cs="Times New Roman"/>
          <w:sz w:val="28"/>
          <w:szCs w:val="28"/>
        </w:rPr>
        <w:t>- субсидия на компенсацию процентов по краткосрочным кредитам в сумме 274 тыс. руб., из них 174 тыс. руб. из средств областного бюджета и 100 тыс. руб. – за счет средств федерального бюджета;</w:t>
      </w:r>
    </w:p>
    <w:p w:rsidR="00102DA8" w:rsidRPr="009838D5" w:rsidRDefault="00102DA8" w:rsidP="00102DA8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A8">
        <w:rPr>
          <w:rFonts w:ascii="Times New Roman" w:hAnsi="Times New Roman" w:cs="Times New Roman"/>
          <w:sz w:val="28"/>
          <w:szCs w:val="28"/>
        </w:rPr>
        <w:t>- субсидия на компенсацию процентов по инвестиционным кредитам в сумме 305 тыс. руб., из них 69 тыс. рублей из средств областного бюджета и 236 тыс. руб. – за счет средств федерального бюджета.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Администрацией Артемовского городского округа ежегодно предоставляются субсидии на развитие малых форм хозяйствования (крестьянским фермерским хозяйствам). В результате конкурсного отбора, за счет средств бюджета Артемовского городского округа, субсидию на развитие малых форм хозяйствования – крестьянских хозяйств и индивидуальных предпринимателей Артемовского городского округа получили: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- в 2016 году в размере 185 тыс</w:t>
      </w:r>
      <w:r w:rsidR="00A64721">
        <w:rPr>
          <w:rFonts w:ascii="Times New Roman" w:hAnsi="Times New Roman" w:cs="Times New Roman"/>
          <w:sz w:val="28"/>
          <w:szCs w:val="28"/>
        </w:rPr>
        <w:t xml:space="preserve">. </w:t>
      </w:r>
      <w:r w:rsidRPr="009838D5">
        <w:rPr>
          <w:rFonts w:ascii="Times New Roman" w:hAnsi="Times New Roman" w:cs="Times New Roman"/>
          <w:sz w:val="28"/>
          <w:szCs w:val="28"/>
        </w:rPr>
        <w:t>руб</w:t>
      </w:r>
      <w:r w:rsidR="00A64721">
        <w:rPr>
          <w:rFonts w:ascii="Times New Roman" w:hAnsi="Times New Roman" w:cs="Times New Roman"/>
          <w:sz w:val="28"/>
          <w:szCs w:val="28"/>
        </w:rPr>
        <w:t>.</w:t>
      </w:r>
      <w:r w:rsidRPr="009838D5">
        <w:rPr>
          <w:rFonts w:ascii="Times New Roman" w:hAnsi="Times New Roman" w:cs="Times New Roman"/>
          <w:sz w:val="28"/>
          <w:szCs w:val="28"/>
        </w:rPr>
        <w:t xml:space="preserve"> ИП Сергеев А.Н. – глава крестьянского фермерского хозяйства для приобретения пресс - подборщика ПР-Ф-145;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- в 2017 году в размере 185,0 </w:t>
      </w:r>
      <w:r w:rsidR="00A64721" w:rsidRPr="00A64721">
        <w:rPr>
          <w:rFonts w:ascii="Times New Roman" w:hAnsi="Times New Roman" w:cs="Times New Roman"/>
          <w:sz w:val="28"/>
          <w:szCs w:val="28"/>
        </w:rPr>
        <w:t>тыс. руб.</w:t>
      </w:r>
      <w:r w:rsidRPr="009838D5">
        <w:rPr>
          <w:rFonts w:ascii="Times New Roman" w:hAnsi="Times New Roman" w:cs="Times New Roman"/>
          <w:sz w:val="28"/>
          <w:szCs w:val="28"/>
        </w:rPr>
        <w:t xml:space="preserve"> ИП Кутузов Н.В. - главе крестьянского фермерского хозяйства, в целях частичного возмещения затрат на приобретение прицепных граблей ГВ-6 «Кантри» и роторной навесной косилки КРН 2,1И;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- в 2018 году общий размер предоставленных субсидий составил 300,0 </w:t>
      </w:r>
      <w:r w:rsidR="00A64721" w:rsidRPr="00A64721">
        <w:rPr>
          <w:rFonts w:ascii="Times New Roman" w:hAnsi="Times New Roman" w:cs="Times New Roman"/>
          <w:sz w:val="28"/>
          <w:szCs w:val="28"/>
        </w:rPr>
        <w:t>тыс. руб.</w:t>
      </w:r>
      <w:r w:rsidRPr="009838D5">
        <w:rPr>
          <w:rFonts w:ascii="Times New Roman" w:hAnsi="Times New Roman" w:cs="Times New Roman"/>
          <w:sz w:val="28"/>
          <w:szCs w:val="28"/>
        </w:rPr>
        <w:t xml:space="preserve">: 100,0 </w:t>
      </w:r>
      <w:r w:rsidR="00A64721" w:rsidRPr="00A64721">
        <w:rPr>
          <w:rFonts w:ascii="Times New Roman" w:hAnsi="Times New Roman" w:cs="Times New Roman"/>
          <w:sz w:val="28"/>
          <w:szCs w:val="28"/>
        </w:rPr>
        <w:t>тыс. руб.</w:t>
      </w:r>
      <w:r w:rsidRPr="009838D5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Яговитиной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 Н.С. - главе крестьянского (фермерского) хозяйства, в целях частичного возмещения затрат на приобретение молодняка крупного рогатого скота и комбикормов; 150,0 </w:t>
      </w:r>
      <w:r w:rsidR="00A64721" w:rsidRPr="00A64721">
        <w:rPr>
          <w:rFonts w:ascii="Times New Roman" w:hAnsi="Times New Roman" w:cs="Times New Roman"/>
          <w:sz w:val="28"/>
          <w:szCs w:val="28"/>
        </w:rPr>
        <w:t>тыс. руб.</w:t>
      </w:r>
      <w:r w:rsidRPr="009838D5">
        <w:rPr>
          <w:rFonts w:ascii="Times New Roman" w:hAnsi="Times New Roman" w:cs="Times New Roman"/>
          <w:sz w:val="28"/>
          <w:szCs w:val="28"/>
        </w:rPr>
        <w:t xml:space="preserve"> ИП Березину А.В. - главе крестьянского (фермерского) хозяйства, в целях частичного возмещения затрат на приобретение системы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навозоудаления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навозоуборочного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 транспортера КСН-Ф-100), предназначенной для уборки подстилочного навоза из животноводческих помещений с одновременной погрузкой в транспортные средства; 50 </w:t>
      </w:r>
      <w:r w:rsidR="00A64721" w:rsidRPr="00A64721">
        <w:rPr>
          <w:rFonts w:ascii="Times New Roman" w:hAnsi="Times New Roman" w:cs="Times New Roman"/>
          <w:sz w:val="28"/>
          <w:szCs w:val="28"/>
        </w:rPr>
        <w:t>тыс. руб.</w:t>
      </w:r>
      <w:r w:rsidRPr="009838D5">
        <w:rPr>
          <w:rFonts w:ascii="Times New Roman" w:hAnsi="Times New Roman" w:cs="Times New Roman"/>
          <w:sz w:val="28"/>
          <w:szCs w:val="28"/>
        </w:rPr>
        <w:t xml:space="preserve"> ИП Сергееву А.Н. - главе крестьянского (фермерского) хозяйства, в целях частичного возмещения затрат на приобретение кормов для крупного рогатого скота.</w:t>
      </w:r>
    </w:p>
    <w:p w:rsidR="009838D5" w:rsidRPr="009838D5" w:rsidRDefault="009838D5" w:rsidP="009838D5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 xml:space="preserve">В 2017 году на территории Артемовского городского округа предоставлено в аренду сроком на 20 лет гражданам, ведущим ЛПХ для ИЖС, 10 земельных участков общей площадью 15019,0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8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38D5">
        <w:rPr>
          <w:rFonts w:ascii="Times New Roman" w:hAnsi="Times New Roman" w:cs="Times New Roman"/>
          <w:sz w:val="28"/>
          <w:szCs w:val="28"/>
        </w:rPr>
        <w:t xml:space="preserve">в 2016 году 10 участков – 32642,0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), в том числе по результатам аукциона 9 земельных участков общей площадью 13519,0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 (в 2016 году 4 участка -10341,0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), </w:t>
      </w:r>
      <w:r w:rsidRPr="009838D5">
        <w:rPr>
          <w:rFonts w:ascii="Times New Roman" w:hAnsi="Times New Roman" w:cs="Times New Roman"/>
          <w:sz w:val="28"/>
          <w:szCs w:val="28"/>
        </w:rPr>
        <w:lastRenderedPageBreak/>
        <w:t xml:space="preserve">без проведения аукциона 1 земельный участок площадью 1500,00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 xml:space="preserve"> (в 2016 году 6 участков – 2230,0 </w:t>
      </w:r>
      <w:proofErr w:type="spellStart"/>
      <w:r w:rsidRPr="009838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38D5">
        <w:rPr>
          <w:rFonts w:ascii="Times New Roman" w:hAnsi="Times New Roman" w:cs="Times New Roman"/>
          <w:sz w:val="28"/>
          <w:szCs w:val="28"/>
        </w:rPr>
        <w:t>).</w:t>
      </w:r>
    </w:p>
    <w:p w:rsidR="009838D5" w:rsidRDefault="009838D5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 xml:space="preserve">Округ обладает отличным потенциалом для реализации новых проектов в сфере производства и переработки сельскохозяйственной продукции. Благоприятный инвестиционный климат и наличие </w:t>
      </w:r>
      <w:proofErr w:type="spellStart"/>
      <w:r w:rsidRPr="0042416E">
        <w:rPr>
          <w:rFonts w:ascii="Times New Roman" w:hAnsi="Times New Roman" w:cs="Times New Roman"/>
          <w:sz w:val="28"/>
          <w:szCs w:val="28"/>
        </w:rPr>
        <w:t>инвестплощадок</w:t>
      </w:r>
      <w:proofErr w:type="spellEnd"/>
      <w:r w:rsidRPr="0042416E">
        <w:rPr>
          <w:rFonts w:ascii="Times New Roman" w:hAnsi="Times New Roman" w:cs="Times New Roman"/>
          <w:sz w:val="28"/>
          <w:szCs w:val="28"/>
        </w:rPr>
        <w:t xml:space="preserve"> создали возможность для привлечения инвестиций </w:t>
      </w:r>
      <w:r w:rsidR="008B086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B0868" w:rsidRPr="0042416E">
        <w:rPr>
          <w:rFonts w:ascii="Times New Roman" w:hAnsi="Times New Roman" w:cs="Times New Roman"/>
          <w:sz w:val="28"/>
          <w:szCs w:val="28"/>
        </w:rPr>
        <w:t>ООО «УГМК – Агро»</w:t>
      </w:r>
      <w:r w:rsidR="008B0868">
        <w:rPr>
          <w:rFonts w:ascii="Times New Roman" w:hAnsi="Times New Roman" w:cs="Times New Roman"/>
          <w:sz w:val="28"/>
          <w:szCs w:val="28"/>
        </w:rPr>
        <w:t xml:space="preserve"> </w:t>
      </w:r>
      <w:r w:rsidR="008B0868" w:rsidRPr="0042416E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8B0868">
        <w:rPr>
          <w:rFonts w:ascii="Times New Roman" w:hAnsi="Times New Roman" w:cs="Times New Roman"/>
          <w:sz w:val="28"/>
          <w:szCs w:val="28"/>
        </w:rPr>
        <w:t>проекта «С</w:t>
      </w:r>
      <w:r w:rsidRPr="0042416E">
        <w:rPr>
          <w:rFonts w:ascii="Times New Roman" w:hAnsi="Times New Roman" w:cs="Times New Roman"/>
          <w:sz w:val="28"/>
          <w:szCs w:val="28"/>
        </w:rPr>
        <w:t>троительство животноводческого комплекса</w:t>
      </w:r>
      <w:r w:rsidR="008B0868">
        <w:rPr>
          <w:rFonts w:ascii="Times New Roman" w:hAnsi="Times New Roman" w:cs="Times New Roman"/>
          <w:sz w:val="28"/>
          <w:szCs w:val="28"/>
        </w:rPr>
        <w:t>».</w:t>
      </w:r>
      <w:r w:rsidRPr="00424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21" w:rsidRDefault="00A64721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 xml:space="preserve">Значительное место в экономике округа занимает малый бизнес. </w:t>
      </w:r>
      <w:r w:rsidR="009838D5" w:rsidRPr="009838D5">
        <w:rPr>
          <w:rFonts w:ascii="Times New Roman" w:hAnsi="Times New Roman" w:cs="Times New Roman"/>
          <w:sz w:val="28"/>
          <w:szCs w:val="28"/>
        </w:rPr>
        <w:t>Число действующих субъектов малого и среднего предпринимательства в округе на 01.01.2018 составило 1635,  из них 402 единицы - организации малого и среднего бизнеса и 1233 единиц - индивидуальные предприниматели. В сравнении с 2016 годом количество субъектов малого и среднего предпринимательства увеличилось на 200 единиц.</w:t>
      </w:r>
      <w:r w:rsidR="009838D5">
        <w:rPr>
          <w:rFonts w:ascii="Times New Roman" w:hAnsi="Times New Roman" w:cs="Times New Roman"/>
          <w:sz w:val="28"/>
          <w:szCs w:val="28"/>
        </w:rPr>
        <w:t xml:space="preserve"> </w:t>
      </w:r>
      <w:r w:rsidRPr="0042416E">
        <w:rPr>
          <w:rFonts w:ascii="Times New Roman" w:hAnsi="Times New Roman" w:cs="Times New Roman"/>
          <w:sz w:val="28"/>
          <w:szCs w:val="28"/>
        </w:rPr>
        <w:t xml:space="preserve">В 2017 году число субъектов малого и среднего предпринимательства в расчете на 10 тыс. человек населения составило 250,0 единиц. Численность занятых в сфере малого и среднего предпринимательства составила порядка 5,0 тыс. человек. 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В целях поддержки малого и среднего предпринимательства, развития инфраструктуры поддержки малого и среднего предпринимательства в округе с 1998 года осуществляет деятельность Артемовский муниципальный фонд поддержки малого предпринимательства, созданный при участии Администрации Артемовского городского округа. Фонд оказывает услуги по следующим направлениям: предоставление финансовой поддержки, консультирование предпринимателей, информационная поддержка, оказание бухгалтерских услуг, реализация программ обучения и повышения квалификации субъектов малого и среднего предпринимательства.</w:t>
      </w:r>
    </w:p>
    <w:p w:rsid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В рамках информационно-консультационной поддержки более 100 субъектов малого и сре</w:t>
      </w:r>
      <w:r w:rsidR="009838D5">
        <w:rPr>
          <w:rFonts w:ascii="Times New Roman" w:hAnsi="Times New Roman" w:cs="Times New Roman"/>
          <w:sz w:val="28"/>
          <w:szCs w:val="28"/>
        </w:rPr>
        <w:t>днего предпринимательства в 2017</w:t>
      </w:r>
      <w:r w:rsidRPr="0042416E">
        <w:rPr>
          <w:rFonts w:ascii="Times New Roman" w:hAnsi="Times New Roman" w:cs="Times New Roman"/>
          <w:sz w:val="28"/>
          <w:szCs w:val="28"/>
        </w:rPr>
        <w:t xml:space="preserve"> году получили методическую, информационную, консультационную поддержку по различным вопросам. Представители бизнеса принимают активное участие в разработке политики поддержки малого и среднего предпринимательства, в том числе по вопросам: налоги, ограничение по реализации алкоголя, процедура оценки регулирующего воздействия разрабатываемых муниципальных нормативных правовых актов.</w:t>
      </w:r>
    </w:p>
    <w:p w:rsidR="009838D5" w:rsidRDefault="009838D5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5">
        <w:rPr>
          <w:rFonts w:ascii="Times New Roman" w:hAnsi="Times New Roman" w:cs="Times New Roman"/>
          <w:sz w:val="28"/>
          <w:szCs w:val="28"/>
        </w:rPr>
        <w:t>В 2017 году продолжена реализация программы «Развитие молодежного предпринимательства – «Школа бизнеса», в рамках которого проводится муниципальный конкурс молодежных бизнес-планов по двум номинациям «Лучший молодежный бизнес-план» и «Лучший школьный бизнес-план». К участию в программе «Школа бизнеса» в 2017 году привлечено 115 участников из них 78 школьников и 37. 12 участников программы защитили бизнес – планы.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lastRenderedPageBreak/>
        <w:t>С целью повышения информированности населения, субъектов малого и среднего предпринимательства на официальном сайте Артемовского городского округа в разделе «Малое и среднее предпринимательство» размещается информация по вопросам, актуальным для малого бизнеса, а также нормативная база по малому предпринимательству.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В целях определения перспективных направлений вложения капитала в объекты предпринимательской и социальной деятельности на среднесрочную перспективу в округе разработан инвестиционный паспорт, назначен инвестиционный уполномоченный.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В 201</w:t>
      </w:r>
      <w:r w:rsidR="009838D5">
        <w:rPr>
          <w:rFonts w:ascii="Times New Roman" w:hAnsi="Times New Roman" w:cs="Times New Roman"/>
          <w:sz w:val="28"/>
          <w:szCs w:val="28"/>
        </w:rPr>
        <w:t>7</w:t>
      </w:r>
      <w:r w:rsidRPr="004241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38D5">
        <w:rPr>
          <w:rFonts w:ascii="Times New Roman" w:hAnsi="Times New Roman" w:cs="Times New Roman"/>
          <w:sz w:val="28"/>
          <w:szCs w:val="28"/>
        </w:rPr>
        <w:t>обновлена</w:t>
      </w:r>
      <w:r w:rsidRPr="0042416E">
        <w:rPr>
          <w:rFonts w:ascii="Times New Roman" w:hAnsi="Times New Roman" w:cs="Times New Roman"/>
          <w:sz w:val="28"/>
          <w:szCs w:val="28"/>
        </w:rPr>
        <w:t xml:space="preserve"> база инвестиционных площадок, которые могут использоваться для ведения предпринимательской деятельности. Информация об инвестиционных площадках размещена на официальном сайте Артемовского городского округа.</w:t>
      </w:r>
    </w:p>
    <w:p w:rsidR="00586484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В сложившейся экономической ситуации в 201</w:t>
      </w:r>
      <w:r w:rsidR="00765751">
        <w:rPr>
          <w:rFonts w:ascii="Times New Roman" w:hAnsi="Times New Roman" w:cs="Times New Roman"/>
          <w:sz w:val="28"/>
          <w:szCs w:val="28"/>
        </w:rPr>
        <w:t>7</w:t>
      </w:r>
      <w:r w:rsidRPr="0042416E">
        <w:rPr>
          <w:rFonts w:ascii="Times New Roman" w:hAnsi="Times New Roman" w:cs="Times New Roman"/>
          <w:sz w:val="28"/>
          <w:szCs w:val="28"/>
        </w:rPr>
        <w:t xml:space="preserve"> году наблюдалось </w:t>
      </w:r>
      <w:r w:rsidR="00765751">
        <w:rPr>
          <w:rFonts w:ascii="Times New Roman" w:hAnsi="Times New Roman" w:cs="Times New Roman"/>
          <w:sz w:val="28"/>
          <w:szCs w:val="28"/>
        </w:rPr>
        <w:t>увеличение</w:t>
      </w:r>
      <w:r w:rsidRPr="0042416E">
        <w:rPr>
          <w:rFonts w:ascii="Times New Roman" w:hAnsi="Times New Roman" w:cs="Times New Roman"/>
          <w:sz w:val="28"/>
          <w:szCs w:val="28"/>
        </w:rPr>
        <w:t xml:space="preserve"> объема инвестиций по Артемовскому городскому округу, в том числе за счет собственных сре</w:t>
      </w:r>
      <w:proofErr w:type="gramStart"/>
      <w:r w:rsidRPr="004241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2416E">
        <w:rPr>
          <w:rFonts w:ascii="Times New Roman" w:hAnsi="Times New Roman" w:cs="Times New Roman"/>
          <w:sz w:val="28"/>
          <w:szCs w:val="28"/>
        </w:rPr>
        <w:t xml:space="preserve">едприятий. Кроме того на территории округа реализовывались инвестиционные проекты с привлечением бюджетных средств. </w:t>
      </w:r>
    </w:p>
    <w:p w:rsidR="00CA085E" w:rsidRDefault="00CA085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84" w:rsidRPr="00CA085E" w:rsidRDefault="00586484" w:rsidP="0058648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A085E">
        <w:rPr>
          <w:rFonts w:ascii="Times New Roman" w:hAnsi="Times New Roman" w:cs="Times New Roman"/>
          <w:i/>
          <w:sz w:val="26"/>
          <w:szCs w:val="26"/>
        </w:rPr>
        <w:t xml:space="preserve">Инвестиции в основной капитал по видам экономической деятельности по организациям, не относящимся к субъектам малого предпринимательства </w:t>
      </w:r>
    </w:p>
    <w:p w:rsidR="00586484" w:rsidRPr="00CA085E" w:rsidRDefault="00586484" w:rsidP="0058648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A085E">
        <w:rPr>
          <w:rFonts w:ascii="Times New Roman" w:hAnsi="Times New Roman" w:cs="Times New Roman"/>
          <w:i/>
          <w:sz w:val="26"/>
          <w:szCs w:val="26"/>
        </w:rPr>
        <w:t>по Артемовскому городскому округу</w:t>
      </w:r>
    </w:p>
    <w:p w:rsidR="00586484" w:rsidRPr="00CA085E" w:rsidRDefault="00586484" w:rsidP="005864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A085E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4219"/>
        <w:gridCol w:w="1725"/>
        <w:gridCol w:w="1701"/>
        <w:gridCol w:w="1960"/>
      </w:tblGrid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25" w:type="dxa"/>
          </w:tcPr>
          <w:p w:rsidR="00CB1BE1" w:rsidRPr="00CA085E" w:rsidRDefault="003A57B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CB1BE1" w:rsidRPr="00CA085E" w:rsidRDefault="00CB1BE1" w:rsidP="00C120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960" w:type="dxa"/>
          </w:tcPr>
          <w:p w:rsidR="00CB1BE1" w:rsidRPr="00CA085E" w:rsidRDefault="00CB1BE1" w:rsidP="003A57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в % 201</w:t>
            </w:r>
            <w:r w:rsidR="003A57B1" w:rsidRPr="00CA08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 xml:space="preserve"> год к 201</w:t>
            </w:r>
            <w:r w:rsidR="003A57B1" w:rsidRPr="00CA08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25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424897</w:t>
            </w:r>
          </w:p>
        </w:tc>
        <w:tc>
          <w:tcPr>
            <w:tcW w:w="1701" w:type="dxa"/>
          </w:tcPr>
          <w:p w:rsidR="00CB1BE1" w:rsidRPr="00CA085E" w:rsidRDefault="00CB1BE1" w:rsidP="00C120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300018</w:t>
            </w:r>
          </w:p>
        </w:tc>
        <w:tc>
          <w:tcPr>
            <w:tcW w:w="1960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141,6</w:t>
            </w:r>
          </w:p>
        </w:tc>
      </w:tr>
      <w:tr w:rsidR="00CB1BE1" w:rsidRPr="00CA085E" w:rsidTr="00BC3EB6">
        <w:tc>
          <w:tcPr>
            <w:tcW w:w="9605" w:type="dxa"/>
            <w:gridSpan w:val="4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в том числе по видам экономической деятельности:</w:t>
            </w:r>
          </w:p>
        </w:tc>
      </w:tr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725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45937</w:t>
            </w:r>
          </w:p>
        </w:tc>
        <w:tc>
          <w:tcPr>
            <w:tcW w:w="1701" w:type="dxa"/>
          </w:tcPr>
          <w:p w:rsidR="00CB1BE1" w:rsidRPr="00CA085E" w:rsidRDefault="00CB1BE1" w:rsidP="00A53F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42399</w:t>
            </w:r>
          </w:p>
        </w:tc>
        <w:tc>
          <w:tcPr>
            <w:tcW w:w="1960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</w:tr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25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199702</w:t>
            </w:r>
          </w:p>
        </w:tc>
        <w:tc>
          <w:tcPr>
            <w:tcW w:w="1701" w:type="dxa"/>
          </w:tcPr>
          <w:p w:rsidR="00CB1BE1" w:rsidRPr="00CA085E" w:rsidRDefault="00CB1BE1" w:rsidP="00A53F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128430</w:t>
            </w:r>
          </w:p>
        </w:tc>
        <w:tc>
          <w:tcPr>
            <w:tcW w:w="1960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155,5</w:t>
            </w:r>
          </w:p>
        </w:tc>
      </w:tr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25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27250</w:t>
            </w:r>
          </w:p>
        </w:tc>
        <w:tc>
          <w:tcPr>
            <w:tcW w:w="1701" w:type="dxa"/>
          </w:tcPr>
          <w:p w:rsidR="00CB1BE1" w:rsidRPr="00CA085E" w:rsidRDefault="00CB1BE1" w:rsidP="00A53F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20575</w:t>
            </w:r>
          </w:p>
        </w:tc>
        <w:tc>
          <w:tcPr>
            <w:tcW w:w="1960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132,4</w:t>
            </w:r>
          </w:p>
        </w:tc>
      </w:tr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25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10418</w:t>
            </w:r>
          </w:p>
        </w:tc>
        <w:tc>
          <w:tcPr>
            <w:tcW w:w="1701" w:type="dxa"/>
          </w:tcPr>
          <w:p w:rsidR="00CB1BE1" w:rsidRPr="00CA085E" w:rsidRDefault="00CB1BE1" w:rsidP="00A53F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32080</w:t>
            </w:r>
          </w:p>
        </w:tc>
        <w:tc>
          <w:tcPr>
            <w:tcW w:w="1960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</w:tr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25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19426</w:t>
            </w:r>
          </w:p>
        </w:tc>
        <w:tc>
          <w:tcPr>
            <w:tcW w:w="1701" w:type="dxa"/>
          </w:tcPr>
          <w:p w:rsidR="00CB1BE1" w:rsidRPr="00CA085E" w:rsidRDefault="00CB1BE1" w:rsidP="00A53F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32302</w:t>
            </w:r>
          </w:p>
        </w:tc>
        <w:tc>
          <w:tcPr>
            <w:tcW w:w="1960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</w:tr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725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19215</w:t>
            </w:r>
          </w:p>
        </w:tc>
        <w:tc>
          <w:tcPr>
            <w:tcW w:w="1701" w:type="dxa"/>
          </w:tcPr>
          <w:p w:rsidR="00CB1BE1" w:rsidRPr="00CA085E" w:rsidRDefault="00CB1BE1" w:rsidP="00A53F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18681</w:t>
            </w:r>
          </w:p>
        </w:tc>
        <w:tc>
          <w:tcPr>
            <w:tcW w:w="1960" w:type="dxa"/>
          </w:tcPr>
          <w:p w:rsidR="00CB1BE1" w:rsidRPr="00CA085E" w:rsidRDefault="0095011C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102,9</w:t>
            </w:r>
          </w:p>
        </w:tc>
      </w:tr>
      <w:tr w:rsidR="00CB1BE1" w:rsidRPr="00CA085E" w:rsidTr="00BC3EB6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25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5160</w:t>
            </w:r>
          </w:p>
        </w:tc>
        <w:tc>
          <w:tcPr>
            <w:tcW w:w="1701" w:type="dxa"/>
          </w:tcPr>
          <w:p w:rsidR="00CB1BE1" w:rsidRPr="00CA085E" w:rsidRDefault="00CB1BE1" w:rsidP="00A53F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8895</w:t>
            </w:r>
          </w:p>
        </w:tc>
        <w:tc>
          <w:tcPr>
            <w:tcW w:w="1960" w:type="dxa"/>
          </w:tcPr>
          <w:p w:rsidR="00CB1BE1" w:rsidRPr="00CA085E" w:rsidRDefault="0095011C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</w:tr>
    </w:tbl>
    <w:p w:rsidR="00586484" w:rsidRPr="00CA085E" w:rsidRDefault="00586484" w:rsidP="0058648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A085E">
        <w:rPr>
          <w:rFonts w:ascii="Times New Roman" w:hAnsi="Times New Roman" w:cs="Times New Roman"/>
          <w:i/>
          <w:sz w:val="26"/>
          <w:szCs w:val="26"/>
        </w:rPr>
        <w:t xml:space="preserve">Источники инвестиций в основной капитал организаций, </w:t>
      </w:r>
    </w:p>
    <w:p w:rsidR="00586484" w:rsidRPr="00CA085E" w:rsidRDefault="00586484" w:rsidP="0058648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A085E">
        <w:rPr>
          <w:rFonts w:ascii="Times New Roman" w:hAnsi="Times New Roman" w:cs="Times New Roman"/>
          <w:i/>
          <w:sz w:val="26"/>
          <w:szCs w:val="26"/>
        </w:rPr>
        <w:t xml:space="preserve">не </w:t>
      </w:r>
      <w:proofErr w:type="gramStart"/>
      <w:r w:rsidRPr="00CA085E">
        <w:rPr>
          <w:rFonts w:ascii="Times New Roman" w:hAnsi="Times New Roman" w:cs="Times New Roman"/>
          <w:i/>
          <w:sz w:val="26"/>
          <w:szCs w:val="26"/>
        </w:rPr>
        <w:t>относящихся</w:t>
      </w:r>
      <w:proofErr w:type="gramEnd"/>
      <w:r w:rsidRPr="00CA085E">
        <w:rPr>
          <w:rFonts w:ascii="Times New Roman" w:hAnsi="Times New Roman" w:cs="Times New Roman"/>
          <w:i/>
          <w:sz w:val="26"/>
          <w:szCs w:val="26"/>
        </w:rPr>
        <w:t xml:space="preserve"> к субъектам малого предпринимательства </w:t>
      </w:r>
    </w:p>
    <w:p w:rsidR="00586484" w:rsidRPr="00CA085E" w:rsidRDefault="00586484" w:rsidP="0058648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A085E">
        <w:rPr>
          <w:rFonts w:ascii="Times New Roman" w:hAnsi="Times New Roman" w:cs="Times New Roman"/>
          <w:i/>
          <w:sz w:val="26"/>
          <w:szCs w:val="26"/>
        </w:rPr>
        <w:lastRenderedPageBreak/>
        <w:t>по Артемовскому городскому округу</w:t>
      </w:r>
    </w:p>
    <w:p w:rsidR="00586484" w:rsidRPr="00CA085E" w:rsidRDefault="00586484" w:rsidP="005864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A085E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604" w:type="dxa"/>
        <w:tblLook w:val="04A0" w:firstRow="1" w:lastRow="0" w:firstColumn="1" w:lastColumn="0" w:noHBand="0" w:noVBand="1"/>
      </w:tblPr>
      <w:tblGrid>
        <w:gridCol w:w="4219"/>
        <w:gridCol w:w="1701"/>
        <w:gridCol w:w="1842"/>
        <w:gridCol w:w="1842"/>
      </w:tblGrid>
      <w:tr w:rsidR="00CB1BE1" w:rsidRPr="00CA085E" w:rsidTr="00CB1BE1">
        <w:tc>
          <w:tcPr>
            <w:tcW w:w="4219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842" w:type="dxa"/>
          </w:tcPr>
          <w:p w:rsidR="00CB1BE1" w:rsidRPr="00CA085E" w:rsidRDefault="00CB1BE1" w:rsidP="00A71B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CB1BE1" w:rsidRPr="00CA085E" w:rsidRDefault="00CB1BE1" w:rsidP="00CB1B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в % 2017 год к 2016 году</w:t>
            </w:r>
          </w:p>
        </w:tc>
      </w:tr>
      <w:tr w:rsidR="00CB1BE1" w:rsidRPr="00CA085E" w:rsidTr="00CB1BE1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701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249263</w:t>
            </w:r>
          </w:p>
        </w:tc>
        <w:tc>
          <w:tcPr>
            <w:tcW w:w="1842" w:type="dxa"/>
          </w:tcPr>
          <w:p w:rsidR="00CB1BE1" w:rsidRPr="00CA085E" w:rsidRDefault="00CB1BE1" w:rsidP="00A71B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196065</w:t>
            </w:r>
          </w:p>
        </w:tc>
        <w:tc>
          <w:tcPr>
            <w:tcW w:w="1842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127,1</w:t>
            </w:r>
          </w:p>
        </w:tc>
      </w:tr>
      <w:tr w:rsidR="00CB1BE1" w:rsidRPr="00CA085E" w:rsidTr="00CB1BE1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Привлеченные средства в том числе:</w:t>
            </w:r>
          </w:p>
        </w:tc>
        <w:tc>
          <w:tcPr>
            <w:tcW w:w="1701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175634</w:t>
            </w:r>
          </w:p>
        </w:tc>
        <w:tc>
          <w:tcPr>
            <w:tcW w:w="1842" w:type="dxa"/>
          </w:tcPr>
          <w:p w:rsidR="00CB1BE1" w:rsidRPr="00CA085E" w:rsidRDefault="00CB1BE1" w:rsidP="00A71B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103953</w:t>
            </w:r>
          </w:p>
        </w:tc>
        <w:tc>
          <w:tcPr>
            <w:tcW w:w="1842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169,0</w:t>
            </w:r>
          </w:p>
        </w:tc>
      </w:tr>
      <w:tr w:rsidR="00CB1BE1" w:rsidRPr="00CA085E" w:rsidTr="00CB1BE1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бюджетные средства</w:t>
            </w:r>
          </w:p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160391</w:t>
            </w:r>
          </w:p>
        </w:tc>
        <w:tc>
          <w:tcPr>
            <w:tcW w:w="1842" w:type="dxa"/>
          </w:tcPr>
          <w:p w:rsidR="00CB1BE1" w:rsidRPr="00CA085E" w:rsidRDefault="00CB1BE1" w:rsidP="00A71B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99136</w:t>
            </w:r>
          </w:p>
        </w:tc>
        <w:tc>
          <w:tcPr>
            <w:tcW w:w="1842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161,8</w:t>
            </w:r>
          </w:p>
        </w:tc>
      </w:tr>
      <w:tr w:rsidR="00CB1BE1" w:rsidRPr="00CA085E" w:rsidTr="00CB1BE1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1701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13309</w:t>
            </w:r>
          </w:p>
        </w:tc>
        <w:tc>
          <w:tcPr>
            <w:tcW w:w="1842" w:type="dxa"/>
          </w:tcPr>
          <w:p w:rsidR="00CB1BE1" w:rsidRPr="00CA085E" w:rsidRDefault="00CB1BE1" w:rsidP="00A71B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10801</w:t>
            </w:r>
          </w:p>
        </w:tc>
        <w:tc>
          <w:tcPr>
            <w:tcW w:w="1842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123,2</w:t>
            </w:r>
          </w:p>
        </w:tc>
      </w:tr>
      <w:tr w:rsidR="00CB1BE1" w:rsidRPr="00CA085E" w:rsidTr="00CB1BE1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из бюджета субъекта Российской Федерации</w:t>
            </w:r>
          </w:p>
        </w:tc>
        <w:tc>
          <w:tcPr>
            <w:tcW w:w="1701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126680</w:t>
            </w:r>
          </w:p>
        </w:tc>
        <w:tc>
          <w:tcPr>
            <w:tcW w:w="1842" w:type="dxa"/>
          </w:tcPr>
          <w:p w:rsidR="00CB1BE1" w:rsidRPr="00CA085E" w:rsidRDefault="00CB1BE1" w:rsidP="00A71B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56232</w:t>
            </w:r>
          </w:p>
        </w:tc>
        <w:tc>
          <w:tcPr>
            <w:tcW w:w="1842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225,3</w:t>
            </w:r>
          </w:p>
        </w:tc>
      </w:tr>
      <w:tr w:rsidR="00CB1BE1" w:rsidRPr="00CA085E" w:rsidTr="00CB1BE1">
        <w:tc>
          <w:tcPr>
            <w:tcW w:w="4219" w:type="dxa"/>
          </w:tcPr>
          <w:p w:rsidR="00CB1BE1" w:rsidRPr="00CA085E" w:rsidRDefault="00CB1BE1" w:rsidP="00BC3E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из местных бюджетов</w:t>
            </w:r>
          </w:p>
        </w:tc>
        <w:tc>
          <w:tcPr>
            <w:tcW w:w="1701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20402</w:t>
            </w:r>
          </w:p>
        </w:tc>
        <w:tc>
          <w:tcPr>
            <w:tcW w:w="1842" w:type="dxa"/>
          </w:tcPr>
          <w:p w:rsidR="00CB1BE1" w:rsidRPr="00CA085E" w:rsidRDefault="00CB1BE1" w:rsidP="00A71B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32103</w:t>
            </w:r>
          </w:p>
        </w:tc>
        <w:tc>
          <w:tcPr>
            <w:tcW w:w="1842" w:type="dxa"/>
          </w:tcPr>
          <w:p w:rsidR="00CB1BE1" w:rsidRPr="00CA085E" w:rsidRDefault="00CB1BE1" w:rsidP="00BC3E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85E"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</w:tr>
    </w:tbl>
    <w:p w:rsidR="00586484" w:rsidRDefault="00586484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Необходимо отметить, что в части налоговых льгот в отношении субъектов малого и среднего предпринимательства Администрацией Артемовского городского округа проводится работа по снижению налогового бремени на предпринимателей. В 2017 году Думой Артемовского городского округа принято решение об установление коэффициента К</w:t>
      </w:r>
      <w:proofErr w:type="gramStart"/>
      <w:r w:rsidRPr="0042416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416E">
        <w:rPr>
          <w:rFonts w:ascii="Times New Roman" w:hAnsi="Times New Roman" w:cs="Times New Roman"/>
          <w:sz w:val="28"/>
          <w:szCs w:val="28"/>
        </w:rPr>
        <w:t xml:space="preserve"> по ЕНВД в размере 7,5 % для впервые зарегистрированных налогоплательщиков – индивидуальных предпринимателей в течение двух календарных лет.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 xml:space="preserve">Большая доля субъектов малого и среднего предпринимательства занята в сфере потребительского рынка. Сфера потребительского рынка остается привлекательной для инвестиций. 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Устойчивую работу потребительского рынка по состоянию на 01.01.201</w:t>
      </w:r>
      <w:r w:rsidR="00AA38D7">
        <w:rPr>
          <w:rFonts w:ascii="Times New Roman" w:hAnsi="Times New Roman" w:cs="Times New Roman"/>
          <w:sz w:val="28"/>
          <w:szCs w:val="28"/>
        </w:rPr>
        <w:t>8</w:t>
      </w:r>
      <w:r w:rsidRPr="0042416E">
        <w:rPr>
          <w:rFonts w:ascii="Times New Roman" w:hAnsi="Times New Roman" w:cs="Times New Roman"/>
          <w:sz w:val="28"/>
          <w:szCs w:val="28"/>
        </w:rPr>
        <w:t xml:space="preserve"> обеспечивали: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- 468 объектов розничной торговли;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- 58 объектов общественного питания;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- 108 объектов бытового обслуживания.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За 201</w:t>
      </w:r>
      <w:r w:rsidR="005725FA">
        <w:rPr>
          <w:rFonts w:ascii="Times New Roman" w:hAnsi="Times New Roman" w:cs="Times New Roman"/>
          <w:sz w:val="28"/>
          <w:szCs w:val="28"/>
        </w:rPr>
        <w:t>7</w:t>
      </w:r>
      <w:r w:rsidRPr="0042416E">
        <w:rPr>
          <w:rFonts w:ascii="Times New Roman" w:hAnsi="Times New Roman" w:cs="Times New Roman"/>
          <w:sz w:val="28"/>
          <w:szCs w:val="28"/>
        </w:rPr>
        <w:t xml:space="preserve"> год открыто: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 xml:space="preserve">- 3 объекта торговли, создано </w:t>
      </w:r>
      <w:r w:rsidR="003437A1">
        <w:rPr>
          <w:rFonts w:ascii="Times New Roman" w:hAnsi="Times New Roman" w:cs="Times New Roman"/>
          <w:sz w:val="28"/>
          <w:szCs w:val="28"/>
        </w:rPr>
        <w:t>55</w:t>
      </w:r>
      <w:r w:rsidRPr="0042416E"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 xml:space="preserve">- 3 объекта общественного питания, создано </w:t>
      </w:r>
      <w:r w:rsidR="003437A1">
        <w:rPr>
          <w:rFonts w:ascii="Times New Roman" w:hAnsi="Times New Roman" w:cs="Times New Roman"/>
          <w:sz w:val="28"/>
          <w:szCs w:val="28"/>
        </w:rPr>
        <w:t>8</w:t>
      </w:r>
      <w:r w:rsidRPr="0042416E"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 xml:space="preserve">- 1 объект </w:t>
      </w:r>
      <w:r w:rsidR="003437A1">
        <w:rPr>
          <w:rFonts w:ascii="Times New Roman" w:hAnsi="Times New Roman" w:cs="Times New Roman"/>
          <w:sz w:val="28"/>
          <w:szCs w:val="28"/>
        </w:rPr>
        <w:t>бытового обслуживания, создано 5</w:t>
      </w:r>
      <w:r w:rsidRPr="0042416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437A1">
        <w:rPr>
          <w:rFonts w:ascii="Times New Roman" w:hAnsi="Times New Roman" w:cs="Times New Roman"/>
          <w:sz w:val="28"/>
          <w:szCs w:val="28"/>
        </w:rPr>
        <w:t>их</w:t>
      </w:r>
      <w:r w:rsidRPr="0042416E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42416E" w:rsidRP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 xml:space="preserve">На данный момент максимальное количество предпринимателей работает в сфере торговли. В округе развивается новый формат - магазины, работающие по системе самообслуживания с применением </w:t>
      </w:r>
      <w:proofErr w:type="spellStart"/>
      <w:r w:rsidRPr="0042416E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42416E">
        <w:rPr>
          <w:rFonts w:ascii="Times New Roman" w:hAnsi="Times New Roman" w:cs="Times New Roman"/>
          <w:sz w:val="28"/>
          <w:szCs w:val="28"/>
        </w:rPr>
        <w:t xml:space="preserve">, в том числе филиалы областных и федеральных торговых сетей. </w:t>
      </w:r>
    </w:p>
    <w:p w:rsidR="005725FA" w:rsidRDefault="005725FA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FA">
        <w:rPr>
          <w:rFonts w:ascii="Times New Roman" w:hAnsi="Times New Roman" w:cs="Times New Roman"/>
          <w:sz w:val="28"/>
          <w:szCs w:val="28"/>
        </w:rPr>
        <w:t>В населенных пунктах округа имеются объекты стационарной розничной торговли (24 населенных пункта) либо определены места для выездной торговли (6 населенных пунктов).</w:t>
      </w:r>
    </w:p>
    <w:p w:rsidR="003437A1" w:rsidRDefault="003437A1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A1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В 2017 году обеспеченность торговыми площадями на 1000 жителей с учетом торговых </w:t>
      </w:r>
      <w:r w:rsidRPr="003437A1">
        <w:rPr>
          <w:rFonts w:ascii="Times New Roman" w:hAnsi="Times New Roman" w:cs="Times New Roman"/>
          <w:sz w:val="28"/>
          <w:szCs w:val="28"/>
        </w:rPr>
        <w:lastRenderedPageBreak/>
        <w:t xml:space="preserve">площадей объектов нестационарной торговой сети составляла 733 </w:t>
      </w:r>
      <w:proofErr w:type="spellStart"/>
      <w:r w:rsidRPr="003437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437A1">
        <w:rPr>
          <w:rFonts w:ascii="Times New Roman" w:hAnsi="Times New Roman" w:cs="Times New Roman"/>
          <w:sz w:val="28"/>
          <w:szCs w:val="28"/>
        </w:rPr>
        <w:t xml:space="preserve">, с учетом торговых площадей нестационарной торговой сети, (рекомендуемый норматив – 426 </w:t>
      </w:r>
      <w:proofErr w:type="spellStart"/>
      <w:r w:rsidRPr="003437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437A1">
        <w:rPr>
          <w:rFonts w:ascii="Times New Roman" w:hAnsi="Times New Roman" w:cs="Times New Roman"/>
          <w:sz w:val="28"/>
          <w:szCs w:val="28"/>
        </w:rPr>
        <w:t xml:space="preserve"> на 1000 жителей).</w:t>
      </w:r>
    </w:p>
    <w:p w:rsidR="005725FA" w:rsidRDefault="005725FA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FA">
        <w:rPr>
          <w:rFonts w:ascii="Times New Roman" w:hAnsi="Times New Roman" w:cs="Times New Roman"/>
          <w:sz w:val="28"/>
          <w:szCs w:val="28"/>
        </w:rPr>
        <w:t>Оборот оптовой и розничной торговли за январь-декабрь 2017 года составил 2396,3 млн. руб. или 117,7% к показателю аналогичного периода 2016 года (за 2016 год – 2035,3 млн. руб.).</w:t>
      </w:r>
    </w:p>
    <w:p w:rsidR="005725FA" w:rsidRDefault="005725FA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FA">
        <w:rPr>
          <w:rFonts w:ascii="Times New Roman" w:hAnsi="Times New Roman" w:cs="Times New Roman"/>
          <w:sz w:val="28"/>
          <w:szCs w:val="28"/>
        </w:rPr>
        <w:t>В целях создания условий для продажи сельскохозяйственной продукции в Артемовском городском округе в 2017 году проведена 31 сельскохозяйственная ярмарка с общим товарооборотом 9102,1 тыс. руб.</w:t>
      </w:r>
    </w:p>
    <w:p w:rsidR="00215E08" w:rsidRDefault="00215E08" w:rsidP="00215E08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08">
        <w:rPr>
          <w:rFonts w:ascii="Times New Roman" w:hAnsi="Times New Roman" w:cs="Times New Roman"/>
          <w:sz w:val="28"/>
          <w:szCs w:val="28"/>
        </w:rPr>
        <w:t>Наиболее востребованные у населения парикмахерские услуги,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08">
        <w:rPr>
          <w:rFonts w:ascii="Times New Roman" w:hAnsi="Times New Roman" w:cs="Times New Roman"/>
          <w:sz w:val="28"/>
          <w:szCs w:val="28"/>
        </w:rPr>
        <w:t>техническому обслуживанию и ремонту транспортных средств, ремонту обуви,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08">
        <w:rPr>
          <w:rFonts w:ascii="Times New Roman" w:hAnsi="Times New Roman" w:cs="Times New Roman"/>
          <w:sz w:val="28"/>
          <w:szCs w:val="28"/>
        </w:rPr>
        <w:t>ремонту и строительству жилья.</w:t>
      </w:r>
    </w:p>
    <w:p w:rsidR="0042416E" w:rsidRDefault="0042416E" w:rsidP="0042416E">
      <w:pPr>
        <w:pStyle w:val="a3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6E">
        <w:rPr>
          <w:rFonts w:ascii="Times New Roman" w:hAnsi="Times New Roman" w:cs="Times New Roman"/>
          <w:sz w:val="28"/>
          <w:szCs w:val="28"/>
        </w:rPr>
        <w:t>Сфера услуг и торговли муниципального образования на протяжении 201</w:t>
      </w:r>
      <w:r w:rsidR="005725FA">
        <w:rPr>
          <w:rFonts w:ascii="Times New Roman" w:hAnsi="Times New Roman" w:cs="Times New Roman"/>
          <w:sz w:val="28"/>
          <w:szCs w:val="28"/>
        </w:rPr>
        <w:t>7</w:t>
      </w:r>
      <w:r w:rsidRPr="0042416E">
        <w:rPr>
          <w:rFonts w:ascii="Times New Roman" w:hAnsi="Times New Roman" w:cs="Times New Roman"/>
          <w:sz w:val="28"/>
          <w:szCs w:val="28"/>
        </w:rPr>
        <w:t xml:space="preserve"> года характеризовалась стабильностью и положительной динамикой развития.</w:t>
      </w:r>
    </w:p>
    <w:p w:rsidR="0042416E" w:rsidRDefault="0042416E"/>
    <w:sectPr w:rsidR="0042416E" w:rsidSect="00CA085E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9F" w:rsidRDefault="0042509F" w:rsidP="00CA085E">
      <w:r>
        <w:separator/>
      </w:r>
    </w:p>
  </w:endnote>
  <w:endnote w:type="continuationSeparator" w:id="0">
    <w:p w:rsidR="0042509F" w:rsidRDefault="0042509F" w:rsidP="00CA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9F" w:rsidRDefault="0042509F" w:rsidP="00CA085E">
      <w:r>
        <w:separator/>
      </w:r>
    </w:p>
  </w:footnote>
  <w:footnote w:type="continuationSeparator" w:id="0">
    <w:p w:rsidR="0042509F" w:rsidRDefault="0042509F" w:rsidP="00CA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4471"/>
      <w:docPartObj>
        <w:docPartGallery w:val="Page Numbers (Top of Page)"/>
        <w:docPartUnique/>
      </w:docPartObj>
    </w:sdtPr>
    <w:sdtEndPr/>
    <w:sdtContent>
      <w:p w:rsidR="00CA085E" w:rsidRDefault="00CA08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68">
          <w:rPr>
            <w:noProof/>
          </w:rPr>
          <w:t>11</w:t>
        </w:r>
        <w:r>
          <w:fldChar w:fldCharType="end"/>
        </w:r>
      </w:p>
    </w:sdtContent>
  </w:sdt>
  <w:p w:rsidR="00CA085E" w:rsidRDefault="00CA08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F"/>
    <w:rsid w:val="000321B4"/>
    <w:rsid w:val="00066CF0"/>
    <w:rsid w:val="00102DA8"/>
    <w:rsid w:val="001263D3"/>
    <w:rsid w:val="00180583"/>
    <w:rsid w:val="001C6B6A"/>
    <w:rsid w:val="001D6313"/>
    <w:rsid w:val="00215E08"/>
    <w:rsid w:val="002D4228"/>
    <w:rsid w:val="003437A1"/>
    <w:rsid w:val="00352130"/>
    <w:rsid w:val="003A57B1"/>
    <w:rsid w:val="00403E74"/>
    <w:rsid w:val="0042416E"/>
    <w:rsid w:val="0042509F"/>
    <w:rsid w:val="00444D6D"/>
    <w:rsid w:val="0045265C"/>
    <w:rsid w:val="00542F71"/>
    <w:rsid w:val="005725FA"/>
    <w:rsid w:val="00586484"/>
    <w:rsid w:val="005D731D"/>
    <w:rsid w:val="006B3AD8"/>
    <w:rsid w:val="00707CED"/>
    <w:rsid w:val="00760FF8"/>
    <w:rsid w:val="00765751"/>
    <w:rsid w:val="00871431"/>
    <w:rsid w:val="008B0868"/>
    <w:rsid w:val="0095011C"/>
    <w:rsid w:val="009838D5"/>
    <w:rsid w:val="009A7F47"/>
    <w:rsid w:val="009F53C8"/>
    <w:rsid w:val="00A02994"/>
    <w:rsid w:val="00A37D13"/>
    <w:rsid w:val="00A52BFF"/>
    <w:rsid w:val="00A64721"/>
    <w:rsid w:val="00AA38D7"/>
    <w:rsid w:val="00AF3691"/>
    <w:rsid w:val="00BA7352"/>
    <w:rsid w:val="00BF1EEA"/>
    <w:rsid w:val="00C95435"/>
    <w:rsid w:val="00C9759A"/>
    <w:rsid w:val="00CA085E"/>
    <w:rsid w:val="00CA594F"/>
    <w:rsid w:val="00CB1BE1"/>
    <w:rsid w:val="00D22E41"/>
    <w:rsid w:val="00D534DF"/>
    <w:rsid w:val="00D65685"/>
    <w:rsid w:val="00DB085F"/>
    <w:rsid w:val="00DB3244"/>
    <w:rsid w:val="00E14B24"/>
    <w:rsid w:val="00EF7740"/>
    <w:rsid w:val="00F41113"/>
    <w:rsid w:val="00F46B85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435"/>
    <w:pPr>
      <w:spacing w:after="0" w:line="240" w:lineRule="auto"/>
    </w:pPr>
  </w:style>
  <w:style w:type="table" w:styleId="a4">
    <w:name w:val="Table Grid"/>
    <w:basedOn w:val="a1"/>
    <w:uiPriority w:val="59"/>
    <w:rsid w:val="0076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8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8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8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435"/>
    <w:pPr>
      <w:spacing w:after="0" w:line="240" w:lineRule="auto"/>
    </w:pPr>
  </w:style>
  <w:style w:type="table" w:styleId="a4">
    <w:name w:val="Table Grid"/>
    <w:basedOn w:val="a1"/>
    <w:uiPriority w:val="59"/>
    <w:rsid w:val="0076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8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8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8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24</cp:revision>
  <cp:lastPrinted>2018-11-16T11:33:00Z</cp:lastPrinted>
  <dcterms:created xsi:type="dcterms:W3CDTF">2017-09-26T07:00:00Z</dcterms:created>
  <dcterms:modified xsi:type="dcterms:W3CDTF">2018-11-16T11:35:00Z</dcterms:modified>
</cp:coreProperties>
</file>