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1299"/>
        <w:gridCol w:w="5217"/>
      </w:tblGrid>
      <w:tr w:rsidR="00C2640C" w:rsidTr="00C2640C">
        <w:tc>
          <w:tcPr>
            <w:tcW w:w="3231" w:type="dxa"/>
          </w:tcPr>
          <w:p w:rsidR="00C2640C" w:rsidRPr="00AA04DA" w:rsidRDefault="00C2640C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</w:tcPr>
          <w:p w:rsidR="00C2640C" w:rsidRPr="00AA04DA" w:rsidRDefault="00C2640C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7" w:type="dxa"/>
          </w:tcPr>
          <w:p w:rsidR="00C2640C" w:rsidRPr="008B33F9" w:rsidRDefault="00C968F7" w:rsidP="00AC41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2640C" w:rsidRPr="008B33F9">
              <w:rPr>
                <w:sz w:val="24"/>
                <w:szCs w:val="24"/>
              </w:rPr>
              <w:t xml:space="preserve">орма № </w:t>
            </w:r>
            <w:r w:rsidR="00C2640C">
              <w:rPr>
                <w:sz w:val="24"/>
                <w:szCs w:val="24"/>
              </w:rPr>
              <w:t>1</w:t>
            </w:r>
          </w:p>
        </w:tc>
      </w:tr>
    </w:tbl>
    <w:p w:rsidR="00C2640C" w:rsidRPr="0004311D" w:rsidRDefault="00C2640C" w:rsidP="0004311D">
      <w:pPr>
        <w:jc w:val="right"/>
        <w:rPr>
          <w:sz w:val="22"/>
          <w:szCs w:val="22"/>
        </w:rPr>
      </w:pPr>
    </w:p>
    <w:p w:rsidR="002131D1" w:rsidRDefault="008B33F9" w:rsidP="00C83ED1">
      <w:pPr>
        <w:jc w:val="center"/>
      </w:pPr>
      <w:r>
        <w:t>И</w:t>
      </w:r>
      <w:r w:rsidRPr="008B33F9">
        <w:t>нформаци</w:t>
      </w:r>
      <w:r>
        <w:t>я</w:t>
      </w:r>
      <w:r w:rsidRPr="008B33F9">
        <w:t xml:space="preserve"> </w:t>
      </w:r>
      <w:r w:rsidR="00E22D90">
        <w:t xml:space="preserve">о </w:t>
      </w:r>
      <w:r w:rsidR="00AC418D">
        <w:t>достижении целевых показателей (индикато</w:t>
      </w:r>
      <w:r w:rsidR="009E15D1">
        <w:t xml:space="preserve">ров) развития сферы </w:t>
      </w:r>
      <w:r w:rsidR="009E15D1" w:rsidRPr="00881763">
        <w:rPr>
          <w:u w:val="single"/>
        </w:rPr>
        <w:t>культуры</w:t>
      </w:r>
      <w:r w:rsidR="009E15D1">
        <w:t xml:space="preserve"> </w:t>
      </w:r>
      <w:r w:rsidR="00AC418D">
        <w:t xml:space="preserve">в </w:t>
      </w:r>
      <w:r w:rsidR="00587F39">
        <w:t xml:space="preserve">Артемовском городском округе </w:t>
      </w:r>
      <w:r w:rsidR="009E15D1">
        <w:t>в 201</w:t>
      </w:r>
      <w:r w:rsidR="00402F10">
        <w:t>6</w:t>
      </w:r>
      <w:r w:rsidR="0004311D">
        <w:t xml:space="preserve"> </w:t>
      </w:r>
      <w:r w:rsidR="00AC418D">
        <w:t>году</w:t>
      </w:r>
      <w:r w:rsidR="00E22D90">
        <w:t xml:space="preserve"> </w:t>
      </w:r>
      <w:r w:rsidR="00E22D90">
        <w:br/>
        <w:t>в соответствии с «дорожной картой»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5"/>
        <w:gridCol w:w="1005"/>
        <w:gridCol w:w="1560"/>
        <w:gridCol w:w="1134"/>
        <w:gridCol w:w="1134"/>
        <w:gridCol w:w="1134"/>
        <w:gridCol w:w="1134"/>
      </w:tblGrid>
      <w:tr w:rsidR="002131D1" w:rsidRPr="002131D1" w:rsidTr="00C968F7">
        <w:trPr>
          <w:trHeight w:val="536"/>
        </w:trPr>
        <w:tc>
          <w:tcPr>
            <w:tcW w:w="2505" w:type="dxa"/>
            <w:vMerge w:val="restart"/>
          </w:tcPr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  <w:r w:rsidRPr="002131D1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целевого показателя (индикатора)</w:t>
            </w:r>
            <w:r w:rsidRPr="002131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vMerge w:val="restart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измере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vMerge w:val="restart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 (индикатора)</w:t>
            </w:r>
          </w:p>
          <w:p w:rsidR="002131D1" w:rsidRPr="002131D1" w:rsidRDefault="00441DDC" w:rsidP="00402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</w:t>
            </w:r>
            <w:r w:rsidR="00402F10">
              <w:rPr>
                <w:sz w:val="24"/>
                <w:szCs w:val="24"/>
              </w:rPr>
              <w:t>6</w:t>
            </w:r>
            <w:r w:rsidR="002131D1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4536" w:type="dxa"/>
            <w:gridSpan w:val="4"/>
          </w:tcPr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целевого показателя (индикатора)</w:t>
            </w:r>
          </w:p>
        </w:tc>
      </w:tr>
      <w:tr w:rsidR="002131D1" w:rsidRPr="002131D1" w:rsidTr="00C968F7">
        <w:trPr>
          <w:trHeight w:val="854"/>
        </w:trPr>
        <w:tc>
          <w:tcPr>
            <w:tcW w:w="2505" w:type="dxa"/>
            <w:vMerge/>
          </w:tcPr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1D1" w:rsidRPr="002131D1" w:rsidRDefault="002131D1" w:rsidP="00402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441DDC">
              <w:rPr>
                <w:sz w:val="24"/>
                <w:szCs w:val="24"/>
              </w:rPr>
              <w:t xml:space="preserve"> квартал 201</w:t>
            </w:r>
            <w:r w:rsidR="00402F10">
              <w:rPr>
                <w:sz w:val="24"/>
                <w:szCs w:val="24"/>
              </w:rPr>
              <w:t>6 год</w:t>
            </w:r>
          </w:p>
        </w:tc>
        <w:tc>
          <w:tcPr>
            <w:tcW w:w="1134" w:type="dxa"/>
          </w:tcPr>
          <w:p w:rsidR="002131D1" w:rsidRPr="002131D1" w:rsidRDefault="002131D1" w:rsidP="00402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6 </w:t>
            </w:r>
            <w:r w:rsidR="00441DDC">
              <w:rPr>
                <w:sz w:val="24"/>
                <w:szCs w:val="24"/>
              </w:rPr>
              <w:t>месяцев 201</w:t>
            </w:r>
            <w:r w:rsidR="00402F1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</w:t>
            </w:r>
            <w:r w:rsidR="00402F10"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2131D1" w:rsidRPr="002131D1" w:rsidRDefault="00441DDC" w:rsidP="00402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месяцев 201</w:t>
            </w:r>
            <w:r w:rsidR="00402F10">
              <w:rPr>
                <w:sz w:val="24"/>
                <w:szCs w:val="24"/>
              </w:rPr>
              <w:t>6</w:t>
            </w:r>
            <w:r w:rsidR="002131D1">
              <w:rPr>
                <w:sz w:val="24"/>
                <w:szCs w:val="24"/>
              </w:rPr>
              <w:t xml:space="preserve"> г</w:t>
            </w:r>
            <w:r w:rsidR="00402F10"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2131D1" w:rsidRPr="002131D1" w:rsidRDefault="00441DDC" w:rsidP="00402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02F10">
              <w:rPr>
                <w:sz w:val="24"/>
                <w:szCs w:val="24"/>
              </w:rPr>
              <w:t>6</w:t>
            </w:r>
            <w:r w:rsidR="002131D1">
              <w:rPr>
                <w:sz w:val="24"/>
                <w:szCs w:val="24"/>
              </w:rPr>
              <w:t xml:space="preserve"> г</w:t>
            </w:r>
            <w:r w:rsidR="00402F10">
              <w:rPr>
                <w:sz w:val="24"/>
                <w:szCs w:val="24"/>
              </w:rPr>
              <w:t>од</w:t>
            </w:r>
          </w:p>
        </w:tc>
      </w:tr>
      <w:tr w:rsidR="002131D1" w:rsidRPr="002131D1" w:rsidTr="00C968F7">
        <w:trPr>
          <w:trHeight w:val="342"/>
        </w:trPr>
        <w:tc>
          <w:tcPr>
            <w:tcW w:w="2505" w:type="dxa"/>
          </w:tcPr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Свердловской области</w:t>
            </w:r>
          </w:p>
        </w:tc>
        <w:tc>
          <w:tcPr>
            <w:tcW w:w="1005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2131D1" w:rsidRPr="00441DDC" w:rsidRDefault="002E578D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1134" w:type="dxa"/>
          </w:tcPr>
          <w:p w:rsidR="002131D1" w:rsidRPr="00441DDC" w:rsidRDefault="002E578D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1134" w:type="dxa"/>
          </w:tcPr>
          <w:p w:rsidR="002131D1" w:rsidRPr="00441DDC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1D1" w:rsidRPr="00441DDC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1D1" w:rsidRPr="00441DDC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</w:tr>
      <w:tr w:rsidR="002131D1" w:rsidRPr="002131D1" w:rsidTr="00C968F7">
        <w:trPr>
          <w:trHeight w:val="342"/>
        </w:trPr>
        <w:tc>
          <w:tcPr>
            <w:tcW w:w="2505" w:type="dxa"/>
          </w:tcPr>
          <w:p w:rsidR="002131D1" w:rsidRDefault="002131D1" w:rsidP="008B3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Численность работников муниципальных учреждений культуры и искусства Артемовского городского округа</w:t>
            </w:r>
          </w:p>
        </w:tc>
        <w:tc>
          <w:tcPr>
            <w:tcW w:w="1005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2131D1" w:rsidRPr="00441DDC" w:rsidRDefault="002E578D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134" w:type="dxa"/>
          </w:tcPr>
          <w:p w:rsidR="002131D1" w:rsidRPr="00441DDC" w:rsidRDefault="002E578D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134" w:type="dxa"/>
          </w:tcPr>
          <w:p w:rsidR="002131D1" w:rsidRPr="00441DDC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1D1" w:rsidRPr="00441DDC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1D1" w:rsidRPr="00441DDC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</w:tr>
      <w:tr w:rsidR="002131D1" w:rsidRPr="002131D1" w:rsidTr="00C968F7">
        <w:trPr>
          <w:trHeight w:val="342"/>
        </w:trPr>
        <w:tc>
          <w:tcPr>
            <w:tcW w:w="2505" w:type="dxa"/>
          </w:tcPr>
          <w:p w:rsidR="002131D1" w:rsidRDefault="002131D1" w:rsidP="008B3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электронных изданий в общем количестве поступлений в фонды библиотек Артемовского городского округа</w:t>
            </w:r>
          </w:p>
        </w:tc>
        <w:tc>
          <w:tcPr>
            <w:tcW w:w="1005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2131D1" w:rsidRPr="00441DDC" w:rsidRDefault="002E578D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134" w:type="dxa"/>
          </w:tcPr>
          <w:p w:rsidR="002131D1" w:rsidRPr="00441DDC" w:rsidRDefault="002E578D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134" w:type="dxa"/>
          </w:tcPr>
          <w:p w:rsidR="002131D1" w:rsidRPr="00441DDC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1D1" w:rsidRPr="00441DDC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1D1" w:rsidRPr="00441DDC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</w:tr>
      <w:tr w:rsidR="002131D1" w:rsidRPr="002131D1" w:rsidTr="00C968F7">
        <w:trPr>
          <w:trHeight w:val="342"/>
        </w:trPr>
        <w:tc>
          <w:tcPr>
            <w:tcW w:w="2505" w:type="dxa"/>
          </w:tcPr>
          <w:p w:rsidR="002131D1" w:rsidRDefault="002131D1" w:rsidP="008B3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реализованных выставочных музейных проектов</w:t>
            </w:r>
          </w:p>
        </w:tc>
        <w:tc>
          <w:tcPr>
            <w:tcW w:w="1005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2131D1" w:rsidRPr="00441DDC" w:rsidRDefault="002E578D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131D1" w:rsidRPr="00441DDC" w:rsidRDefault="002E578D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131D1" w:rsidRPr="00441DDC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1D1" w:rsidRPr="00441DDC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1D1" w:rsidRPr="00441DDC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</w:tr>
      <w:tr w:rsidR="002131D1" w:rsidRPr="002131D1" w:rsidTr="00C968F7">
        <w:trPr>
          <w:trHeight w:val="342"/>
        </w:trPr>
        <w:tc>
          <w:tcPr>
            <w:tcW w:w="2505" w:type="dxa"/>
          </w:tcPr>
          <w:p w:rsidR="002131D1" w:rsidRDefault="002131D1" w:rsidP="008B3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1005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2131D1" w:rsidRDefault="002E578D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134" w:type="dxa"/>
          </w:tcPr>
          <w:p w:rsidR="002131D1" w:rsidRDefault="002E578D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</w:tr>
      <w:tr w:rsidR="002131D1" w:rsidRPr="002131D1" w:rsidTr="00C968F7">
        <w:trPr>
          <w:trHeight w:val="342"/>
        </w:trPr>
        <w:tc>
          <w:tcPr>
            <w:tcW w:w="2505" w:type="dxa"/>
          </w:tcPr>
          <w:p w:rsidR="002131D1" w:rsidRDefault="002131D1" w:rsidP="008B3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действующих виртуальных музеев</w:t>
            </w:r>
          </w:p>
        </w:tc>
        <w:tc>
          <w:tcPr>
            <w:tcW w:w="1005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2131D1" w:rsidRDefault="002E578D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31D1" w:rsidRDefault="002E578D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233E" w:rsidRDefault="003C233E" w:rsidP="009B6315">
      <w:pPr>
        <w:jc w:val="center"/>
        <w:rPr>
          <w:sz w:val="24"/>
          <w:szCs w:val="24"/>
          <w:vertAlign w:val="superscript"/>
        </w:rPr>
      </w:pPr>
    </w:p>
    <w:p w:rsidR="00C968F7" w:rsidRDefault="00C968F7" w:rsidP="009B6315">
      <w:pPr>
        <w:jc w:val="center"/>
        <w:rPr>
          <w:sz w:val="24"/>
          <w:szCs w:val="24"/>
          <w:vertAlign w:val="superscript"/>
        </w:rPr>
      </w:pPr>
    </w:p>
    <w:p w:rsidR="00C968F7" w:rsidRDefault="00C968F7" w:rsidP="009B6315">
      <w:pPr>
        <w:jc w:val="center"/>
        <w:rPr>
          <w:sz w:val="24"/>
          <w:szCs w:val="24"/>
          <w:vertAlign w:val="superscript"/>
        </w:rPr>
      </w:pPr>
    </w:p>
    <w:p w:rsidR="00C968F7" w:rsidRPr="00C968F7" w:rsidRDefault="00C968F7" w:rsidP="00C968F7">
      <w:pPr>
        <w:spacing w:after="200" w:line="276" w:lineRule="auto"/>
        <w:jc w:val="center"/>
        <w:rPr>
          <w:rFonts w:eastAsiaTheme="minorEastAsia"/>
          <w:lang w:eastAsia="ru-RU"/>
        </w:rPr>
      </w:pPr>
      <w:r w:rsidRPr="00C968F7">
        <w:rPr>
          <w:rFonts w:eastAsiaTheme="minorEastAsia"/>
          <w:lang w:eastAsia="ru-RU"/>
        </w:rPr>
        <w:lastRenderedPageBreak/>
        <w:t xml:space="preserve">Информация о достижении целевых показателей (индикаторов) развития сферы </w:t>
      </w:r>
      <w:r w:rsidRPr="00C968F7">
        <w:rPr>
          <w:rFonts w:eastAsiaTheme="minorEastAsia"/>
          <w:u w:val="single"/>
          <w:lang w:eastAsia="ru-RU"/>
        </w:rPr>
        <w:t>образования</w:t>
      </w:r>
      <w:r w:rsidRPr="00C968F7">
        <w:rPr>
          <w:rFonts w:eastAsiaTheme="minorEastAsia"/>
          <w:lang w:eastAsia="ru-RU"/>
        </w:rPr>
        <w:t xml:space="preserve"> в Артемовском городском округе в 201</w:t>
      </w:r>
      <w:r w:rsidR="00402F10">
        <w:rPr>
          <w:rFonts w:eastAsiaTheme="minorEastAsia"/>
          <w:lang w:eastAsia="ru-RU"/>
        </w:rPr>
        <w:t>6</w:t>
      </w:r>
      <w:r w:rsidRPr="00C968F7">
        <w:rPr>
          <w:rFonts w:eastAsiaTheme="minorEastAsia"/>
          <w:lang w:eastAsia="ru-RU"/>
        </w:rPr>
        <w:t xml:space="preserve"> году в соответствии с «дорожной картой»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560"/>
        <w:gridCol w:w="1139"/>
        <w:gridCol w:w="11"/>
        <w:gridCol w:w="1118"/>
        <w:gridCol w:w="1113"/>
        <w:gridCol w:w="1155"/>
      </w:tblGrid>
      <w:tr w:rsidR="00C968F7" w:rsidRPr="00C968F7" w:rsidTr="00C968F7">
        <w:trPr>
          <w:trHeight w:val="324"/>
        </w:trPr>
        <w:tc>
          <w:tcPr>
            <w:tcW w:w="2552" w:type="dxa"/>
            <w:vMerge w:val="restart"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</w:rPr>
              <w:t>Ед</w:t>
            </w:r>
            <w:r>
              <w:rPr>
                <w:rFonts w:eastAsiaTheme="minorEastAsia"/>
                <w:sz w:val="24"/>
              </w:rPr>
              <w:t>.</w:t>
            </w:r>
            <w:r w:rsidRPr="00C968F7">
              <w:rPr>
                <w:rFonts w:eastAsiaTheme="minorEastAsia"/>
                <w:sz w:val="24"/>
              </w:rPr>
              <w:t xml:space="preserve"> </w:t>
            </w:r>
            <w:proofErr w:type="spellStart"/>
            <w:proofErr w:type="gramStart"/>
            <w:r w:rsidRPr="00C968F7">
              <w:rPr>
                <w:rFonts w:eastAsiaTheme="minorEastAsia"/>
                <w:sz w:val="24"/>
              </w:rPr>
              <w:t>измере</w:t>
            </w:r>
            <w:r>
              <w:rPr>
                <w:rFonts w:eastAsiaTheme="minorEastAsia"/>
                <w:sz w:val="24"/>
              </w:rPr>
              <w:t>-</w:t>
            </w:r>
            <w:r w:rsidRPr="00C968F7">
              <w:rPr>
                <w:rFonts w:eastAsiaTheme="minorEastAsia"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1560" w:type="dxa"/>
            <w:vMerge w:val="restart"/>
          </w:tcPr>
          <w:p w:rsidR="00C968F7" w:rsidRPr="00C968F7" w:rsidRDefault="00C968F7" w:rsidP="00402F10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</w:rPr>
              <w:t>Значение целевого показателя (индикатора) на 201</w:t>
            </w:r>
            <w:r w:rsidR="00402F10">
              <w:rPr>
                <w:rFonts w:eastAsiaTheme="minorEastAsia"/>
                <w:sz w:val="24"/>
              </w:rPr>
              <w:t>6</w:t>
            </w:r>
            <w:r w:rsidRPr="00C968F7">
              <w:rPr>
                <w:rFonts w:eastAsiaTheme="minorEastAsia"/>
                <w:sz w:val="24"/>
              </w:rPr>
              <w:t xml:space="preserve"> год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</w:rPr>
              <w:t>Достижение целевого показателя (индикатора)</w:t>
            </w:r>
          </w:p>
        </w:tc>
      </w:tr>
      <w:tr w:rsidR="00C968F7" w:rsidRPr="00C968F7" w:rsidTr="00C968F7">
        <w:trPr>
          <w:trHeight w:val="312"/>
        </w:trPr>
        <w:tc>
          <w:tcPr>
            <w:tcW w:w="2552" w:type="dxa"/>
            <w:vMerge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2" w:type="dxa"/>
            <w:vMerge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60" w:type="dxa"/>
            <w:vMerge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  <w:lang w:val="en-US"/>
              </w:rPr>
              <w:t xml:space="preserve">I </w:t>
            </w:r>
            <w:r w:rsidR="00402F10">
              <w:rPr>
                <w:rFonts w:eastAsiaTheme="minorEastAsia"/>
                <w:sz w:val="24"/>
              </w:rPr>
              <w:t>квартал 2016</w:t>
            </w:r>
            <w:r w:rsidRPr="00C968F7">
              <w:rPr>
                <w:rFonts w:eastAsiaTheme="minorEastAsia"/>
                <w:sz w:val="24"/>
              </w:rPr>
              <w:t xml:space="preserve"> </w:t>
            </w:r>
          </w:p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</w:rPr>
              <w:t>года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</w:rPr>
              <w:t>6 месяцев 201</w:t>
            </w:r>
            <w:r w:rsidR="00402F10">
              <w:rPr>
                <w:rFonts w:eastAsiaTheme="minorEastAsia"/>
                <w:sz w:val="24"/>
              </w:rPr>
              <w:t>6</w:t>
            </w:r>
          </w:p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</w:rPr>
              <w:t>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F7" w:rsidRPr="00C968F7" w:rsidRDefault="00402F10" w:rsidP="00C968F7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9 месяцев 2016</w:t>
            </w:r>
          </w:p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</w:rPr>
              <w:t>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</w:p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</w:p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</w:rPr>
              <w:t>201</w:t>
            </w:r>
            <w:r w:rsidR="00402F10">
              <w:rPr>
                <w:rFonts w:eastAsiaTheme="minorEastAsia"/>
                <w:sz w:val="24"/>
              </w:rPr>
              <w:t>6</w:t>
            </w:r>
          </w:p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</w:rPr>
              <w:t>год</w:t>
            </w:r>
          </w:p>
        </w:tc>
      </w:tr>
      <w:tr w:rsidR="00C968F7" w:rsidRPr="00C968F7" w:rsidTr="00C968F7">
        <w:trPr>
          <w:trHeight w:val="312"/>
        </w:trPr>
        <w:tc>
          <w:tcPr>
            <w:tcW w:w="2552" w:type="dxa"/>
          </w:tcPr>
          <w:p w:rsidR="00C968F7" w:rsidRPr="00C968F7" w:rsidRDefault="00C968F7" w:rsidP="00C968F7">
            <w:pPr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Среднесписочная численность педагогических работников учреждений дошкольного образования</w:t>
            </w:r>
          </w:p>
        </w:tc>
        <w:tc>
          <w:tcPr>
            <w:tcW w:w="992" w:type="dxa"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ч</w:t>
            </w:r>
            <w:r w:rsidRPr="00C968F7">
              <w:rPr>
                <w:rFonts w:eastAsiaTheme="minorEastAsia"/>
                <w:sz w:val="22"/>
              </w:rPr>
              <w:t>ел</w:t>
            </w:r>
            <w:r>
              <w:rPr>
                <w:rFonts w:eastAsiaTheme="minorEastAsia"/>
                <w:sz w:val="22"/>
              </w:rPr>
              <w:t>.</w:t>
            </w:r>
          </w:p>
        </w:tc>
        <w:tc>
          <w:tcPr>
            <w:tcW w:w="1560" w:type="dxa"/>
          </w:tcPr>
          <w:p w:rsidR="00C968F7" w:rsidRPr="00C968F7" w:rsidRDefault="00544E6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278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C968F7" w:rsidRPr="00C968F7" w:rsidRDefault="00544E6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277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</w:p>
        </w:tc>
      </w:tr>
      <w:tr w:rsidR="00C968F7" w:rsidRPr="00C968F7" w:rsidTr="00C968F7">
        <w:tc>
          <w:tcPr>
            <w:tcW w:w="2552" w:type="dxa"/>
          </w:tcPr>
          <w:p w:rsidR="00C968F7" w:rsidRPr="00C968F7" w:rsidRDefault="00C968F7" w:rsidP="00C968F7">
            <w:pPr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Средняя заработная плата педагогических работников учреждений дошкольного образования</w:t>
            </w:r>
          </w:p>
        </w:tc>
        <w:tc>
          <w:tcPr>
            <w:tcW w:w="992" w:type="dxa"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р</w:t>
            </w:r>
            <w:r w:rsidRPr="00C968F7">
              <w:rPr>
                <w:rFonts w:eastAsiaTheme="minorEastAsia"/>
                <w:sz w:val="22"/>
              </w:rPr>
              <w:t>уб</w:t>
            </w:r>
            <w:r>
              <w:rPr>
                <w:rFonts w:eastAsiaTheme="minorEastAsia"/>
                <w:sz w:val="22"/>
              </w:rPr>
              <w:t>.</w:t>
            </w:r>
          </w:p>
        </w:tc>
        <w:tc>
          <w:tcPr>
            <w:tcW w:w="1560" w:type="dxa"/>
          </w:tcPr>
          <w:p w:rsidR="00C968F7" w:rsidRPr="00C968F7" w:rsidRDefault="00544E6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27939,00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C968F7" w:rsidRPr="00C968F7" w:rsidRDefault="00544E6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27660,69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</w:p>
        </w:tc>
      </w:tr>
      <w:tr w:rsidR="00C968F7" w:rsidRPr="00C968F7" w:rsidTr="00C968F7">
        <w:tc>
          <w:tcPr>
            <w:tcW w:w="2552" w:type="dxa"/>
          </w:tcPr>
          <w:p w:rsidR="00C968F7" w:rsidRPr="00C968F7" w:rsidRDefault="00C968F7" w:rsidP="00C968F7">
            <w:pPr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Среднесписочная численность педагогических работников общеобразовательных учреждений</w:t>
            </w:r>
          </w:p>
        </w:tc>
        <w:tc>
          <w:tcPr>
            <w:tcW w:w="992" w:type="dxa"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ч</w:t>
            </w:r>
            <w:r w:rsidRPr="00C968F7">
              <w:rPr>
                <w:rFonts w:eastAsiaTheme="minorEastAsia"/>
                <w:sz w:val="22"/>
              </w:rPr>
              <w:t>ел</w:t>
            </w:r>
            <w:r>
              <w:rPr>
                <w:rFonts w:eastAsiaTheme="minorEastAsia"/>
                <w:sz w:val="22"/>
              </w:rPr>
              <w:t>.</w:t>
            </w:r>
          </w:p>
        </w:tc>
        <w:tc>
          <w:tcPr>
            <w:tcW w:w="1560" w:type="dxa"/>
          </w:tcPr>
          <w:p w:rsidR="00C968F7" w:rsidRPr="00C968F7" w:rsidRDefault="00544E6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463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C968F7" w:rsidRPr="00C968F7" w:rsidRDefault="00544E6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462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</w:p>
        </w:tc>
      </w:tr>
      <w:tr w:rsidR="00C968F7" w:rsidRPr="00C968F7" w:rsidTr="00C968F7">
        <w:tc>
          <w:tcPr>
            <w:tcW w:w="2552" w:type="dxa"/>
          </w:tcPr>
          <w:p w:rsidR="00C968F7" w:rsidRPr="00C968F7" w:rsidRDefault="00C968F7" w:rsidP="00C968F7">
            <w:pPr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 xml:space="preserve">Средняя заработная плата педагогических работников общеобразовательных учреждений </w:t>
            </w:r>
          </w:p>
        </w:tc>
        <w:tc>
          <w:tcPr>
            <w:tcW w:w="992" w:type="dxa"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р</w:t>
            </w:r>
            <w:r w:rsidRPr="00C968F7">
              <w:rPr>
                <w:rFonts w:eastAsiaTheme="minorEastAsia"/>
                <w:sz w:val="22"/>
              </w:rPr>
              <w:t>уб</w:t>
            </w:r>
            <w:r>
              <w:rPr>
                <w:rFonts w:eastAsiaTheme="minorEastAsia"/>
                <w:sz w:val="22"/>
              </w:rPr>
              <w:t>.</w:t>
            </w:r>
          </w:p>
        </w:tc>
        <w:tc>
          <w:tcPr>
            <w:tcW w:w="1560" w:type="dxa"/>
          </w:tcPr>
          <w:p w:rsidR="00C968F7" w:rsidRPr="00C968F7" w:rsidRDefault="00544E6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30042,0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C968F7" w:rsidRPr="00C968F7" w:rsidRDefault="00544E6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30166,48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</w:p>
        </w:tc>
      </w:tr>
      <w:tr w:rsidR="00C968F7" w:rsidRPr="00C968F7" w:rsidTr="00C968F7">
        <w:tc>
          <w:tcPr>
            <w:tcW w:w="2552" w:type="dxa"/>
          </w:tcPr>
          <w:p w:rsidR="00C968F7" w:rsidRPr="00C968F7" w:rsidRDefault="00C968F7" w:rsidP="00C968F7">
            <w:pPr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Среднесписочная численность педагогических работников учреждений дополнительного образования</w:t>
            </w:r>
          </w:p>
        </w:tc>
        <w:tc>
          <w:tcPr>
            <w:tcW w:w="992" w:type="dxa"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ч</w:t>
            </w:r>
            <w:r w:rsidRPr="00C968F7">
              <w:rPr>
                <w:rFonts w:eastAsiaTheme="minorEastAsia"/>
                <w:sz w:val="22"/>
              </w:rPr>
              <w:t>ел</w:t>
            </w:r>
            <w:r>
              <w:rPr>
                <w:rFonts w:eastAsiaTheme="minorEastAsia"/>
                <w:sz w:val="22"/>
              </w:rPr>
              <w:t>.</w:t>
            </w:r>
          </w:p>
        </w:tc>
        <w:tc>
          <w:tcPr>
            <w:tcW w:w="1560" w:type="dxa"/>
          </w:tcPr>
          <w:p w:rsidR="00C968F7" w:rsidRPr="00C968F7" w:rsidRDefault="00544E6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60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C968F7" w:rsidRPr="00C968F7" w:rsidRDefault="00544E6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60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</w:p>
        </w:tc>
      </w:tr>
      <w:tr w:rsidR="00C968F7" w:rsidRPr="00C968F7" w:rsidTr="00C968F7">
        <w:tc>
          <w:tcPr>
            <w:tcW w:w="2552" w:type="dxa"/>
          </w:tcPr>
          <w:p w:rsidR="00C968F7" w:rsidRPr="00C968F7" w:rsidRDefault="00C968F7" w:rsidP="00C968F7">
            <w:pPr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Средняя заработная плата педагогических работников учреждений дополнительного образования</w:t>
            </w:r>
          </w:p>
        </w:tc>
        <w:tc>
          <w:tcPr>
            <w:tcW w:w="992" w:type="dxa"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р</w:t>
            </w:r>
            <w:r w:rsidRPr="00C968F7">
              <w:rPr>
                <w:rFonts w:eastAsiaTheme="minorEastAsia"/>
                <w:sz w:val="22"/>
              </w:rPr>
              <w:t>уб</w:t>
            </w:r>
            <w:r>
              <w:rPr>
                <w:rFonts w:eastAsiaTheme="minorEastAsia"/>
                <w:sz w:val="22"/>
              </w:rPr>
              <w:t>.</w:t>
            </w:r>
          </w:p>
        </w:tc>
        <w:tc>
          <w:tcPr>
            <w:tcW w:w="1560" w:type="dxa"/>
          </w:tcPr>
          <w:p w:rsidR="00C968F7" w:rsidRPr="00C968F7" w:rsidRDefault="00544E6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27162,00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C968F7" w:rsidRPr="00C968F7" w:rsidRDefault="00544E6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26589,81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</w:p>
        </w:tc>
      </w:tr>
    </w:tbl>
    <w:p w:rsidR="00C968F7" w:rsidRPr="00C968F7" w:rsidRDefault="00C968F7" w:rsidP="00C968F7">
      <w:pPr>
        <w:spacing w:after="200" w:line="276" w:lineRule="auto"/>
        <w:jc w:val="center"/>
        <w:rPr>
          <w:rFonts w:eastAsiaTheme="minorEastAsia"/>
          <w:lang w:eastAsia="ru-RU"/>
        </w:rPr>
      </w:pPr>
    </w:p>
    <w:p w:rsidR="00C968F7" w:rsidRDefault="00C968F7" w:rsidP="009B6315">
      <w:pPr>
        <w:jc w:val="center"/>
        <w:rPr>
          <w:sz w:val="24"/>
          <w:szCs w:val="24"/>
          <w:vertAlign w:val="superscript"/>
        </w:rPr>
      </w:pPr>
    </w:p>
    <w:p w:rsidR="00C968F7" w:rsidRPr="0045044C" w:rsidRDefault="00C968F7" w:rsidP="009B6315">
      <w:pPr>
        <w:jc w:val="center"/>
        <w:rPr>
          <w:sz w:val="24"/>
          <w:szCs w:val="24"/>
          <w:vertAlign w:val="superscript"/>
        </w:rPr>
      </w:pPr>
      <w:bookmarkStart w:id="0" w:name="_GoBack"/>
      <w:bookmarkEnd w:id="0"/>
    </w:p>
    <w:sectPr w:rsidR="00C968F7" w:rsidRPr="0045044C" w:rsidSect="00C968F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F7" w:rsidRDefault="00C968F7" w:rsidP="00C968F7">
      <w:r>
        <w:separator/>
      </w:r>
    </w:p>
  </w:endnote>
  <w:endnote w:type="continuationSeparator" w:id="0">
    <w:p w:rsidR="00C968F7" w:rsidRDefault="00C968F7" w:rsidP="00C9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F7" w:rsidRDefault="00C968F7" w:rsidP="00C968F7">
      <w:r>
        <w:separator/>
      </w:r>
    </w:p>
  </w:footnote>
  <w:footnote w:type="continuationSeparator" w:id="0">
    <w:p w:rsidR="00C968F7" w:rsidRDefault="00C968F7" w:rsidP="00C96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47138"/>
      <w:docPartObj>
        <w:docPartGallery w:val="Page Numbers (Top of Page)"/>
        <w:docPartUnique/>
      </w:docPartObj>
    </w:sdtPr>
    <w:sdtEndPr/>
    <w:sdtContent>
      <w:p w:rsidR="00C968F7" w:rsidRDefault="00C968F7">
        <w:pPr>
          <w:pStyle w:val="a7"/>
          <w:jc w:val="center"/>
        </w:pPr>
      </w:p>
      <w:p w:rsidR="00C968F7" w:rsidRDefault="00C968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E67">
          <w:rPr>
            <w:noProof/>
          </w:rPr>
          <w:t>2</w:t>
        </w:r>
        <w:r>
          <w:fldChar w:fldCharType="end"/>
        </w:r>
      </w:p>
    </w:sdtContent>
  </w:sdt>
  <w:p w:rsidR="00C968F7" w:rsidRDefault="00C968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CB"/>
    <w:rsid w:val="0000000E"/>
    <w:rsid w:val="000013E1"/>
    <w:rsid w:val="00002B91"/>
    <w:rsid w:val="000037D3"/>
    <w:rsid w:val="000039CA"/>
    <w:rsid w:val="0000404C"/>
    <w:rsid w:val="000044A4"/>
    <w:rsid w:val="00006A97"/>
    <w:rsid w:val="00006C41"/>
    <w:rsid w:val="00006C56"/>
    <w:rsid w:val="00006DE9"/>
    <w:rsid w:val="00007173"/>
    <w:rsid w:val="00007DA6"/>
    <w:rsid w:val="00007F9C"/>
    <w:rsid w:val="00010DB2"/>
    <w:rsid w:val="00011535"/>
    <w:rsid w:val="000120C3"/>
    <w:rsid w:val="00012BE4"/>
    <w:rsid w:val="0001632B"/>
    <w:rsid w:val="00017137"/>
    <w:rsid w:val="00021670"/>
    <w:rsid w:val="00022462"/>
    <w:rsid w:val="000228D7"/>
    <w:rsid w:val="00022F89"/>
    <w:rsid w:val="00023467"/>
    <w:rsid w:val="000237C8"/>
    <w:rsid w:val="00025749"/>
    <w:rsid w:val="0002618E"/>
    <w:rsid w:val="0002657B"/>
    <w:rsid w:val="00027E06"/>
    <w:rsid w:val="00032205"/>
    <w:rsid w:val="000328BC"/>
    <w:rsid w:val="00032EF0"/>
    <w:rsid w:val="00033271"/>
    <w:rsid w:val="00033CEC"/>
    <w:rsid w:val="00034481"/>
    <w:rsid w:val="00034F67"/>
    <w:rsid w:val="00035A12"/>
    <w:rsid w:val="00035EC5"/>
    <w:rsid w:val="00036216"/>
    <w:rsid w:val="00036EFB"/>
    <w:rsid w:val="00040C4E"/>
    <w:rsid w:val="00040E3B"/>
    <w:rsid w:val="00042AE6"/>
    <w:rsid w:val="0004311D"/>
    <w:rsid w:val="00043F62"/>
    <w:rsid w:val="000448C2"/>
    <w:rsid w:val="00044A24"/>
    <w:rsid w:val="00044F98"/>
    <w:rsid w:val="00045AA3"/>
    <w:rsid w:val="00046662"/>
    <w:rsid w:val="00051AA9"/>
    <w:rsid w:val="00051ABB"/>
    <w:rsid w:val="00051DB1"/>
    <w:rsid w:val="00052689"/>
    <w:rsid w:val="00052F7F"/>
    <w:rsid w:val="00053C3C"/>
    <w:rsid w:val="00054402"/>
    <w:rsid w:val="000549C6"/>
    <w:rsid w:val="00054D0B"/>
    <w:rsid w:val="000552B2"/>
    <w:rsid w:val="00057CB6"/>
    <w:rsid w:val="000602B4"/>
    <w:rsid w:val="000607D2"/>
    <w:rsid w:val="000608FF"/>
    <w:rsid w:val="00061BE1"/>
    <w:rsid w:val="000633D4"/>
    <w:rsid w:val="00063D55"/>
    <w:rsid w:val="000645EF"/>
    <w:rsid w:val="000651C2"/>
    <w:rsid w:val="000670B2"/>
    <w:rsid w:val="00067396"/>
    <w:rsid w:val="0006762D"/>
    <w:rsid w:val="00067E05"/>
    <w:rsid w:val="0007002C"/>
    <w:rsid w:val="00070761"/>
    <w:rsid w:val="00070948"/>
    <w:rsid w:val="00072B6F"/>
    <w:rsid w:val="0007322B"/>
    <w:rsid w:val="000734E3"/>
    <w:rsid w:val="00073721"/>
    <w:rsid w:val="00073999"/>
    <w:rsid w:val="00073EEA"/>
    <w:rsid w:val="0007444E"/>
    <w:rsid w:val="000756EA"/>
    <w:rsid w:val="00076A6B"/>
    <w:rsid w:val="00076F6C"/>
    <w:rsid w:val="00077DFA"/>
    <w:rsid w:val="00081510"/>
    <w:rsid w:val="00082520"/>
    <w:rsid w:val="00084558"/>
    <w:rsid w:val="0008781A"/>
    <w:rsid w:val="00087AE9"/>
    <w:rsid w:val="00087EE1"/>
    <w:rsid w:val="000903F2"/>
    <w:rsid w:val="00091393"/>
    <w:rsid w:val="00091A2C"/>
    <w:rsid w:val="00091E68"/>
    <w:rsid w:val="000933A8"/>
    <w:rsid w:val="00094347"/>
    <w:rsid w:val="00094A45"/>
    <w:rsid w:val="00094EEE"/>
    <w:rsid w:val="00095D52"/>
    <w:rsid w:val="00096F7E"/>
    <w:rsid w:val="000A06D1"/>
    <w:rsid w:val="000A1566"/>
    <w:rsid w:val="000A19BA"/>
    <w:rsid w:val="000A1F2E"/>
    <w:rsid w:val="000A2CAC"/>
    <w:rsid w:val="000A33C4"/>
    <w:rsid w:val="000A354B"/>
    <w:rsid w:val="000A38ED"/>
    <w:rsid w:val="000A4490"/>
    <w:rsid w:val="000A45DF"/>
    <w:rsid w:val="000A4625"/>
    <w:rsid w:val="000A467F"/>
    <w:rsid w:val="000A4804"/>
    <w:rsid w:val="000A4FD1"/>
    <w:rsid w:val="000A5E62"/>
    <w:rsid w:val="000A63D8"/>
    <w:rsid w:val="000A6679"/>
    <w:rsid w:val="000A66D6"/>
    <w:rsid w:val="000A6FEC"/>
    <w:rsid w:val="000A7040"/>
    <w:rsid w:val="000B0450"/>
    <w:rsid w:val="000B154F"/>
    <w:rsid w:val="000B235C"/>
    <w:rsid w:val="000B2ECC"/>
    <w:rsid w:val="000B2F05"/>
    <w:rsid w:val="000B3466"/>
    <w:rsid w:val="000B4512"/>
    <w:rsid w:val="000B628D"/>
    <w:rsid w:val="000B76DE"/>
    <w:rsid w:val="000C01EB"/>
    <w:rsid w:val="000C065F"/>
    <w:rsid w:val="000C223A"/>
    <w:rsid w:val="000C3648"/>
    <w:rsid w:val="000C48C4"/>
    <w:rsid w:val="000C5155"/>
    <w:rsid w:val="000C56A5"/>
    <w:rsid w:val="000C691F"/>
    <w:rsid w:val="000C787E"/>
    <w:rsid w:val="000C7B8A"/>
    <w:rsid w:val="000D2084"/>
    <w:rsid w:val="000D2487"/>
    <w:rsid w:val="000D3511"/>
    <w:rsid w:val="000D4C4A"/>
    <w:rsid w:val="000D7B3F"/>
    <w:rsid w:val="000E1023"/>
    <w:rsid w:val="000E2D4D"/>
    <w:rsid w:val="000E2ECD"/>
    <w:rsid w:val="000E3062"/>
    <w:rsid w:val="000E3B13"/>
    <w:rsid w:val="000E433A"/>
    <w:rsid w:val="000E6A12"/>
    <w:rsid w:val="000E6A38"/>
    <w:rsid w:val="000E7032"/>
    <w:rsid w:val="000E7A53"/>
    <w:rsid w:val="000F287E"/>
    <w:rsid w:val="000F30A8"/>
    <w:rsid w:val="000F4FA2"/>
    <w:rsid w:val="000F5AE1"/>
    <w:rsid w:val="000F608B"/>
    <w:rsid w:val="0010055E"/>
    <w:rsid w:val="00100AEE"/>
    <w:rsid w:val="00100B6B"/>
    <w:rsid w:val="00101B38"/>
    <w:rsid w:val="00102DA9"/>
    <w:rsid w:val="00103345"/>
    <w:rsid w:val="00104764"/>
    <w:rsid w:val="001059BC"/>
    <w:rsid w:val="0010627A"/>
    <w:rsid w:val="00111880"/>
    <w:rsid w:val="00113783"/>
    <w:rsid w:val="00113FEB"/>
    <w:rsid w:val="00114116"/>
    <w:rsid w:val="0011600C"/>
    <w:rsid w:val="00117736"/>
    <w:rsid w:val="00117921"/>
    <w:rsid w:val="00117FF1"/>
    <w:rsid w:val="001209E7"/>
    <w:rsid w:val="00121A66"/>
    <w:rsid w:val="001239B1"/>
    <w:rsid w:val="00124F00"/>
    <w:rsid w:val="00125639"/>
    <w:rsid w:val="0012708F"/>
    <w:rsid w:val="00127188"/>
    <w:rsid w:val="001276F1"/>
    <w:rsid w:val="00130201"/>
    <w:rsid w:val="00130708"/>
    <w:rsid w:val="001310B8"/>
    <w:rsid w:val="001311CB"/>
    <w:rsid w:val="00131489"/>
    <w:rsid w:val="00131B58"/>
    <w:rsid w:val="00131B63"/>
    <w:rsid w:val="00131D45"/>
    <w:rsid w:val="00132A23"/>
    <w:rsid w:val="00132C73"/>
    <w:rsid w:val="00132D83"/>
    <w:rsid w:val="0013345A"/>
    <w:rsid w:val="00134665"/>
    <w:rsid w:val="00134E94"/>
    <w:rsid w:val="00135BAD"/>
    <w:rsid w:val="00135F28"/>
    <w:rsid w:val="00141680"/>
    <w:rsid w:val="00142BD6"/>
    <w:rsid w:val="00143635"/>
    <w:rsid w:val="00144DF4"/>
    <w:rsid w:val="00150009"/>
    <w:rsid w:val="0015254B"/>
    <w:rsid w:val="00152B96"/>
    <w:rsid w:val="00153942"/>
    <w:rsid w:val="0015530E"/>
    <w:rsid w:val="00155F24"/>
    <w:rsid w:val="00156292"/>
    <w:rsid w:val="00156311"/>
    <w:rsid w:val="00156C2D"/>
    <w:rsid w:val="0015717D"/>
    <w:rsid w:val="001577F1"/>
    <w:rsid w:val="00161BBD"/>
    <w:rsid w:val="00161F5E"/>
    <w:rsid w:val="0016227C"/>
    <w:rsid w:val="00164562"/>
    <w:rsid w:val="00164C1B"/>
    <w:rsid w:val="001655D5"/>
    <w:rsid w:val="001662FE"/>
    <w:rsid w:val="00166D08"/>
    <w:rsid w:val="001677A2"/>
    <w:rsid w:val="0017006F"/>
    <w:rsid w:val="0017075E"/>
    <w:rsid w:val="00171233"/>
    <w:rsid w:val="001712FA"/>
    <w:rsid w:val="00171851"/>
    <w:rsid w:val="00173AAD"/>
    <w:rsid w:val="0017660A"/>
    <w:rsid w:val="00176B86"/>
    <w:rsid w:val="00176FE7"/>
    <w:rsid w:val="00180F1F"/>
    <w:rsid w:val="00182048"/>
    <w:rsid w:val="00182F81"/>
    <w:rsid w:val="00184615"/>
    <w:rsid w:val="00184837"/>
    <w:rsid w:val="00184FE8"/>
    <w:rsid w:val="0018767C"/>
    <w:rsid w:val="001878DE"/>
    <w:rsid w:val="00191AF4"/>
    <w:rsid w:val="00193DE5"/>
    <w:rsid w:val="00193E1B"/>
    <w:rsid w:val="001940E7"/>
    <w:rsid w:val="00194126"/>
    <w:rsid w:val="0019455C"/>
    <w:rsid w:val="00195958"/>
    <w:rsid w:val="001A1418"/>
    <w:rsid w:val="001A166D"/>
    <w:rsid w:val="001A3D3E"/>
    <w:rsid w:val="001A6E9F"/>
    <w:rsid w:val="001A7185"/>
    <w:rsid w:val="001A7E67"/>
    <w:rsid w:val="001B08AE"/>
    <w:rsid w:val="001B20E0"/>
    <w:rsid w:val="001B26CB"/>
    <w:rsid w:val="001B2794"/>
    <w:rsid w:val="001B2A49"/>
    <w:rsid w:val="001B3636"/>
    <w:rsid w:val="001B547A"/>
    <w:rsid w:val="001C2F84"/>
    <w:rsid w:val="001C31E7"/>
    <w:rsid w:val="001C439E"/>
    <w:rsid w:val="001C4EE8"/>
    <w:rsid w:val="001C51A3"/>
    <w:rsid w:val="001C6677"/>
    <w:rsid w:val="001C7038"/>
    <w:rsid w:val="001D0961"/>
    <w:rsid w:val="001D1F93"/>
    <w:rsid w:val="001D2C2F"/>
    <w:rsid w:val="001D380C"/>
    <w:rsid w:val="001D39B2"/>
    <w:rsid w:val="001D7575"/>
    <w:rsid w:val="001D77DE"/>
    <w:rsid w:val="001E0F02"/>
    <w:rsid w:val="001E1CDE"/>
    <w:rsid w:val="001E2D6D"/>
    <w:rsid w:val="001E52DB"/>
    <w:rsid w:val="001E6DAD"/>
    <w:rsid w:val="001E7D0A"/>
    <w:rsid w:val="001F1401"/>
    <w:rsid w:val="001F1914"/>
    <w:rsid w:val="001F1939"/>
    <w:rsid w:val="001F2155"/>
    <w:rsid w:val="001F4C52"/>
    <w:rsid w:val="001F78CE"/>
    <w:rsid w:val="001F7E48"/>
    <w:rsid w:val="001F7EA7"/>
    <w:rsid w:val="002007C5"/>
    <w:rsid w:val="002019F0"/>
    <w:rsid w:val="00201A24"/>
    <w:rsid w:val="00201D33"/>
    <w:rsid w:val="0020422E"/>
    <w:rsid w:val="00204764"/>
    <w:rsid w:val="00204B33"/>
    <w:rsid w:val="00205D0A"/>
    <w:rsid w:val="00207723"/>
    <w:rsid w:val="00211668"/>
    <w:rsid w:val="00213041"/>
    <w:rsid w:val="002131D1"/>
    <w:rsid w:val="00213D98"/>
    <w:rsid w:val="00213F57"/>
    <w:rsid w:val="00215592"/>
    <w:rsid w:val="002172E6"/>
    <w:rsid w:val="0021791A"/>
    <w:rsid w:val="002239E2"/>
    <w:rsid w:val="00223BAC"/>
    <w:rsid w:val="00223F6C"/>
    <w:rsid w:val="002307C1"/>
    <w:rsid w:val="00231C93"/>
    <w:rsid w:val="002321BD"/>
    <w:rsid w:val="00233413"/>
    <w:rsid w:val="002409FB"/>
    <w:rsid w:val="00240F81"/>
    <w:rsid w:val="002417BD"/>
    <w:rsid w:val="00242047"/>
    <w:rsid w:val="00242F13"/>
    <w:rsid w:val="00244888"/>
    <w:rsid w:val="002451A9"/>
    <w:rsid w:val="00245F7D"/>
    <w:rsid w:val="002466FC"/>
    <w:rsid w:val="002508F2"/>
    <w:rsid w:val="00250E97"/>
    <w:rsid w:val="00251448"/>
    <w:rsid w:val="00251F31"/>
    <w:rsid w:val="002549A8"/>
    <w:rsid w:val="002601B7"/>
    <w:rsid w:val="00260B91"/>
    <w:rsid w:val="00262A51"/>
    <w:rsid w:val="00263551"/>
    <w:rsid w:val="00263622"/>
    <w:rsid w:val="002643B6"/>
    <w:rsid w:val="00265886"/>
    <w:rsid w:val="00266160"/>
    <w:rsid w:val="00266C0F"/>
    <w:rsid w:val="002672FA"/>
    <w:rsid w:val="002700AE"/>
    <w:rsid w:val="00270264"/>
    <w:rsid w:val="0027263F"/>
    <w:rsid w:val="002764A6"/>
    <w:rsid w:val="00277913"/>
    <w:rsid w:val="00277A0D"/>
    <w:rsid w:val="0028081E"/>
    <w:rsid w:val="00281369"/>
    <w:rsid w:val="00284738"/>
    <w:rsid w:val="00285369"/>
    <w:rsid w:val="00285CDA"/>
    <w:rsid w:val="00286642"/>
    <w:rsid w:val="0028687C"/>
    <w:rsid w:val="00286DA2"/>
    <w:rsid w:val="00287612"/>
    <w:rsid w:val="0029030C"/>
    <w:rsid w:val="0029050D"/>
    <w:rsid w:val="00290BAF"/>
    <w:rsid w:val="00293BF4"/>
    <w:rsid w:val="002955AB"/>
    <w:rsid w:val="00295EBE"/>
    <w:rsid w:val="002963E5"/>
    <w:rsid w:val="002A033E"/>
    <w:rsid w:val="002A17E1"/>
    <w:rsid w:val="002A1D3F"/>
    <w:rsid w:val="002A1EE4"/>
    <w:rsid w:val="002A2677"/>
    <w:rsid w:val="002A3C08"/>
    <w:rsid w:val="002A5A96"/>
    <w:rsid w:val="002A5DD0"/>
    <w:rsid w:val="002A76E4"/>
    <w:rsid w:val="002A7B7E"/>
    <w:rsid w:val="002B3A22"/>
    <w:rsid w:val="002B48A2"/>
    <w:rsid w:val="002B675C"/>
    <w:rsid w:val="002B718E"/>
    <w:rsid w:val="002B7827"/>
    <w:rsid w:val="002B795A"/>
    <w:rsid w:val="002C0C50"/>
    <w:rsid w:val="002C1CB7"/>
    <w:rsid w:val="002C2652"/>
    <w:rsid w:val="002C2700"/>
    <w:rsid w:val="002C2B34"/>
    <w:rsid w:val="002C2D2E"/>
    <w:rsid w:val="002C3EF4"/>
    <w:rsid w:val="002C63A0"/>
    <w:rsid w:val="002C6D47"/>
    <w:rsid w:val="002C78B0"/>
    <w:rsid w:val="002D1B0E"/>
    <w:rsid w:val="002D27FD"/>
    <w:rsid w:val="002D2EA8"/>
    <w:rsid w:val="002D32F0"/>
    <w:rsid w:val="002D33CB"/>
    <w:rsid w:val="002D37E1"/>
    <w:rsid w:val="002D4A9E"/>
    <w:rsid w:val="002D4D77"/>
    <w:rsid w:val="002D4FCF"/>
    <w:rsid w:val="002D531E"/>
    <w:rsid w:val="002D54E2"/>
    <w:rsid w:val="002D6087"/>
    <w:rsid w:val="002D6404"/>
    <w:rsid w:val="002D70AF"/>
    <w:rsid w:val="002D7D9E"/>
    <w:rsid w:val="002E0818"/>
    <w:rsid w:val="002E3659"/>
    <w:rsid w:val="002E3DBD"/>
    <w:rsid w:val="002E578D"/>
    <w:rsid w:val="002E6F13"/>
    <w:rsid w:val="002F0C67"/>
    <w:rsid w:val="002F1CAC"/>
    <w:rsid w:val="002F29C5"/>
    <w:rsid w:val="002F371B"/>
    <w:rsid w:val="002F381A"/>
    <w:rsid w:val="002F3DED"/>
    <w:rsid w:val="002F412F"/>
    <w:rsid w:val="002F6483"/>
    <w:rsid w:val="002F64B8"/>
    <w:rsid w:val="002F66C0"/>
    <w:rsid w:val="002F76D8"/>
    <w:rsid w:val="003008E8"/>
    <w:rsid w:val="003009D2"/>
    <w:rsid w:val="00300DC1"/>
    <w:rsid w:val="00302AED"/>
    <w:rsid w:val="0030308E"/>
    <w:rsid w:val="00306B6A"/>
    <w:rsid w:val="003102F6"/>
    <w:rsid w:val="00310F3A"/>
    <w:rsid w:val="00311790"/>
    <w:rsid w:val="00311896"/>
    <w:rsid w:val="00311934"/>
    <w:rsid w:val="0031296E"/>
    <w:rsid w:val="00312B28"/>
    <w:rsid w:val="00312B6A"/>
    <w:rsid w:val="00312CA9"/>
    <w:rsid w:val="00313622"/>
    <w:rsid w:val="003139F1"/>
    <w:rsid w:val="00313E9E"/>
    <w:rsid w:val="003143A0"/>
    <w:rsid w:val="00314B3C"/>
    <w:rsid w:val="00315356"/>
    <w:rsid w:val="00316306"/>
    <w:rsid w:val="00316482"/>
    <w:rsid w:val="00321B50"/>
    <w:rsid w:val="0032254D"/>
    <w:rsid w:val="0032260B"/>
    <w:rsid w:val="00323051"/>
    <w:rsid w:val="003233DE"/>
    <w:rsid w:val="00324727"/>
    <w:rsid w:val="00325064"/>
    <w:rsid w:val="00325628"/>
    <w:rsid w:val="0032570F"/>
    <w:rsid w:val="00325F90"/>
    <w:rsid w:val="00327B4F"/>
    <w:rsid w:val="00331544"/>
    <w:rsid w:val="003316F2"/>
    <w:rsid w:val="003324B5"/>
    <w:rsid w:val="0033283A"/>
    <w:rsid w:val="00333462"/>
    <w:rsid w:val="003367C9"/>
    <w:rsid w:val="00337CFC"/>
    <w:rsid w:val="00343B6A"/>
    <w:rsid w:val="00344AFA"/>
    <w:rsid w:val="00345266"/>
    <w:rsid w:val="003503C6"/>
    <w:rsid w:val="00350CB3"/>
    <w:rsid w:val="00351C75"/>
    <w:rsid w:val="00352169"/>
    <w:rsid w:val="003530BC"/>
    <w:rsid w:val="00353F92"/>
    <w:rsid w:val="00356B1F"/>
    <w:rsid w:val="00356F29"/>
    <w:rsid w:val="0035700C"/>
    <w:rsid w:val="0035770C"/>
    <w:rsid w:val="0036062B"/>
    <w:rsid w:val="00360BBB"/>
    <w:rsid w:val="00360FBC"/>
    <w:rsid w:val="00361C84"/>
    <w:rsid w:val="00363398"/>
    <w:rsid w:val="003646D5"/>
    <w:rsid w:val="003707BB"/>
    <w:rsid w:val="003713F4"/>
    <w:rsid w:val="00371616"/>
    <w:rsid w:val="00371A8D"/>
    <w:rsid w:val="00371DB9"/>
    <w:rsid w:val="00372106"/>
    <w:rsid w:val="00373BF7"/>
    <w:rsid w:val="00373C3D"/>
    <w:rsid w:val="0037492E"/>
    <w:rsid w:val="00375289"/>
    <w:rsid w:val="00375434"/>
    <w:rsid w:val="00375B58"/>
    <w:rsid w:val="00375C5C"/>
    <w:rsid w:val="003762AA"/>
    <w:rsid w:val="00377B34"/>
    <w:rsid w:val="00377F5E"/>
    <w:rsid w:val="00381177"/>
    <w:rsid w:val="00381CCE"/>
    <w:rsid w:val="003821A6"/>
    <w:rsid w:val="00382A8E"/>
    <w:rsid w:val="00382B44"/>
    <w:rsid w:val="003841DB"/>
    <w:rsid w:val="00384467"/>
    <w:rsid w:val="00386F7B"/>
    <w:rsid w:val="00387111"/>
    <w:rsid w:val="00387922"/>
    <w:rsid w:val="00390A73"/>
    <w:rsid w:val="003914CB"/>
    <w:rsid w:val="0039194D"/>
    <w:rsid w:val="00391958"/>
    <w:rsid w:val="00391D2B"/>
    <w:rsid w:val="00394487"/>
    <w:rsid w:val="00395912"/>
    <w:rsid w:val="00396788"/>
    <w:rsid w:val="003A018D"/>
    <w:rsid w:val="003A1DB4"/>
    <w:rsid w:val="003A1FE6"/>
    <w:rsid w:val="003A24FD"/>
    <w:rsid w:val="003A5CA2"/>
    <w:rsid w:val="003A6BAB"/>
    <w:rsid w:val="003B0922"/>
    <w:rsid w:val="003B3834"/>
    <w:rsid w:val="003B48BB"/>
    <w:rsid w:val="003B5698"/>
    <w:rsid w:val="003B59BF"/>
    <w:rsid w:val="003B6C3E"/>
    <w:rsid w:val="003C0AEC"/>
    <w:rsid w:val="003C104D"/>
    <w:rsid w:val="003C1358"/>
    <w:rsid w:val="003C220E"/>
    <w:rsid w:val="003C233E"/>
    <w:rsid w:val="003C3CB2"/>
    <w:rsid w:val="003C44C6"/>
    <w:rsid w:val="003C4BD1"/>
    <w:rsid w:val="003C4D34"/>
    <w:rsid w:val="003C6604"/>
    <w:rsid w:val="003C7665"/>
    <w:rsid w:val="003D0172"/>
    <w:rsid w:val="003D039B"/>
    <w:rsid w:val="003D0C5C"/>
    <w:rsid w:val="003D160D"/>
    <w:rsid w:val="003D17BC"/>
    <w:rsid w:val="003D523D"/>
    <w:rsid w:val="003D5D5D"/>
    <w:rsid w:val="003D669A"/>
    <w:rsid w:val="003D6D42"/>
    <w:rsid w:val="003E18AF"/>
    <w:rsid w:val="003E1FAF"/>
    <w:rsid w:val="003E27BB"/>
    <w:rsid w:val="003E41EC"/>
    <w:rsid w:val="003E507A"/>
    <w:rsid w:val="003E6CF7"/>
    <w:rsid w:val="003E7A87"/>
    <w:rsid w:val="003F07F7"/>
    <w:rsid w:val="003F134E"/>
    <w:rsid w:val="003F3210"/>
    <w:rsid w:val="003F3C40"/>
    <w:rsid w:val="003F5353"/>
    <w:rsid w:val="003F5DCD"/>
    <w:rsid w:val="003F5FF9"/>
    <w:rsid w:val="003F6F78"/>
    <w:rsid w:val="004010F4"/>
    <w:rsid w:val="00402792"/>
    <w:rsid w:val="00402D36"/>
    <w:rsid w:val="00402EAB"/>
    <w:rsid w:val="00402F10"/>
    <w:rsid w:val="00403540"/>
    <w:rsid w:val="00404EED"/>
    <w:rsid w:val="004053F1"/>
    <w:rsid w:val="0040721C"/>
    <w:rsid w:val="0040727C"/>
    <w:rsid w:val="004125D9"/>
    <w:rsid w:val="00413034"/>
    <w:rsid w:val="00413538"/>
    <w:rsid w:val="004138A7"/>
    <w:rsid w:val="004158C0"/>
    <w:rsid w:val="004159FE"/>
    <w:rsid w:val="00417487"/>
    <w:rsid w:val="00417FE7"/>
    <w:rsid w:val="00420048"/>
    <w:rsid w:val="00420275"/>
    <w:rsid w:val="00420500"/>
    <w:rsid w:val="004220AF"/>
    <w:rsid w:val="0042276B"/>
    <w:rsid w:val="00423A2E"/>
    <w:rsid w:val="004247F9"/>
    <w:rsid w:val="00424AF5"/>
    <w:rsid w:val="00424EAA"/>
    <w:rsid w:val="004250AC"/>
    <w:rsid w:val="00432A8C"/>
    <w:rsid w:val="00435D62"/>
    <w:rsid w:val="00436DE8"/>
    <w:rsid w:val="004371EA"/>
    <w:rsid w:val="00437C89"/>
    <w:rsid w:val="00437E0A"/>
    <w:rsid w:val="004408E2"/>
    <w:rsid w:val="00441DDC"/>
    <w:rsid w:val="00444381"/>
    <w:rsid w:val="00444939"/>
    <w:rsid w:val="00444DC3"/>
    <w:rsid w:val="00447F83"/>
    <w:rsid w:val="0045044C"/>
    <w:rsid w:val="00452702"/>
    <w:rsid w:val="00452AF4"/>
    <w:rsid w:val="00452C58"/>
    <w:rsid w:val="0045472F"/>
    <w:rsid w:val="004547CC"/>
    <w:rsid w:val="00455819"/>
    <w:rsid w:val="00455BF3"/>
    <w:rsid w:val="00455FA4"/>
    <w:rsid w:val="004567D8"/>
    <w:rsid w:val="00457992"/>
    <w:rsid w:val="0046084D"/>
    <w:rsid w:val="00461631"/>
    <w:rsid w:val="00461BE5"/>
    <w:rsid w:val="00461F85"/>
    <w:rsid w:val="0046280E"/>
    <w:rsid w:val="0046385D"/>
    <w:rsid w:val="00466329"/>
    <w:rsid w:val="00466A8C"/>
    <w:rsid w:val="00466D33"/>
    <w:rsid w:val="00467767"/>
    <w:rsid w:val="004707D0"/>
    <w:rsid w:val="00470C99"/>
    <w:rsid w:val="00471D50"/>
    <w:rsid w:val="00472F05"/>
    <w:rsid w:val="00474FFB"/>
    <w:rsid w:val="00476D6C"/>
    <w:rsid w:val="0047766B"/>
    <w:rsid w:val="00477DEB"/>
    <w:rsid w:val="004800D7"/>
    <w:rsid w:val="004810FE"/>
    <w:rsid w:val="00481D12"/>
    <w:rsid w:val="00482591"/>
    <w:rsid w:val="004832F0"/>
    <w:rsid w:val="00484DF7"/>
    <w:rsid w:val="004868DA"/>
    <w:rsid w:val="00487863"/>
    <w:rsid w:val="00487E16"/>
    <w:rsid w:val="00490B0B"/>
    <w:rsid w:val="0049165F"/>
    <w:rsid w:val="00491AFA"/>
    <w:rsid w:val="00491E6B"/>
    <w:rsid w:val="00493252"/>
    <w:rsid w:val="00493751"/>
    <w:rsid w:val="00493F85"/>
    <w:rsid w:val="00494613"/>
    <w:rsid w:val="00494E4B"/>
    <w:rsid w:val="00494FB0"/>
    <w:rsid w:val="004957F6"/>
    <w:rsid w:val="0049699F"/>
    <w:rsid w:val="00496AC6"/>
    <w:rsid w:val="004A00D8"/>
    <w:rsid w:val="004A0D14"/>
    <w:rsid w:val="004A35A5"/>
    <w:rsid w:val="004A4753"/>
    <w:rsid w:val="004A4D0E"/>
    <w:rsid w:val="004A7493"/>
    <w:rsid w:val="004B031C"/>
    <w:rsid w:val="004B04FE"/>
    <w:rsid w:val="004B2128"/>
    <w:rsid w:val="004B28FE"/>
    <w:rsid w:val="004B31B6"/>
    <w:rsid w:val="004B3418"/>
    <w:rsid w:val="004B4E46"/>
    <w:rsid w:val="004B55E5"/>
    <w:rsid w:val="004B5935"/>
    <w:rsid w:val="004C0551"/>
    <w:rsid w:val="004C0A5E"/>
    <w:rsid w:val="004C16AC"/>
    <w:rsid w:val="004C2618"/>
    <w:rsid w:val="004C27B2"/>
    <w:rsid w:val="004C2FDB"/>
    <w:rsid w:val="004C3744"/>
    <w:rsid w:val="004C3BB1"/>
    <w:rsid w:val="004C5582"/>
    <w:rsid w:val="004C65B0"/>
    <w:rsid w:val="004C692C"/>
    <w:rsid w:val="004C6A5C"/>
    <w:rsid w:val="004D0A39"/>
    <w:rsid w:val="004D2662"/>
    <w:rsid w:val="004D26DE"/>
    <w:rsid w:val="004D37B0"/>
    <w:rsid w:val="004D3DCA"/>
    <w:rsid w:val="004D5814"/>
    <w:rsid w:val="004D6BB1"/>
    <w:rsid w:val="004D7E5F"/>
    <w:rsid w:val="004E198D"/>
    <w:rsid w:val="004E1BA5"/>
    <w:rsid w:val="004E2563"/>
    <w:rsid w:val="004E29B4"/>
    <w:rsid w:val="004E2BE6"/>
    <w:rsid w:val="004E2CFE"/>
    <w:rsid w:val="004E44C2"/>
    <w:rsid w:val="004E5C72"/>
    <w:rsid w:val="004E7F69"/>
    <w:rsid w:val="004F0FB3"/>
    <w:rsid w:val="004F1E39"/>
    <w:rsid w:val="004F30D6"/>
    <w:rsid w:val="004F4DDC"/>
    <w:rsid w:val="004F5A75"/>
    <w:rsid w:val="004F5CDA"/>
    <w:rsid w:val="004F652D"/>
    <w:rsid w:val="00500C3B"/>
    <w:rsid w:val="00500EF6"/>
    <w:rsid w:val="005015B7"/>
    <w:rsid w:val="005017EE"/>
    <w:rsid w:val="00502DE0"/>
    <w:rsid w:val="00503226"/>
    <w:rsid w:val="0050342D"/>
    <w:rsid w:val="00503895"/>
    <w:rsid w:val="0050476E"/>
    <w:rsid w:val="0050568E"/>
    <w:rsid w:val="005068AA"/>
    <w:rsid w:val="00507DC5"/>
    <w:rsid w:val="005100C3"/>
    <w:rsid w:val="00510537"/>
    <w:rsid w:val="005112F5"/>
    <w:rsid w:val="00511BD6"/>
    <w:rsid w:val="00511E20"/>
    <w:rsid w:val="00514FFE"/>
    <w:rsid w:val="0051518B"/>
    <w:rsid w:val="0051550E"/>
    <w:rsid w:val="005162F4"/>
    <w:rsid w:val="00516F15"/>
    <w:rsid w:val="005216E5"/>
    <w:rsid w:val="00522538"/>
    <w:rsid w:val="00522B4E"/>
    <w:rsid w:val="005234B1"/>
    <w:rsid w:val="0052357E"/>
    <w:rsid w:val="00523771"/>
    <w:rsid w:val="00523E72"/>
    <w:rsid w:val="00524A1C"/>
    <w:rsid w:val="005257AE"/>
    <w:rsid w:val="005259C2"/>
    <w:rsid w:val="00526DD7"/>
    <w:rsid w:val="005271C8"/>
    <w:rsid w:val="0052772E"/>
    <w:rsid w:val="00530710"/>
    <w:rsid w:val="00530767"/>
    <w:rsid w:val="0053149B"/>
    <w:rsid w:val="00532732"/>
    <w:rsid w:val="00533EAB"/>
    <w:rsid w:val="005378A1"/>
    <w:rsid w:val="00537B61"/>
    <w:rsid w:val="005406FB"/>
    <w:rsid w:val="005416DC"/>
    <w:rsid w:val="005423BD"/>
    <w:rsid w:val="00542BF2"/>
    <w:rsid w:val="005435B5"/>
    <w:rsid w:val="00544457"/>
    <w:rsid w:val="00544E67"/>
    <w:rsid w:val="00544FCD"/>
    <w:rsid w:val="00545F9E"/>
    <w:rsid w:val="00546D02"/>
    <w:rsid w:val="00547557"/>
    <w:rsid w:val="00550581"/>
    <w:rsid w:val="005508A5"/>
    <w:rsid w:val="005525D6"/>
    <w:rsid w:val="005533AC"/>
    <w:rsid w:val="005543F0"/>
    <w:rsid w:val="00554E36"/>
    <w:rsid w:val="005551D7"/>
    <w:rsid w:val="00555735"/>
    <w:rsid w:val="0055784C"/>
    <w:rsid w:val="00560DE9"/>
    <w:rsid w:val="0056148A"/>
    <w:rsid w:val="0056172B"/>
    <w:rsid w:val="00561B44"/>
    <w:rsid w:val="00562292"/>
    <w:rsid w:val="00562DA0"/>
    <w:rsid w:val="00564263"/>
    <w:rsid w:val="005651DF"/>
    <w:rsid w:val="0056524C"/>
    <w:rsid w:val="0056736D"/>
    <w:rsid w:val="00567B32"/>
    <w:rsid w:val="00567E43"/>
    <w:rsid w:val="00570669"/>
    <w:rsid w:val="00570B6A"/>
    <w:rsid w:val="005710E0"/>
    <w:rsid w:val="005714B0"/>
    <w:rsid w:val="005765E4"/>
    <w:rsid w:val="0058034F"/>
    <w:rsid w:val="005809D3"/>
    <w:rsid w:val="0058116A"/>
    <w:rsid w:val="00582DD9"/>
    <w:rsid w:val="00583464"/>
    <w:rsid w:val="00583CBB"/>
    <w:rsid w:val="00583FB2"/>
    <w:rsid w:val="0058549D"/>
    <w:rsid w:val="00585791"/>
    <w:rsid w:val="0058585E"/>
    <w:rsid w:val="005863BF"/>
    <w:rsid w:val="0058691D"/>
    <w:rsid w:val="00587275"/>
    <w:rsid w:val="005873E8"/>
    <w:rsid w:val="00587B96"/>
    <w:rsid w:val="00587F39"/>
    <w:rsid w:val="00587FCD"/>
    <w:rsid w:val="00590676"/>
    <w:rsid w:val="005911F5"/>
    <w:rsid w:val="00591E41"/>
    <w:rsid w:val="005924D7"/>
    <w:rsid w:val="0059271D"/>
    <w:rsid w:val="00593493"/>
    <w:rsid w:val="005935CB"/>
    <w:rsid w:val="00593960"/>
    <w:rsid w:val="005948BF"/>
    <w:rsid w:val="00594DFB"/>
    <w:rsid w:val="00595A94"/>
    <w:rsid w:val="005963CF"/>
    <w:rsid w:val="00597259"/>
    <w:rsid w:val="005973DA"/>
    <w:rsid w:val="00597E0F"/>
    <w:rsid w:val="005A01A1"/>
    <w:rsid w:val="005A2DD9"/>
    <w:rsid w:val="005A448D"/>
    <w:rsid w:val="005A5309"/>
    <w:rsid w:val="005A550D"/>
    <w:rsid w:val="005A6208"/>
    <w:rsid w:val="005A7248"/>
    <w:rsid w:val="005B00F2"/>
    <w:rsid w:val="005B0568"/>
    <w:rsid w:val="005B3CCF"/>
    <w:rsid w:val="005B3CEE"/>
    <w:rsid w:val="005B3E3A"/>
    <w:rsid w:val="005B3EF8"/>
    <w:rsid w:val="005B5724"/>
    <w:rsid w:val="005B5817"/>
    <w:rsid w:val="005B59E6"/>
    <w:rsid w:val="005B6416"/>
    <w:rsid w:val="005B6C3F"/>
    <w:rsid w:val="005B7A16"/>
    <w:rsid w:val="005B7B74"/>
    <w:rsid w:val="005C00EE"/>
    <w:rsid w:val="005C030B"/>
    <w:rsid w:val="005C2124"/>
    <w:rsid w:val="005C3B1B"/>
    <w:rsid w:val="005C4243"/>
    <w:rsid w:val="005C49AA"/>
    <w:rsid w:val="005C537B"/>
    <w:rsid w:val="005C5414"/>
    <w:rsid w:val="005C69D7"/>
    <w:rsid w:val="005D0409"/>
    <w:rsid w:val="005D1CCB"/>
    <w:rsid w:val="005D1CFF"/>
    <w:rsid w:val="005D4B9C"/>
    <w:rsid w:val="005E1132"/>
    <w:rsid w:val="005E2179"/>
    <w:rsid w:val="005E4C01"/>
    <w:rsid w:val="005E4E98"/>
    <w:rsid w:val="005E5C4C"/>
    <w:rsid w:val="005E63A5"/>
    <w:rsid w:val="005E725C"/>
    <w:rsid w:val="005E72E3"/>
    <w:rsid w:val="005E7CDD"/>
    <w:rsid w:val="005F11FA"/>
    <w:rsid w:val="005F1569"/>
    <w:rsid w:val="005F321A"/>
    <w:rsid w:val="005F418D"/>
    <w:rsid w:val="005F55A6"/>
    <w:rsid w:val="005F59B4"/>
    <w:rsid w:val="005F666B"/>
    <w:rsid w:val="005F6C6A"/>
    <w:rsid w:val="005F72FF"/>
    <w:rsid w:val="005F7ACC"/>
    <w:rsid w:val="0060021D"/>
    <w:rsid w:val="0060191A"/>
    <w:rsid w:val="006029E3"/>
    <w:rsid w:val="00602F2C"/>
    <w:rsid w:val="00603929"/>
    <w:rsid w:val="00603DF3"/>
    <w:rsid w:val="006044D6"/>
    <w:rsid w:val="0060470C"/>
    <w:rsid w:val="00606514"/>
    <w:rsid w:val="006071A5"/>
    <w:rsid w:val="0060784E"/>
    <w:rsid w:val="00607B4F"/>
    <w:rsid w:val="00612438"/>
    <w:rsid w:val="00613D41"/>
    <w:rsid w:val="0061541E"/>
    <w:rsid w:val="00617190"/>
    <w:rsid w:val="00617E25"/>
    <w:rsid w:val="00620C3F"/>
    <w:rsid w:val="0062174C"/>
    <w:rsid w:val="00621A21"/>
    <w:rsid w:val="006220A1"/>
    <w:rsid w:val="006225E2"/>
    <w:rsid w:val="00622D0A"/>
    <w:rsid w:val="006230A4"/>
    <w:rsid w:val="006239BA"/>
    <w:rsid w:val="00625A72"/>
    <w:rsid w:val="00625E23"/>
    <w:rsid w:val="006277D0"/>
    <w:rsid w:val="0062790B"/>
    <w:rsid w:val="00627B5A"/>
    <w:rsid w:val="00631197"/>
    <w:rsid w:val="006311E5"/>
    <w:rsid w:val="00632DB8"/>
    <w:rsid w:val="006339A1"/>
    <w:rsid w:val="006342C0"/>
    <w:rsid w:val="00636E78"/>
    <w:rsid w:val="006375A3"/>
    <w:rsid w:val="00640E7B"/>
    <w:rsid w:val="0064108D"/>
    <w:rsid w:val="006424EC"/>
    <w:rsid w:val="00642CB7"/>
    <w:rsid w:val="006430B2"/>
    <w:rsid w:val="00644F38"/>
    <w:rsid w:val="00645256"/>
    <w:rsid w:val="00645736"/>
    <w:rsid w:val="00647436"/>
    <w:rsid w:val="00647AAA"/>
    <w:rsid w:val="00650183"/>
    <w:rsid w:val="0065200A"/>
    <w:rsid w:val="00652D4D"/>
    <w:rsid w:val="0065653C"/>
    <w:rsid w:val="00656BD8"/>
    <w:rsid w:val="00656D97"/>
    <w:rsid w:val="0065708E"/>
    <w:rsid w:val="00660475"/>
    <w:rsid w:val="006605F3"/>
    <w:rsid w:val="00660E94"/>
    <w:rsid w:val="006638A6"/>
    <w:rsid w:val="00664EFC"/>
    <w:rsid w:val="00665441"/>
    <w:rsid w:val="00667D00"/>
    <w:rsid w:val="00670498"/>
    <w:rsid w:val="006711F9"/>
    <w:rsid w:val="00672C26"/>
    <w:rsid w:val="0067344A"/>
    <w:rsid w:val="00674DAA"/>
    <w:rsid w:val="00676230"/>
    <w:rsid w:val="00677E15"/>
    <w:rsid w:val="006843CD"/>
    <w:rsid w:val="006855BA"/>
    <w:rsid w:val="006860C2"/>
    <w:rsid w:val="00686553"/>
    <w:rsid w:val="00687AB3"/>
    <w:rsid w:val="00687B73"/>
    <w:rsid w:val="006900CD"/>
    <w:rsid w:val="00692CA9"/>
    <w:rsid w:val="0069347D"/>
    <w:rsid w:val="0069412E"/>
    <w:rsid w:val="0069454A"/>
    <w:rsid w:val="0069475A"/>
    <w:rsid w:val="00694DE2"/>
    <w:rsid w:val="00695B0F"/>
    <w:rsid w:val="006965AF"/>
    <w:rsid w:val="00696FEF"/>
    <w:rsid w:val="0069745B"/>
    <w:rsid w:val="006A0B6D"/>
    <w:rsid w:val="006A1B70"/>
    <w:rsid w:val="006A2212"/>
    <w:rsid w:val="006A3313"/>
    <w:rsid w:val="006A354F"/>
    <w:rsid w:val="006A4A57"/>
    <w:rsid w:val="006A4E9A"/>
    <w:rsid w:val="006A601C"/>
    <w:rsid w:val="006A605E"/>
    <w:rsid w:val="006A696E"/>
    <w:rsid w:val="006A6E5C"/>
    <w:rsid w:val="006B0942"/>
    <w:rsid w:val="006B1095"/>
    <w:rsid w:val="006B1756"/>
    <w:rsid w:val="006B34D3"/>
    <w:rsid w:val="006B38FC"/>
    <w:rsid w:val="006B3D39"/>
    <w:rsid w:val="006B3E2D"/>
    <w:rsid w:val="006B65D4"/>
    <w:rsid w:val="006B7457"/>
    <w:rsid w:val="006C0CFB"/>
    <w:rsid w:val="006C3515"/>
    <w:rsid w:val="006C3FCD"/>
    <w:rsid w:val="006C4D03"/>
    <w:rsid w:val="006C5015"/>
    <w:rsid w:val="006C75EF"/>
    <w:rsid w:val="006C77A1"/>
    <w:rsid w:val="006D1F88"/>
    <w:rsid w:val="006D2374"/>
    <w:rsid w:val="006D2ACD"/>
    <w:rsid w:val="006D2BFC"/>
    <w:rsid w:val="006D2C62"/>
    <w:rsid w:val="006D3458"/>
    <w:rsid w:val="006D35A7"/>
    <w:rsid w:val="006D49C2"/>
    <w:rsid w:val="006D52B7"/>
    <w:rsid w:val="006D6669"/>
    <w:rsid w:val="006D67A7"/>
    <w:rsid w:val="006D6845"/>
    <w:rsid w:val="006E0622"/>
    <w:rsid w:val="006E0973"/>
    <w:rsid w:val="006E1EF0"/>
    <w:rsid w:val="006E3A71"/>
    <w:rsid w:val="006E4FAF"/>
    <w:rsid w:val="006E643C"/>
    <w:rsid w:val="006E77C6"/>
    <w:rsid w:val="006E797E"/>
    <w:rsid w:val="006F0F33"/>
    <w:rsid w:val="006F119A"/>
    <w:rsid w:val="006F3558"/>
    <w:rsid w:val="006F3829"/>
    <w:rsid w:val="006F3CD9"/>
    <w:rsid w:val="006F4417"/>
    <w:rsid w:val="006F455E"/>
    <w:rsid w:val="006F5534"/>
    <w:rsid w:val="006F5B9C"/>
    <w:rsid w:val="006F6DF0"/>
    <w:rsid w:val="006F76A9"/>
    <w:rsid w:val="006F7B10"/>
    <w:rsid w:val="007019E6"/>
    <w:rsid w:val="00701FD2"/>
    <w:rsid w:val="0070430A"/>
    <w:rsid w:val="00704467"/>
    <w:rsid w:val="00705E1E"/>
    <w:rsid w:val="0071008B"/>
    <w:rsid w:val="00710F1B"/>
    <w:rsid w:val="00711300"/>
    <w:rsid w:val="0071300E"/>
    <w:rsid w:val="007139F8"/>
    <w:rsid w:val="00713A09"/>
    <w:rsid w:val="00713F86"/>
    <w:rsid w:val="0071535D"/>
    <w:rsid w:val="00717E95"/>
    <w:rsid w:val="00720FE1"/>
    <w:rsid w:val="007240A1"/>
    <w:rsid w:val="007244B1"/>
    <w:rsid w:val="00725AA9"/>
    <w:rsid w:val="007262CB"/>
    <w:rsid w:val="00726FF2"/>
    <w:rsid w:val="00732186"/>
    <w:rsid w:val="0073246E"/>
    <w:rsid w:val="00734856"/>
    <w:rsid w:val="007351E4"/>
    <w:rsid w:val="007353C7"/>
    <w:rsid w:val="00735C66"/>
    <w:rsid w:val="00735C7F"/>
    <w:rsid w:val="0073778A"/>
    <w:rsid w:val="00740275"/>
    <w:rsid w:val="007404F9"/>
    <w:rsid w:val="00740978"/>
    <w:rsid w:val="0074154D"/>
    <w:rsid w:val="00741F96"/>
    <w:rsid w:val="0074237B"/>
    <w:rsid w:val="00743560"/>
    <w:rsid w:val="007438EE"/>
    <w:rsid w:val="00744710"/>
    <w:rsid w:val="00745665"/>
    <w:rsid w:val="007500AC"/>
    <w:rsid w:val="0075378D"/>
    <w:rsid w:val="007544C1"/>
    <w:rsid w:val="00754FDB"/>
    <w:rsid w:val="00755A57"/>
    <w:rsid w:val="00760E9B"/>
    <w:rsid w:val="00764218"/>
    <w:rsid w:val="007655CA"/>
    <w:rsid w:val="007662AE"/>
    <w:rsid w:val="00767531"/>
    <w:rsid w:val="00771327"/>
    <w:rsid w:val="00771B66"/>
    <w:rsid w:val="00771BB4"/>
    <w:rsid w:val="00773258"/>
    <w:rsid w:val="007741DA"/>
    <w:rsid w:val="00774F69"/>
    <w:rsid w:val="00775E66"/>
    <w:rsid w:val="007769A2"/>
    <w:rsid w:val="00781CCC"/>
    <w:rsid w:val="007827F7"/>
    <w:rsid w:val="00783352"/>
    <w:rsid w:val="00784233"/>
    <w:rsid w:val="00786B3D"/>
    <w:rsid w:val="00790734"/>
    <w:rsid w:val="00791019"/>
    <w:rsid w:val="00792FE0"/>
    <w:rsid w:val="00792FEE"/>
    <w:rsid w:val="00793AE5"/>
    <w:rsid w:val="00793AE7"/>
    <w:rsid w:val="00793EE5"/>
    <w:rsid w:val="007948AF"/>
    <w:rsid w:val="007960D2"/>
    <w:rsid w:val="0079733C"/>
    <w:rsid w:val="00797AE7"/>
    <w:rsid w:val="007A0979"/>
    <w:rsid w:val="007A09F0"/>
    <w:rsid w:val="007A0C4F"/>
    <w:rsid w:val="007A2E4B"/>
    <w:rsid w:val="007A322C"/>
    <w:rsid w:val="007A3497"/>
    <w:rsid w:val="007A3ACF"/>
    <w:rsid w:val="007A4047"/>
    <w:rsid w:val="007A4443"/>
    <w:rsid w:val="007A53EE"/>
    <w:rsid w:val="007A5CBB"/>
    <w:rsid w:val="007A7554"/>
    <w:rsid w:val="007A7E89"/>
    <w:rsid w:val="007B043B"/>
    <w:rsid w:val="007B0CB1"/>
    <w:rsid w:val="007B15ED"/>
    <w:rsid w:val="007B3D3A"/>
    <w:rsid w:val="007B5351"/>
    <w:rsid w:val="007B586B"/>
    <w:rsid w:val="007B67EB"/>
    <w:rsid w:val="007B6A79"/>
    <w:rsid w:val="007B7102"/>
    <w:rsid w:val="007B714D"/>
    <w:rsid w:val="007C0395"/>
    <w:rsid w:val="007C0B2C"/>
    <w:rsid w:val="007C11C9"/>
    <w:rsid w:val="007C1587"/>
    <w:rsid w:val="007C19BF"/>
    <w:rsid w:val="007C23E9"/>
    <w:rsid w:val="007C312A"/>
    <w:rsid w:val="007C4698"/>
    <w:rsid w:val="007C4CF5"/>
    <w:rsid w:val="007C51F9"/>
    <w:rsid w:val="007C7888"/>
    <w:rsid w:val="007C7BC3"/>
    <w:rsid w:val="007C7D2F"/>
    <w:rsid w:val="007D0039"/>
    <w:rsid w:val="007D1371"/>
    <w:rsid w:val="007D157D"/>
    <w:rsid w:val="007D2733"/>
    <w:rsid w:val="007D3356"/>
    <w:rsid w:val="007D5645"/>
    <w:rsid w:val="007D61DB"/>
    <w:rsid w:val="007D6A05"/>
    <w:rsid w:val="007D7B47"/>
    <w:rsid w:val="007D7F65"/>
    <w:rsid w:val="007E0D0F"/>
    <w:rsid w:val="007E4A00"/>
    <w:rsid w:val="007E6BF0"/>
    <w:rsid w:val="007E6F0C"/>
    <w:rsid w:val="007E75C7"/>
    <w:rsid w:val="007E7BBB"/>
    <w:rsid w:val="007F03DA"/>
    <w:rsid w:val="007F068F"/>
    <w:rsid w:val="007F09BF"/>
    <w:rsid w:val="007F0B08"/>
    <w:rsid w:val="007F0EAB"/>
    <w:rsid w:val="007F2097"/>
    <w:rsid w:val="007F213D"/>
    <w:rsid w:val="007F321C"/>
    <w:rsid w:val="007F357D"/>
    <w:rsid w:val="007F3DAC"/>
    <w:rsid w:val="007F4DFA"/>
    <w:rsid w:val="007F512E"/>
    <w:rsid w:val="007F55D2"/>
    <w:rsid w:val="007F7579"/>
    <w:rsid w:val="007F7964"/>
    <w:rsid w:val="007F7E14"/>
    <w:rsid w:val="008027B2"/>
    <w:rsid w:val="00802D02"/>
    <w:rsid w:val="0080411F"/>
    <w:rsid w:val="00804B60"/>
    <w:rsid w:val="00806445"/>
    <w:rsid w:val="0080657B"/>
    <w:rsid w:val="00806E8A"/>
    <w:rsid w:val="00810842"/>
    <w:rsid w:val="008116D5"/>
    <w:rsid w:val="00814216"/>
    <w:rsid w:val="008159F9"/>
    <w:rsid w:val="00816B62"/>
    <w:rsid w:val="00816D14"/>
    <w:rsid w:val="0082076B"/>
    <w:rsid w:val="008209CD"/>
    <w:rsid w:val="0083093C"/>
    <w:rsid w:val="0083097B"/>
    <w:rsid w:val="00830AE2"/>
    <w:rsid w:val="008311C4"/>
    <w:rsid w:val="008313F5"/>
    <w:rsid w:val="0083330A"/>
    <w:rsid w:val="00833618"/>
    <w:rsid w:val="0083493E"/>
    <w:rsid w:val="008365CA"/>
    <w:rsid w:val="00837790"/>
    <w:rsid w:val="00837E59"/>
    <w:rsid w:val="00840541"/>
    <w:rsid w:val="008407D3"/>
    <w:rsid w:val="00840892"/>
    <w:rsid w:val="00841740"/>
    <w:rsid w:val="00841899"/>
    <w:rsid w:val="00843AFC"/>
    <w:rsid w:val="008443FC"/>
    <w:rsid w:val="00844E66"/>
    <w:rsid w:val="008450D1"/>
    <w:rsid w:val="008477CA"/>
    <w:rsid w:val="00853FBC"/>
    <w:rsid w:val="00854A21"/>
    <w:rsid w:val="00854D10"/>
    <w:rsid w:val="008552F0"/>
    <w:rsid w:val="00855C28"/>
    <w:rsid w:val="00855DD1"/>
    <w:rsid w:val="00856A33"/>
    <w:rsid w:val="00856ADB"/>
    <w:rsid w:val="00856C61"/>
    <w:rsid w:val="0085797F"/>
    <w:rsid w:val="008629C2"/>
    <w:rsid w:val="00863816"/>
    <w:rsid w:val="008640AD"/>
    <w:rsid w:val="00864BFD"/>
    <w:rsid w:val="0086533B"/>
    <w:rsid w:val="00866D8F"/>
    <w:rsid w:val="00867B76"/>
    <w:rsid w:val="00870C29"/>
    <w:rsid w:val="0087106A"/>
    <w:rsid w:val="0087189E"/>
    <w:rsid w:val="00872D52"/>
    <w:rsid w:val="008730F3"/>
    <w:rsid w:val="008731B4"/>
    <w:rsid w:val="0087408E"/>
    <w:rsid w:val="00874655"/>
    <w:rsid w:val="008768CF"/>
    <w:rsid w:val="0088012A"/>
    <w:rsid w:val="0088040E"/>
    <w:rsid w:val="00880D9D"/>
    <w:rsid w:val="008812AC"/>
    <w:rsid w:val="00881763"/>
    <w:rsid w:val="00882046"/>
    <w:rsid w:val="00882081"/>
    <w:rsid w:val="00882D91"/>
    <w:rsid w:val="00883BBF"/>
    <w:rsid w:val="008840A6"/>
    <w:rsid w:val="00884892"/>
    <w:rsid w:val="0088569B"/>
    <w:rsid w:val="00885B64"/>
    <w:rsid w:val="008870AE"/>
    <w:rsid w:val="008901C2"/>
    <w:rsid w:val="00892595"/>
    <w:rsid w:val="0089304E"/>
    <w:rsid w:val="008940B3"/>
    <w:rsid w:val="00894D9E"/>
    <w:rsid w:val="0089535F"/>
    <w:rsid w:val="00896C72"/>
    <w:rsid w:val="008971B0"/>
    <w:rsid w:val="00897211"/>
    <w:rsid w:val="008A04D0"/>
    <w:rsid w:val="008A0660"/>
    <w:rsid w:val="008A0B54"/>
    <w:rsid w:val="008A1004"/>
    <w:rsid w:val="008A63B8"/>
    <w:rsid w:val="008A724A"/>
    <w:rsid w:val="008A736F"/>
    <w:rsid w:val="008B0C56"/>
    <w:rsid w:val="008B2B9E"/>
    <w:rsid w:val="008B2BEA"/>
    <w:rsid w:val="008B33F9"/>
    <w:rsid w:val="008B4388"/>
    <w:rsid w:val="008B44FD"/>
    <w:rsid w:val="008B4868"/>
    <w:rsid w:val="008B499B"/>
    <w:rsid w:val="008B5EE8"/>
    <w:rsid w:val="008C4881"/>
    <w:rsid w:val="008C4E98"/>
    <w:rsid w:val="008C5296"/>
    <w:rsid w:val="008C572B"/>
    <w:rsid w:val="008C5A81"/>
    <w:rsid w:val="008C64B1"/>
    <w:rsid w:val="008C68D0"/>
    <w:rsid w:val="008C6DF9"/>
    <w:rsid w:val="008C7589"/>
    <w:rsid w:val="008C7B95"/>
    <w:rsid w:val="008D36B4"/>
    <w:rsid w:val="008D5111"/>
    <w:rsid w:val="008D70FF"/>
    <w:rsid w:val="008D76AF"/>
    <w:rsid w:val="008D7A58"/>
    <w:rsid w:val="008E0528"/>
    <w:rsid w:val="008E1522"/>
    <w:rsid w:val="008E1EBB"/>
    <w:rsid w:val="008E3D6C"/>
    <w:rsid w:val="008E3E95"/>
    <w:rsid w:val="008E430B"/>
    <w:rsid w:val="008E436E"/>
    <w:rsid w:val="008E4EB6"/>
    <w:rsid w:val="008E52FF"/>
    <w:rsid w:val="008E58C8"/>
    <w:rsid w:val="008E6201"/>
    <w:rsid w:val="008E794D"/>
    <w:rsid w:val="008E7DA0"/>
    <w:rsid w:val="008F0D2C"/>
    <w:rsid w:val="008F10AF"/>
    <w:rsid w:val="008F2CA4"/>
    <w:rsid w:val="008F3BD5"/>
    <w:rsid w:val="008F52BF"/>
    <w:rsid w:val="008F5518"/>
    <w:rsid w:val="008F7AC4"/>
    <w:rsid w:val="009005F3"/>
    <w:rsid w:val="00900EE1"/>
    <w:rsid w:val="0090104D"/>
    <w:rsid w:val="009011BB"/>
    <w:rsid w:val="00901D43"/>
    <w:rsid w:val="00903EFB"/>
    <w:rsid w:val="009048C4"/>
    <w:rsid w:val="0090507F"/>
    <w:rsid w:val="00905279"/>
    <w:rsid w:val="00905C6B"/>
    <w:rsid w:val="00906302"/>
    <w:rsid w:val="0090678F"/>
    <w:rsid w:val="00906A89"/>
    <w:rsid w:val="00906ECE"/>
    <w:rsid w:val="00906EFA"/>
    <w:rsid w:val="009077FD"/>
    <w:rsid w:val="00907A44"/>
    <w:rsid w:val="009103C5"/>
    <w:rsid w:val="009124E6"/>
    <w:rsid w:val="0091262E"/>
    <w:rsid w:val="0091329E"/>
    <w:rsid w:val="00913918"/>
    <w:rsid w:val="00913C8D"/>
    <w:rsid w:val="009141BB"/>
    <w:rsid w:val="00914663"/>
    <w:rsid w:val="0091655D"/>
    <w:rsid w:val="009176C4"/>
    <w:rsid w:val="0092038E"/>
    <w:rsid w:val="00920AF0"/>
    <w:rsid w:val="0092397F"/>
    <w:rsid w:val="00925221"/>
    <w:rsid w:val="009261A5"/>
    <w:rsid w:val="00926301"/>
    <w:rsid w:val="00927BF9"/>
    <w:rsid w:val="00927E27"/>
    <w:rsid w:val="00930907"/>
    <w:rsid w:val="00931EB7"/>
    <w:rsid w:val="00932621"/>
    <w:rsid w:val="009338D9"/>
    <w:rsid w:val="00933C9A"/>
    <w:rsid w:val="00935FEE"/>
    <w:rsid w:val="00936BFB"/>
    <w:rsid w:val="00936DB2"/>
    <w:rsid w:val="00936F07"/>
    <w:rsid w:val="00940694"/>
    <w:rsid w:val="00941469"/>
    <w:rsid w:val="0094157F"/>
    <w:rsid w:val="00943BD4"/>
    <w:rsid w:val="009454D2"/>
    <w:rsid w:val="009459AC"/>
    <w:rsid w:val="00945C9B"/>
    <w:rsid w:val="00950296"/>
    <w:rsid w:val="00950318"/>
    <w:rsid w:val="009530D0"/>
    <w:rsid w:val="00953AA3"/>
    <w:rsid w:val="00957539"/>
    <w:rsid w:val="00960571"/>
    <w:rsid w:val="00960820"/>
    <w:rsid w:val="00961CFF"/>
    <w:rsid w:val="00963BA3"/>
    <w:rsid w:val="00964933"/>
    <w:rsid w:val="00964A37"/>
    <w:rsid w:val="00964D8C"/>
    <w:rsid w:val="00965891"/>
    <w:rsid w:val="00967040"/>
    <w:rsid w:val="00970C98"/>
    <w:rsid w:val="00971685"/>
    <w:rsid w:val="009724A3"/>
    <w:rsid w:val="00972C4C"/>
    <w:rsid w:val="00973E0C"/>
    <w:rsid w:val="00973F3C"/>
    <w:rsid w:val="00976B99"/>
    <w:rsid w:val="0097754B"/>
    <w:rsid w:val="009806B9"/>
    <w:rsid w:val="0098155E"/>
    <w:rsid w:val="00982080"/>
    <w:rsid w:val="0098249E"/>
    <w:rsid w:val="00982C6A"/>
    <w:rsid w:val="00982F58"/>
    <w:rsid w:val="0098327D"/>
    <w:rsid w:val="00985D40"/>
    <w:rsid w:val="00987031"/>
    <w:rsid w:val="00987092"/>
    <w:rsid w:val="00987C34"/>
    <w:rsid w:val="00990645"/>
    <w:rsid w:val="009909F1"/>
    <w:rsid w:val="00990E63"/>
    <w:rsid w:val="00991310"/>
    <w:rsid w:val="00991473"/>
    <w:rsid w:val="00992CC1"/>
    <w:rsid w:val="009930D1"/>
    <w:rsid w:val="009932D5"/>
    <w:rsid w:val="0099414D"/>
    <w:rsid w:val="00994E49"/>
    <w:rsid w:val="00995066"/>
    <w:rsid w:val="00995207"/>
    <w:rsid w:val="00995626"/>
    <w:rsid w:val="00996339"/>
    <w:rsid w:val="0099670E"/>
    <w:rsid w:val="00996FB8"/>
    <w:rsid w:val="00997228"/>
    <w:rsid w:val="009A019D"/>
    <w:rsid w:val="009A0AD0"/>
    <w:rsid w:val="009A1126"/>
    <w:rsid w:val="009A29B3"/>
    <w:rsid w:val="009A408C"/>
    <w:rsid w:val="009A45BD"/>
    <w:rsid w:val="009A5328"/>
    <w:rsid w:val="009A6C0E"/>
    <w:rsid w:val="009B2B90"/>
    <w:rsid w:val="009B41AA"/>
    <w:rsid w:val="009B4453"/>
    <w:rsid w:val="009B482F"/>
    <w:rsid w:val="009B4CE8"/>
    <w:rsid w:val="009B5693"/>
    <w:rsid w:val="009B6315"/>
    <w:rsid w:val="009B6974"/>
    <w:rsid w:val="009C014B"/>
    <w:rsid w:val="009C0F56"/>
    <w:rsid w:val="009C1B52"/>
    <w:rsid w:val="009C1E03"/>
    <w:rsid w:val="009C2C19"/>
    <w:rsid w:val="009C2F5C"/>
    <w:rsid w:val="009C3FF6"/>
    <w:rsid w:val="009D1E15"/>
    <w:rsid w:val="009D2685"/>
    <w:rsid w:val="009D28A2"/>
    <w:rsid w:val="009D4BAC"/>
    <w:rsid w:val="009D7978"/>
    <w:rsid w:val="009E04A7"/>
    <w:rsid w:val="009E04B1"/>
    <w:rsid w:val="009E1299"/>
    <w:rsid w:val="009E15D1"/>
    <w:rsid w:val="009E339D"/>
    <w:rsid w:val="009E5CB6"/>
    <w:rsid w:val="009F1214"/>
    <w:rsid w:val="009F1F86"/>
    <w:rsid w:val="009F31FB"/>
    <w:rsid w:val="009F355D"/>
    <w:rsid w:val="009F3C9C"/>
    <w:rsid w:val="009F56A6"/>
    <w:rsid w:val="00A00F14"/>
    <w:rsid w:val="00A01B28"/>
    <w:rsid w:val="00A05FBB"/>
    <w:rsid w:val="00A06895"/>
    <w:rsid w:val="00A06940"/>
    <w:rsid w:val="00A07C0F"/>
    <w:rsid w:val="00A10223"/>
    <w:rsid w:val="00A10675"/>
    <w:rsid w:val="00A10CB9"/>
    <w:rsid w:val="00A11811"/>
    <w:rsid w:val="00A12D67"/>
    <w:rsid w:val="00A132B9"/>
    <w:rsid w:val="00A1393E"/>
    <w:rsid w:val="00A1634A"/>
    <w:rsid w:val="00A17DA4"/>
    <w:rsid w:val="00A208A6"/>
    <w:rsid w:val="00A2123B"/>
    <w:rsid w:val="00A2316C"/>
    <w:rsid w:val="00A24794"/>
    <w:rsid w:val="00A24CD8"/>
    <w:rsid w:val="00A250FC"/>
    <w:rsid w:val="00A26F59"/>
    <w:rsid w:val="00A27FE9"/>
    <w:rsid w:val="00A3265B"/>
    <w:rsid w:val="00A3337D"/>
    <w:rsid w:val="00A334C2"/>
    <w:rsid w:val="00A3451D"/>
    <w:rsid w:val="00A34714"/>
    <w:rsid w:val="00A34AA6"/>
    <w:rsid w:val="00A36E87"/>
    <w:rsid w:val="00A37472"/>
    <w:rsid w:val="00A418A2"/>
    <w:rsid w:val="00A418B2"/>
    <w:rsid w:val="00A43117"/>
    <w:rsid w:val="00A4409B"/>
    <w:rsid w:val="00A444BD"/>
    <w:rsid w:val="00A453A1"/>
    <w:rsid w:val="00A454F4"/>
    <w:rsid w:val="00A46BD9"/>
    <w:rsid w:val="00A46E57"/>
    <w:rsid w:val="00A47B4F"/>
    <w:rsid w:val="00A47E73"/>
    <w:rsid w:val="00A53702"/>
    <w:rsid w:val="00A539FC"/>
    <w:rsid w:val="00A549A2"/>
    <w:rsid w:val="00A54E28"/>
    <w:rsid w:val="00A54ED1"/>
    <w:rsid w:val="00A5592E"/>
    <w:rsid w:val="00A57B82"/>
    <w:rsid w:val="00A60571"/>
    <w:rsid w:val="00A612C9"/>
    <w:rsid w:val="00A615D4"/>
    <w:rsid w:val="00A617C8"/>
    <w:rsid w:val="00A62166"/>
    <w:rsid w:val="00A6280D"/>
    <w:rsid w:val="00A630F4"/>
    <w:rsid w:val="00A631C5"/>
    <w:rsid w:val="00A633B5"/>
    <w:rsid w:val="00A633D4"/>
    <w:rsid w:val="00A63B33"/>
    <w:rsid w:val="00A657DF"/>
    <w:rsid w:val="00A662D8"/>
    <w:rsid w:val="00A6786A"/>
    <w:rsid w:val="00A67BCF"/>
    <w:rsid w:val="00A70758"/>
    <w:rsid w:val="00A70E89"/>
    <w:rsid w:val="00A7116C"/>
    <w:rsid w:val="00A71CC4"/>
    <w:rsid w:val="00A725EE"/>
    <w:rsid w:val="00A726D4"/>
    <w:rsid w:val="00A727A3"/>
    <w:rsid w:val="00A73AA1"/>
    <w:rsid w:val="00A750DB"/>
    <w:rsid w:val="00A75E4D"/>
    <w:rsid w:val="00A764B9"/>
    <w:rsid w:val="00A76726"/>
    <w:rsid w:val="00A76B59"/>
    <w:rsid w:val="00A771AA"/>
    <w:rsid w:val="00A77A0C"/>
    <w:rsid w:val="00A80644"/>
    <w:rsid w:val="00A81153"/>
    <w:rsid w:val="00A81592"/>
    <w:rsid w:val="00A81626"/>
    <w:rsid w:val="00A81A2C"/>
    <w:rsid w:val="00A8347F"/>
    <w:rsid w:val="00A84B00"/>
    <w:rsid w:val="00A87920"/>
    <w:rsid w:val="00A9055F"/>
    <w:rsid w:val="00A90D5E"/>
    <w:rsid w:val="00A919CD"/>
    <w:rsid w:val="00A92DC8"/>
    <w:rsid w:val="00A9304B"/>
    <w:rsid w:val="00A9354E"/>
    <w:rsid w:val="00A94612"/>
    <w:rsid w:val="00A94973"/>
    <w:rsid w:val="00A94A54"/>
    <w:rsid w:val="00A94F2F"/>
    <w:rsid w:val="00A950B8"/>
    <w:rsid w:val="00A96188"/>
    <w:rsid w:val="00A963DC"/>
    <w:rsid w:val="00A97092"/>
    <w:rsid w:val="00A97189"/>
    <w:rsid w:val="00A97D31"/>
    <w:rsid w:val="00AA04DA"/>
    <w:rsid w:val="00AA0F67"/>
    <w:rsid w:val="00AA294B"/>
    <w:rsid w:val="00AA3471"/>
    <w:rsid w:val="00AA4A12"/>
    <w:rsid w:val="00AA4E60"/>
    <w:rsid w:val="00AB0EEB"/>
    <w:rsid w:val="00AB2593"/>
    <w:rsid w:val="00AB28C2"/>
    <w:rsid w:val="00AB2E9F"/>
    <w:rsid w:val="00AB3ABE"/>
    <w:rsid w:val="00AB3FBB"/>
    <w:rsid w:val="00AB5A02"/>
    <w:rsid w:val="00AB5A70"/>
    <w:rsid w:val="00AB5C7B"/>
    <w:rsid w:val="00AB625C"/>
    <w:rsid w:val="00AB67AC"/>
    <w:rsid w:val="00AC013B"/>
    <w:rsid w:val="00AC2FBF"/>
    <w:rsid w:val="00AC302F"/>
    <w:rsid w:val="00AC3068"/>
    <w:rsid w:val="00AC368D"/>
    <w:rsid w:val="00AC3E96"/>
    <w:rsid w:val="00AC418D"/>
    <w:rsid w:val="00AC5385"/>
    <w:rsid w:val="00AC5FB7"/>
    <w:rsid w:val="00AC6044"/>
    <w:rsid w:val="00AC6A36"/>
    <w:rsid w:val="00AC7531"/>
    <w:rsid w:val="00AD0632"/>
    <w:rsid w:val="00AD0D98"/>
    <w:rsid w:val="00AD1CE1"/>
    <w:rsid w:val="00AD2864"/>
    <w:rsid w:val="00AD2FDE"/>
    <w:rsid w:val="00AD32C9"/>
    <w:rsid w:val="00AD381D"/>
    <w:rsid w:val="00AD507B"/>
    <w:rsid w:val="00AD53AD"/>
    <w:rsid w:val="00AD5459"/>
    <w:rsid w:val="00AE1776"/>
    <w:rsid w:val="00AE40BE"/>
    <w:rsid w:val="00AE4B64"/>
    <w:rsid w:val="00AE5021"/>
    <w:rsid w:val="00AE5C51"/>
    <w:rsid w:val="00AE6091"/>
    <w:rsid w:val="00AE749B"/>
    <w:rsid w:val="00AF14E7"/>
    <w:rsid w:val="00AF25C1"/>
    <w:rsid w:val="00AF27A4"/>
    <w:rsid w:val="00AF3A0C"/>
    <w:rsid w:val="00AF405A"/>
    <w:rsid w:val="00AF48E3"/>
    <w:rsid w:val="00AF4BF5"/>
    <w:rsid w:val="00AF6233"/>
    <w:rsid w:val="00AF7586"/>
    <w:rsid w:val="00AF7EE6"/>
    <w:rsid w:val="00AF7F3E"/>
    <w:rsid w:val="00B00BA1"/>
    <w:rsid w:val="00B00EB7"/>
    <w:rsid w:val="00B017F5"/>
    <w:rsid w:val="00B02077"/>
    <w:rsid w:val="00B030BE"/>
    <w:rsid w:val="00B05A20"/>
    <w:rsid w:val="00B060CC"/>
    <w:rsid w:val="00B06653"/>
    <w:rsid w:val="00B0694B"/>
    <w:rsid w:val="00B07462"/>
    <w:rsid w:val="00B07C8A"/>
    <w:rsid w:val="00B10D67"/>
    <w:rsid w:val="00B12BB2"/>
    <w:rsid w:val="00B13010"/>
    <w:rsid w:val="00B13BC4"/>
    <w:rsid w:val="00B177BA"/>
    <w:rsid w:val="00B17EA7"/>
    <w:rsid w:val="00B216C5"/>
    <w:rsid w:val="00B21A26"/>
    <w:rsid w:val="00B2387E"/>
    <w:rsid w:val="00B23DEA"/>
    <w:rsid w:val="00B26F93"/>
    <w:rsid w:val="00B3235F"/>
    <w:rsid w:val="00B32F29"/>
    <w:rsid w:val="00B34666"/>
    <w:rsid w:val="00B3630F"/>
    <w:rsid w:val="00B36960"/>
    <w:rsid w:val="00B36F75"/>
    <w:rsid w:val="00B40A44"/>
    <w:rsid w:val="00B41D76"/>
    <w:rsid w:val="00B437F6"/>
    <w:rsid w:val="00B45F1C"/>
    <w:rsid w:val="00B46325"/>
    <w:rsid w:val="00B5090D"/>
    <w:rsid w:val="00B51135"/>
    <w:rsid w:val="00B5115B"/>
    <w:rsid w:val="00B51FB0"/>
    <w:rsid w:val="00B52104"/>
    <w:rsid w:val="00B52777"/>
    <w:rsid w:val="00B56590"/>
    <w:rsid w:val="00B567CC"/>
    <w:rsid w:val="00B570D9"/>
    <w:rsid w:val="00B57C52"/>
    <w:rsid w:val="00B57C5D"/>
    <w:rsid w:val="00B57EE3"/>
    <w:rsid w:val="00B60406"/>
    <w:rsid w:val="00B60806"/>
    <w:rsid w:val="00B63112"/>
    <w:rsid w:val="00B639FD"/>
    <w:rsid w:val="00B652BD"/>
    <w:rsid w:val="00B65CC1"/>
    <w:rsid w:val="00B66451"/>
    <w:rsid w:val="00B66D9F"/>
    <w:rsid w:val="00B703B8"/>
    <w:rsid w:val="00B7057E"/>
    <w:rsid w:val="00B721BD"/>
    <w:rsid w:val="00B72767"/>
    <w:rsid w:val="00B73456"/>
    <w:rsid w:val="00B73888"/>
    <w:rsid w:val="00B7761F"/>
    <w:rsid w:val="00B81A53"/>
    <w:rsid w:val="00B81FE6"/>
    <w:rsid w:val="00B82D15"/>
    <w:rsid w:val="00B833BC"/>
    <w:rsid w:val="00B8364A"/>
    <w:rsid w:val="00B837DB"/>
    <w:rsid w:val="00B83AAE"/>
    <w:rsid w:val="00B83C39"/>
    <w:rsid w:val="00B84BFA"/>
    <w:rsid w:val="00B8611A"/>
    <w:rsid w:val="00B87750"/>
    <w:rsid w:val="00B928A5"/>
    <w:rsid w:val="00B93188"/>
    <w:rsid w:val="00B945CE"/>
    <w:rsid w:val="00B94C9A"/>
    <w:rsid w:val="00B956F7"/>
    <w:rsid w:val="00B96CA4"/>
    <w:rsid w:val="00B975E3"/>
    <w:rsid w:val="00B97717"/>
    <w:rsid w:val="00B97CD4"/>
    <w:rsid w:val="00BA1C0D"/>
    <w:rsid w:val="00BA4EFC"/>
    <w:rsid w:val="00BA5741"/>
    <w:rsid w:val="00BA5F0F"/>
    <w:rsid w:val="00BA64BF"/>
    <w:rsid w:val="00BB2660"/>
    <w:rsid w:val="00BB272D"/>
    <w:rsid w:val="00BB4976"/>
    <w:rsid w:val="00BB685C"/>
    <w:rsid w:val="00BB7571"/>
    <w:rsid w:val="00BB7687"/>
    <w:rsid w:val="00BC4B7D"/>
    <w:rsid w:val="00BC70D8"/>
    <w:rsid w:val="00BD0301"/>
    <w:rsid w:val="00BD14A8"/>
    <w:rsid w:val="00BD14D5"/>
    <w:rsid w:val="00BD299A"/>
    <w:rsid w:val="00BD33C8"/>
    <w:rsid w:val="00BD3E16"/>
    <w:rsid w:val="00BD584C"/>
    <w:rsid w:val="00BD5AAD"/>
    <w:rsid w:val="00BD7A8C"/>
    <w:rsid w:val="00BE141C"/>
    <w:rsid w:val="00BE1437"/>
    <w:rsid w:val="00BE1FE4"/>
    <w:rsid w:val="00BE275E"/>
    <w:rsid w:val="00BE2A2B"/>
    <w:rsid w:val="00BE2AA9"/>
    <w:rsid w:val="00BE4017"/>
    <w:rsid w:val="00BE5319"/>
    <w:rsid w:val="00BE588A"/>
    <w:rsid w:val="00BE5979"/>
    <w:rsid w:val="00BE6E66"/>
    <w:rsid w:val="00BE72D9"/>
    <w:rsid w:val="00BE759D"/>
    <w:rsid w:val="00BF0353"/>
    <w:rsid w:val="00BF223D"/>
    <w:rsid w:val="00BF2557"/>
    <w:rsid w:val="00BF3C36"/>
    <w:rsid w:val="00BF4AEA"/>
    <w:rsid w:val="00BF4C6B"/>
    <w:rsid w:val="00BF4E50"/>
    <w:rsid w:val="00BF7677"/>
    <w:rsid w:val="00C00277"/>
    <w:rsid w:val="00C00CF4"/>
    <w:rsid w:val="00C01EA7"/>
    <w:rsid w:val="00C01F49"/>
    <w:rsid w:val="00C026C2"/>
    <w:rsid w:val="00C02C68"/>
    <w:rsid w:val="00C03AE9"/>
    <w:rsid w:val="00C04A1E"/>
    <w:rsid w:val="00C056F3"/>
    <w:rsid w:val="00C061D2"/>
    <w:rsid w:val="00C10E7B"/>
    <w:rsid w:val="00C11AA7"/>
    <w:rsid w:val="00C12336"/>
    <w:rsid w:val="00C146FD"/>
    <w:rsid w:val="00C14A30"/>
    <w:rsid w:val="00C160EF"/>
    <w:rsid w:val="00C161E5"/>
    <w:rsid w:val="00C204C6"/>
    <w:rsid w:val="00C209C8"/>
    <w:rsid w:val="00C21B81"/>
    <w:rsid w:val="00C233C2"/>
    <w:rsid w:val="00C26096"/>
    <w:rsid w:val="00C2628D"/>
    <w:rsid w:val="00C2640C"/>
    <w:rsid w:val="00C26771"/>
    <w:rsid w:val="00C2746A"/>
    <w:rsid w:val="00C27A88"/>
    <w:rsid w:val="00C30729"/>
    <w:rsid w:val="00C33228"/>
    <w:rsid w:val="00C33271"/>
    <w:rsid w:val="00C33E76"/>
    <w:rsid w:val="00C347FD"/>
    <w:rsid w:val="00C360C4"/>
    <w:rsid w:val="00C367B4"/>
    <w:rsid w:val="00C37059"/>
    <w:rsid w:val="00C372CD"/>
    <w:rsid w:val="00C40D1D"/>
    <w:rsid w:val="00C41089"/>
    <w:rsid w:val="00C41319"/>
    <w:rsid w:val="00C4132D"/>
    <w:rsid w:val="00C41BE0"/>
    <w:rsid w:val="00C43256"/>
    <w:rsid w:val="00C443C7"/>
    <w:rsid w:val="00C45B24"/>
    <w:rsid w:val="00C46D9E"/>
    <w:rsid w:val="00C51F16"/>
    <w:rsid w:val="00C52693"/>
    <w:rsid w:val="00C5389F"/>
    <w:rsid w:val="00C55C5C"/>
    <w:rsid w:val="00C55FFE"/>
    <w:rsid w:val="00C56CDD"/>
    <w:rsid w:val="00C606E0"/>
    <w:rsid w:val="00C606E5"/>
    <w:rsid w:val="00C615F6"/>
    <w:rsid w:val="00C6167C"/>
    <w:rsid w:val="00C61D53"/>
    <w:rsid w:val="00C630C7"/>
    <w:rsid w:val="00C642EA"/>
    <w:rsid w:val="00C64303"/>
    <w:rsid w:val="00C6450F"/>
    <w:rsid w:val="00C64CC3"/>
    <w:rsid w:val="00C64E6E"/>
    <w:rsid w:val="00C663D0"/>
    <w:rsid w:val="00C66C61"/>
    <w:rsid w:val="00C7237D"/>
    <w:rsid w:val="00C7389B"/>
    <w:rsid w:val="00C73FB5"/>
    <w:rsid w:val="00C76227"/>
    <w:rsid w:val="00C771C4"/>
    <w:rsid w:val="00C77DB7"/>
    <w:rsid w:val="00C807FE"/>
    <w:rsid w:val="00C818A8"/>
    <w:rsid w:val="00C8250C"/>
    <w:rsid w:val="00C82D7E"/>
    <w:rsid w:val="00C837E2"/>
    <w:rsid w:val="00C83BAE"/>
    <w:rsid w:val="00C83ED1"/>
    <w:rsid w:val="00C85534"/>
    <w:rsid w:val="00C87012"/>
    <w:rsid w:val="00C91DC3"/>
    <w:rsid w:val="00C9275D"/>
    <w:rsid w:val="00C931E6"/>
    <w:rsid w:val="00C93B3E"/>
    <w:rsid w:val="00C94750"/>
    <w:rsid w:val="00C95108"/>
    <w:rsid w:val="00C95AE7"/>
    <w:rsid w:val="00C96598"/>
    <w:rsid w:val="00C968F7"/>
    <w:rsid w:val="00C97705"/>
    <w:rsid w:val="00CA08E7"/>
    <w:rsid w:val="00CA1560"/>
    <w:rsid w:val="00CA15CF"/>
    <w:rsid w:val="00CA1D75"/>
    <w:rsid w:val="00CA1EA2"/>
    <w:rsid w:val="00CA23C7"/>
    <w:rsid w:val="00CA4B83"/>
    <w:rsid w:val="00CA597B"/>
    <w:rsid w:val="00CA7585"/>
    <w:rsid w:val="00CA77C4"/>
    <w:rsid w:val="00CA7B7B"/>
    <w:rsid w:val="00CB10F8"/>
    <w:rsid w:val="00CB2779"/>
    <w:rsid w:val="00CB4913"/>
    <w:rsid w:val="00CB68FA"/>
    <w:rsid w:val="00CB6C3B"/>
    <w:rsid w:val="00CB6E45"/>
    <w:rsid w:val="00CC07BE"/>
    <w:rsid w:val="00CC126D"/>
    <w:rsid w:val="00CC13D7"/>
    <w:rsid w:val="00CC14D0"/>
    <w:rsid w:val="00CC15D8"/>
    <w:rsid w:val="00CC1C01"/>
    <w:rsid w:val="00CC1F9D"/>
    <w:rsid w:val="00CC2431"/>
    <w:rsid w:val="00CC2C3D"/>
    <w:rsid w:val="00CC32AB"/>
    <w:rsid w:val="00CC4DEB"/>
    <w:rsid w:val="00CC51C1"/>
    <w:rsid w:val="00CC66A4"/>
    <w:rsid w:val="00CC699C"/>
    <w:rsid w:val="00CC7EF5"/>
    <w:rsid w:val="00CD0815"/>
    <w:rsid w:val="00CD09E6"/>
    <w:rsid w:val="00CD1CC9"/>
    <w:rsid w:val="00CD2605"/>
    <w:rsid w:val="00CD355C"/>
    <w:rsid w:val="00CD387E"/>
    <w:rsid w:val="00CD3D34"/>
    <w:rsid w:val="00CD3F65"/>
    <w:rsid w:val="00CD59D4"/>
    <w:rsid w:val="00CD5AEB"/>
    <w:rsid w:val="00CD60EF"/>
    <w:rsid w:val="00CD720D"/>
    <w:rsid w:val="00CD7B17"/>
    <w:rsid w:val="00CE1A9D"/>
    <w:rsid w:val="00CE28C3"/>
    <w:rsid w:val="00CE36C3"/>
    <w:rsid w:val="00CE3BA4"/>
    <w:rsid w:val="00CE7154"/>
    <w:rsid w:val="00CE7E16"/>
    <w:rsid w:val="00CE7ED4"/>
    <w:rsid w:val="00CE7FC4"/>
    <w:rsid w:val="00CF1D77"/>
    <w:rsid w:val="00CF27A9"/>
    <w:rsid w:val="00CF367B"/>
    <w:rsid w:val="00CF3709"/>
    <w:rsid w:val="00CF4243"/>
    <w:rsid w:val="00CF556F"/>
    <w:rsid w:val="00CF57C0"/>
    <w:rsid w:val="00CF5AE4"/>
    <w:rsid w:val="00D019A4"/>
    <w:rsid w:val="00D02AB8"/>
    <w:rsid w:val="00D02C73"/>
    <w:rsid w:val="00D03ABD"/>
    <w:rsid w:val="00D04BA2"/>
    <w:rsid w:val="00D0513F"/>
    <w:rsid w:val="00D0626C"/>
    <w:rsid w:val="00D06645"/>
    <w:rsid w:val="00D11229"/>
    <w:rsid w:val="00D118E4"/>
    <w:rsid w:val="00D11C0D"/>
    <w:rsid w:val="00D12E74"/>
    <w:rsid w:val="00D16C35"/>
    <w:rsid w:val="00D16F28"/>
    <w:rsid w:val="00D17472"/>
    <w:rsid w:val="00D174F9"/>
    <w:rsid w:val="00D21124"/>
    <w:rsid w:val="00D2162B"/>
    <w:rsid w:val="00D21E54"/>
    <w:rsid w:val="00D22AAA"/>
    <w:rsid w:val="00D23003"/>
    <w:rsid w:val="00D24737"/>
    <w:rsid w:val="00D2505B"/>
    <w:rsid w:val="00D2575D"/>
    <w:rsid w:val="00D26ABE"/>
    <w:rsid w:val="00D30F5A"/>
    <w:rsid w:val="00D31B4E"/>
    <w:rsid w:val="00D31CD9"/>
    <w:rsid w:val="00D3397E"/>
    <w:rsid w:val="00D34244"/>
    <w:rsid w:val="00D3465D"/>
    <w:rsid w:val="00D35542"/>
    <w:rsid w:val="00D35B7E"/>
    <w:rsid w:val="00D3616C"/>
    <w:rsid w:val="00D366EF"/>
    <w:rsid w:val="00D37F5F"/>
    <w:rsid w:val="00D40FD0"/>
    <w:rsid w:val="00D41AFB"/>
    <w:rsid w:val="00D42C9D"/>
    <w:rsid w:val="00D42FDC"/>
    <w:rsid w:val="00D43212"/>
    <w:rsid w:val="00D43C89"/>
    <w:rsid w:val="00D44935"/>
    <w:rsid w:val="00D45D9E"/>
    <w:rsid w:val="00D47589"/>
    <w:rsid w:val="00D500E7"/>
    <w:rsid w:val="00D50BFE"/>
    <w:rsid w:val="00D50CEE"/>
    <w:rsid w:val="00D52AE9"/>
    <w:rsid w:val="00D52BE9"/>
    <w:rsid w:val="00D541A9"/>
    <w:rsid w:val="00D54F64"/>
    <w:rsid w:val="00D5796E"/>
    <w:rsid w:val="00D57E93"/>
    <w:rsid w:val="00D61F57"/>
    <w:rsid w:val="00D642B9"/>
    <w:rsid w:val="00D648BC"/>
    <w:rsid w:val="00D66F17"/>
    <w:rsid w:val="00D67475"/>
    <w:rsid w:val="00D67CD1"/>
    <w:rsid w:val="00D67D3D"/>
    <w:rsid w:val="00D709A1"/>
    <w:rsid w:val="00D70E4D"/>
    <w:rsid w:val="00D715A0"/>
    <w:rsid w:val="00D715FF"/>
    <w:rsid w:val="00D718FA"/>
    <w:rsid w:val="00D71A49"/>
    <w:rsid w:val="00D71CD8"/>
    <w:rsid w:val="00D72EB8"/>
    <w:rsid w:val="00D735A2"/>
    <w:rsid w:val="00D747A9"/>
    <w:rsid w:val="00D74D03"/>
    <w:rsid w:val="00D761AD"/>
    <w:rsid w:val="00D773DC"/>
    <w:rsid w:val="00D801C1"/>
    <w:rsid w:val="00D8062F"/>
    <w:rsid w:val="00D819A6"/>
    <w:rsid w:val="00D8236C"/>
    <w:rsid w:val="00D83D50"/>
    <w:rsid w:val="00D8482E"/>
    <w:rsid w:val="00D84890"/>
    <w:rsid w:val="00D86984"/>
    <w:rsid w:val="00D87BB5"/>
    <w:rsid w:val="00D9022A"/>
    <w:rsid w:val="00D92541"/>
    <w:rsid w:val="00D9458E"/>
    <w:rsid w:val="00D97E72"/>
    <w:rsid w:val="00DA0A85"/>
    <w:rsid w:val="00DA0AAF"/>
    <w:rsid w:val="00DA0D59"/>
    <w:rsid w:val="00DA0E8F"/>
    <w:rsid w:val="00DA21F0"/>
    <w:rsid w:val="00DA22B8"/>
    <w:rsid w:val="00DA2B62"/>
    <w:rsid w:val="00DA3E3A"/>
    <w:rsid w:val="00DA43F1"/>
    <w:rsid w:val="00DA652D"/>
    <w:rsid w:val="00DA67E1"/>
    <w:rsid w:val="00DA6D7F"/>
    <w:rsid w:val="00DB1F89"/>
    <w:rsid w:val="00DB40CE"/>
    <w:rsid w:val="00DB5056"/>
    <w:rsid w:val="00DB5853"/>
    <w:rsid w:val="00DB686C"/>
    <w:rsid w:val="00DB7138"/>
    <w:rsid w:val="00DB72D0"/>
    <w:rsid w:val="00DC07DD"/>
    <w:rsid w:val="00DC26B3"/>
    <w:rsid w:val="00DC48AC"/>
    <w:rsid w:val="00DC510A"/>
    <w:rsid w:val="00DC5233"/>
    <w:rsid w:val="00DC558A"/>
    <w:rsid w:val="00DC5D29"/>
    <w:rsid w:val="00DC6C66"/>
    <w:rsid w:val="00DC6D5F"/>
    <w:rsid w:val="00DC71E9"/>
    <w:rsid w:val="00DD062C"/>
    <w:rsid w:val="00DD15CB"/>
    <w:rsid w:val="00DD2061"/>
    <w:rsid w:val="00DD222F"/>
    <w:rsid w:val="00DD2C77"/>
    <w:rsid w:val="00DD31C1"/>
    <w:rsid w:val="00DD3407"/>
    <w:rsid w:val="00DD3AEA"/>
    <w:rsid w:val="00DD3CF0"/>
    <w:rsid w:val="00DD4BC7"/>
    <w:rsid w:val="00DD716D"/>
    <w:rsid w:val="00DD7AB4"/>
    <w:rsid w:val="00DE0489"/>
    <w:rsid w:val="00DE2854"/>
    <w:rsid w:val="00DE3152"/>
    <w:rsid w:val="00DE34F6"/>
    <w:rsid w:val="00DE38F8"/>
    <w:rsid w:val="00DE567B"/>
    <w:rsid w:val="00DE5D14"/>
    <w:rsid w:val="00DE64C7"/>
    <w:rsid w:val="00DE6898"/>
    <w:rsid w:val="00DE779A"/>
    <w:rsid w:val="00DF012D"/>
    <w:rsid w:val="00DF1AF2"/>
    <w:rsid w:val="00DF368E"/>
    <w:rsid w:val="00DF4780"/>
    <w:rsid w:val="00DF5DE9"/>
    <w:rsid w:val="00DF5F12"/>
    <w:rsid w:val="00DF7457"/>
    <w:rsid w:val="00E00088"/>
    <w:rsid w:val="00E005DB"/>
    <w:rsid w:val="00E012E4"/>
    <w:rsid w:val="00E01F42"/>
    <w:rsid w:val="00E02DE8"/>
    <w:rsid w:val="00E033B8"/>
    <w:rsid w:val="00E059E7"/>
    <w:rsid w:val="00E0690A"/>
    <w:rsid w:val="00E07A88"/>
    <w:rsid w:val="00E11190"/>
    <w:rsid w:val="00E11478"/>
    <w:rsid w:val="00E12415"/>
    <w:rsid w:val="00E12C49"/>
    <w:rsid w:val="00E14055"/>
    <w:rsid w:val="00E148FC"/>
    <w:rsid w:val="00E164F3"/>
    <w:rsid w:val="00E16820"/>
    <w:rsid w:val="00E16865"/>
    <w:rsid w:val="00E2057D"/>
    <w:rsid w:val="00E21217"/>
    <w:rsid w:val="00E21AFB"/>
    <w:rsid w:val="00E227FE"/>
    <w:rsid w:val="00E22D90"/>
    <w:rsid w:val="00E22E0A"/>
    <w:rsid w:val="00E24030"/>
    <w:rsid w:val="00E25B2B"/>
    <w:rsid w:val="00E25B99"/>
    <w:rsid w:val="00E268F3"/>
    <w:rsid w:val="00E26A40"/>
    <w:rsid w:val="00E26F76"/>
    <w:rsid w:val="00E26FC5"/>
    <w:rsid w:val="00E2734D"/>
    <w:rsid w:val="00E30059"/>
    <w:rsid w:val="00E30809"/>
    <w:rsid w:val="00E330CF"/>
    <w:rsid w:val="00E3531A"/>
    <w:rsid w:val="00E36601"/>
    <w:rsid w:val="00E42511"/>
    <w:rsid w:val="00E42561"/>
    <w:rsid w:val="00E42C8A"/>
    <w:rsid w:val="00E43D95"/>
    <w:rsid w:val="00E44040"/>
    <w:rsid w:val="00E445EC"/>
    <w:rsid w:val="00E44A90"/>
    <w:rsid w:val="00E45CD2"/>
    <w:rsid w:val="00E4742D"/>
    <w:rsid w:val="00E47B64"/>
    <w:rsid w:val="00E50440"/>
    <w:rsid w:val="00E526AE"/>
    <w:rsid w:val="00E528F8"/>
    <w:rsid w:val="00E53601"/>
    <w:rsid w:val="00E53965"/>
    <w:rsid w:val="00E53FDD"/>
    <w:rsid w:val="00E572CA"/>
    <w:rsid w:val="00E57972"/>
    <w:rsid w:val="00E57EC3"/>
    <w:rsid w:val="00E605CE"/>
    <w:rsid w:val="00E61A5E"/>
    <w:rsid w:val="00E61D7D"/>
    <w:rsid w:val="00E6245D"/>
    <w:rsid w:val="00E639A8"/>
    <w:rsid w:val="00E64061"/>
    <w:rsid w:val="00E641CC"/>
    <w:rsid w:val="00E65CCD"/>
    <w:rsid w:val="00E66E28"/>
    <w:rsid w:val="00E70D92"/>
    <w:rsid w:val="00E70F3A"/>
    <w:rsid w:val="00E7109D"/>
    <w:rsid w:val="00E719D3"/>
    <w:rsid w:val="00E71D9F"/>
    <w:rsid w:val="00E72F46"/>
    <w:rsid w:val="00E7309E"/>
    <w:rsid w:val="00E730EE"/>
    <w:rsid w:val="00E7488B"/>
    <w:rsid w:val="00E75445"/>
    <w:rsid w:val="00E75AB2"/>
    <w:rsid w:val="00E75F9F"/>
    <w:rsid w:val="00E768B8"/>
    <w:rsid w:val="00E769C7"/>
    <w:rsid w:val="00E77524"/>
    <w:rsid w:val="00E8102C"/>
    <w:rsid w:val="00E822D8"/>
    <w:rsid w:val="00E8397F"/>
    <w:rsid w:val="00E83F21"/>
    <w:rsid w:val="00E86455"/>
    <w:rsid w:val="00E864A2"/>
    <w:rsid w:val="00E8695C"/>
    <w:rsid w:val="00E8726D"/>
    <w:rsid w:val="00E877C1"/>
    <w:rsid w:val="00E9032F"/>
    <w:rsid w:val="00E90E95"/>
    <w:rsid w:val="00E9171B"/>
    <w:rsid w:val="00E923EF"/>
    <w:rsid w:val="00E92FDE"/>
    <w:rsid w:val="00E93148"/>
    <w:rsid w:val="00E94137"/>
    <w:rsid w:val="00E94BD5"/>
    <w:rsid w:val="00E94EE4"/>
    <w:rsid w:val="00E94FD4"/>
    <w:rsid w:val="00E94FF0"/>
    <w:rsid w:val="00E96399"/>
    <w:rsid w:val="00E96BD8"/>
    <w:rsid w:val="00EA0C3D"/>
    <w:rsid w:val="00EA20DE"/>
    <w:rsid w:val="00EA35DC"/>
    <w:rsid w:val="00EA3C06"/>
    <w:rsid w:val="00EA40F9"/>
    <w:rsid w:val="00EA4838"/>
    <w:rsid w:val="00EA64C5"/>
    <w:rsid w:val="00EA6557"/>
    <w:rsid w:val="00EA76BC"/>
    <w:rsid w:val="00EA76D5"/>
    <w:rsid w:val="00EB011D"/>
    <w:rsid w:val="00EB0926"/>
    <w:rsid w:val="00EB12D7"/>
    <w:rsid w:val="00EB1820"/>
    <w:rsid w:val="00EB1C38"/>
    <w:rsid w:val="00EB1DB1"/>
    <w:rsid w:val="00EB49F6"/>
    <w:rsid w:val="00EB526B"/>
    <w:rsid w:val="00EB5C2B"/>
    <w:rsid w:val="00EB633C"/>
    <w:rsid w:val="00EB7D2B"/>
    <w:rsid w:val="00EC041D"/>
    <w:rsid w:val="00EC0DAD"/>
    <w:rsid w:val="00EC1C83"/>
    <w:rsid w:val="00EC42F0"/>
    <w:rsid w:val="00EC4E28"/>
    <w:rsid w:val="00EC4FEC"/>
    <w:rsid w:val="00EC57E5"/>
    <w:rsid w:val="00EC5A9F"/>
    <w:rsid w:val="00EC6ADA"/>
    <w:rsid w:val="00EC730B"/>
    <w:rsid w:val="00EC7657"/>
    <w:rsid w:val="00ED0633"/>
    <w:rsid w:val="00ED23CA"/>
    <w:rsid w:val="00ED4573"/>
    <w:rsid w:val="00ED4A4A"/>
    <w:rsid w:val="00ED5489"/>
    <w:rsid w:val="00ED5757"/>
    <w:rsid w:val="00ED654E"/>
    <w:rsid w:val="00ED712E"/>
    <w:rsid w:val="00ED71C6"/>
    <w:rsid w:val="00EE0689"/>
    <w:rsid w:val="00EE104C"/>
    <w:rsid w:val="00EE1145"/>
    <w:rsid w:val="00EE195E"/>
    <w:rsid w:val="00EE244A"/>
    <w:rsid w:val="00EE26CC"/>
    <w:rsid w:val="00EE331F"/>
    <w:rsid w:val="00EE4786"/>
    <w:rsid w:val="00EE5529"/>
    <w:rsid w:val="00EE7192"/>
    <w:rsid w:val="00EF042A"/>
    <w:rsid w:val="00EF0B77"/>
    <w:rsid w:val="00EF22B0"/>
    <w:rsid w:val="00EF36AE"/>
    <w:rsid w:val="00EF560C"/>
    <w:rsid w:val="00F00302"/>
    <w:rsid w:val="00F00476"/>
    <w:rsid w:val="00F00E9B"/>
    <w:rsid w:val="00F0209E"/>
    <w:rsid w:val="00F02368"/>
    <w:rsid w:val="00F02863"/>
    <w:rsid w:val="00F02FA2"/>
    <w:rsid w:val="00F05A22"/>
    <w:rsid w:val="00F05E8F"/>
    <w:rsid w:val="00F06F81"/>
    <w:rsid w:val="00F07311"/>
    <w:rsid w:val="00F075B1"/>
    <w:rsid w:val="00F109B2"/>
    <w:rsid w:val="00F129EA"/>
    <w:rsid w:val="00F12BF8"/>
    <w:rsid w:val="00F15FFF"/>
    <w:rsid w:val="00F163A4"/>
    <w:rsid w:val="00F1674B"/>
    <w:rsid w:val="00F16942"/>
    <w:rsid w:val="00F16A35"/>
    <w:rsid w:val="00F20267"/>
    <w:rsid w:val="00F204FC"/>
    <w:rsid w:val="00F20868"/>
    <w:rsid w:val="00F21BA8"/>
    <w:rsid w:val="00F229D5"/>
    <w:rsid w:val="00F230C4"/>
    <w:rsid w:val="00F24E10"/>
    <w:rsid w:val="00F24E49"/>
    <w:rsid w:val="00F24FE6"/>
    <w:rsid w:val="00F2567A"/>
    <w:rsid w:val="00F2568E"/>
    <w:rsid w:val="00F25727"/>
    <w:rsid w:val="00F265E4"/>
    <w:rsid w:val="00F2693C"/>
    <w:rsid w:val="00F26E4E"/>
    <w:rsid w:val="00F26EEE"/>
    <w:rsid w:val="00F274B0"/>
    <w:rsid w:val="00F27752"/>
    <w:rsid w:val="00F27D16"/>
    <w:rsid w:val="00F30BB0"/>
    <w:rsid w:val="00F315F6"/>
    <w:rsid w:val="00F330C2"/>
    <w:rsid w:val="00F3364B"/>
    <w:rsid w:val="00F33ED4"/>
    <w:rsid w:val="00F3412C"/>
    <w:rsid w:val="00F342C5"/>
    <w:rsid w:val="00F34C6A"/>
    <w:rsid w:val="00F3724C"/>
    <w:rsid w:val="00F378AC"/>
    <w:rsid w:val="00F40255"/>
    <w:rsid w:val="00F4069A"/>
    <w:rsid w:val="00F40B2C"/>
    <w:rsid w:val="00F41D54"/>
    <w:rsid w:val="00F42CE8"/>
    <w:rsid w:val="00F43ABB"/>
    <w:rsid w:val="00F44025"/>
    <w:rsid w:val="00F44180"/>
    <w:rsid w:val="00F444C5"/>
    <w:rsid w:val="00F44FB4"/>
    <w:rsid w:val="00F45676"/>
    <w:rsid w:val="00F466DC"/>
    <w:rsid w:val="00F46C4D"/>
    <w:rsid w:val="00F50277"/>
    <w:rsid w:val="00F51577"/>
    <w:rsid w:val="00F5253F"/>
    <w:rsid w:val="00F52913"/>
    <w:rsid w:val="00F5296A"/>
    <w:rsid w:val="00F537EB"/>
    <w:rsid w:val="00F6033E"/>
    <w:rsid w:val="00F60F12"/>
    <w:rsid w:val="00F61074"/>
    <w:rsid w:val="00F610CD"/>
    <w:rsid w:val="00F62F08"/>
    <w:rsid w:val="00F62F77"/>
    <w:rsid w:val="00F62F7B"/>
    <w:rsid w:val="00F6347D"/>
    <w:rsid w:val="00F64DE3"/>
    <w:rsid w:val="00F661B9"/>
    <w:rsid w:val="00F66556"/>
    <w:rsid w:val="00F66D5E"/>
    <w:rsid w:val="00F66E9A"/>
    <w:rsid w:val="00F71EB1"/>
    <w:rsid w:val="00F71ECB"/>
    <w:rsid w:val="00F71F80"/>
    <w:rsid w:val="00F72579"/>
    <w:rsid w:val="00F72BF2"/>
    <w:rsid w:val="00F752EF"/>
    <w:rsid w:val="00F764C5"/>
    <w:rsid w:val="00F76663"/>
    <w:rsid w:val="00F76765"/>
    <w:rsid w:val="00F76824"/>
    <w:rsid w:val="00F76AFB"/>
    <w:rsid w:val="00F76DAA"/>
    <w:rsid w:val="00F77382"/>
    <w:rsid w:val="00F77C2E"/>
    <w:rsid w:val="00F800EF"/>
    <w:rsid w:val="00F802A8"/>
    <w:rsid w:val="00F808AB"/>
    <w:rsid w:val="00F8159F"/>
    <w:rsid w:val="00F82BDB"/>
    <w:rsid w:val="00F830BC"/>
    <w:rsid w:val="00F838D6"/>
    <w:rsid w:val="00F8458D"/>
    <w:rsid w:val="00F847D4"/>
    <w:rsid w:val="00F8483B"/>
    <w:rsid w:val="00F86427"/>
    <w:rsid w:val="00F867BE"/>
    <w:rsid w:val="00F86A12"/>
    <w:rsid w:val="00F87E40"/>
    <w:rsid w:val="00F94690"/>
    <w:rsid w:val="00F94722"/>
    <w:rsid w:val="00F94EAA"/>
    <w:rsid w:val="00F95B65"/>
    <w:rsid w:val="00FA01D9"/>
    <w:rsid w:val="00FA0A6B"/>
    <w:rsid w:val="00FA3297"/>
    <w:rsid w:val="00FA5060"/>
    <w:rsid w:val="00FA550D"/>
    <w:rsid w:val="00FA57A5"/>
    <w:rsid w:val="00FA5F95"/>
    <w:rsid w:val="00FA71B8"/>
    <w:rsid w:val="00FA7E40"/>
    <w:rsid w:val="00FB167A"/>
    <w:rsid w:val="00FB42B8"/>
    <w:rsid w:val="00FB4A93"/>
    <w:rsid w:val="00FB522B"/>
    <w:rsid w:val="00FB5869"/>
    <w:rsid w:val="00FB613C"/>
    <w:rsid w:val="00FB7BF0"/>
    <w:rsid w:val="00FB7D4D"/>
    <w:rsid w:val="00FC0484"/>
    <w:rsid w:val="00FC1912"/>
    <w:rsid w:val="00FC2261"/>
    <w:rsid w:val="00FC66F6"/>
    <w:rsid w:val="00FC6AF0"/>
    <w:rsid w:val="00FC6F80"/>
    <w:rsid w:val="00FD031D"/>
    <w:rsid w:val="00FD038F"/>
    <w:rsid w:val="00FD0809"/>
    <w:rsid w:val="00FD162E"/>
    <w:rsid w:val="00FD1AF4"/>
    <w:rsid w:val="00FD359E"/>
    <w:rsid w:val="00FD4E05"/>
    <w:rsid w:val="00FD72C5"/>
    <w:rsid w:val="00FD7692"/>
    <w:rsid w:val="00FE00D9"/>
    <w:rsid w:val="00FE0A94"/>
    <w:rsid w:val="00FE1116"/>
    <w:rsid w:val="00FE5F5D"/>
    <w:rsid w:val="00FE6AAA"/>
    <w:rsid w:val="00FE6D3B"/>
    <w:rsid w:val="00FE7450"/>
    <w:rsid w:val="00FE7EE6"/>
    <w:rsid w:val="00FF0430"/>
    <w:rsid w:val="00FF058F"/>
    <w:rsid w:val="00FF2FFB"/>
    <w:rsid w:val="00FF30C5"/>
    <w:rsid w:val="00FF68BD"/>
    <w:rsid w:val="00FF6C00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68F7"/>
    <w:pPr>
      <w:spacing w:after="0" w:line="240" w:lineRule="auto"/>
      <w:ind w:left="0"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968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68F7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C968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68F7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68F7"/>
    <w:pPr>
      <w:spacing w:after="0" w:line="240" w:lineRule="auto"/>
      <w:ind w:left="0"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968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68F7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C968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68F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7A8CA-20E7-4C9E-89DC-9EB89CBE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lagunova</dc:creator>
  <cp:lastModifiedBy>Татьяна А. Гладышева</cp:lastModifiedBy>
  <cp:revision>9</cp:revision>
  <cp:lastPrinted>2014-06-16T03:45:00Z</cp:lastPrinted>
  <dcterms:created xsi:type="dcterms:W3CDTF">2015-07-09T06:23:00Z</dcterms:created>
  <dcterms:modified xsi:type="dcterms:W3CDTF">2016-04-08T06:25:00Z</dcterms:modified>
</cp:coreProperties>
</file>